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4806" w:rsidRPr="00EE4999" w:rsidRDefault="00E64806" w:rsidP="00E64806">
      <w:pPr>
        <w:pStyle w:val="Title"/>
        <w:rPr>
          <w:rFonts w:ascii="Cambria" w:hAnsi="Cambria"/>
          <w:sz w:val="28"/>
          <w:szCs w:val="28"/>
        </w:rPr>
      </w:pPr>
      <w:r w:rsidRPr="00EE4999">
        <w:rPr>
          <w:rFonts w:ascii="Cambria" w:hAnsi="Cambria"/>
          <w:sz w:val="28"/>
          <w:szCs w:val="28"/>
        </w:rPr>
        <w:t>STEREO VISUAL ODOMETRY FOR GROUND VEHICLES</w:t>
      </w:r>
    </w:p>
    <w:p w:rsidR="00DA52F4" w:rsidRPr="009C692D" w:rsidRDefault="00DA52F4" w:rsidP="009F6540">
      <w:pPr>
        <w:spacing w:before="54" w:after="0" w:line="276" w:lineRule="auto"/>
        <w:jc w:val="center"/>
        <w:rPr>
          <w:rFonts w:ascii="Cambria" w:hAnsi="Cambria"/>
          <w:b/>
          <w:bCs/>
          <w:sz w:val="24"/>
          <w:szCs w:val="24"/>
        </w:rPr>
      </w:pPr>
      <w:proofErr w:type="spellStart"/>
      <w:r w:rsidRPr="009C692D">
        <w:rPr>
          <w:rFonts w:ascii="Cambria" w:hAnsi="Cambria"/>
          <w:b/>
          <w:bCs/>
          <w:sz w:val="24"/>
          <w:szCs w:val="24"/>
        </w:rPr>
        <w:t>A</w:t>
      </w:r>
      <w:r w:rsidR="00E64806">
        <w:rPr>
          <w:rFonts w:ascii="Cambria" w:hAnsi="Cambria"/>
          <w:b/>
          <w:bCs/>
          <w:sz w:val="24"/>
          <w:szCs w:val="24"/>
        </w:rPr>
        <w:t>mrutha</w:t>
      </w:r>
      <w:proofErr w:type="spellEnd"/>
      <w:r w:rsidR="00E64806">
        <w:rPr>
          <w:rFonts w:ascii="Cambria" w:hAnsi="Cambria"/>
          <w:b/>
          <w:bCs/>
          <w:sz w:val="24"/>
          <w:szCs w:val="24"/>
        </w:rPr>
        <w:t xml:space="preserve"> </w:t>
      </w:r>
      <w:proofErr w:type="spellStart"/>
      <w:r w:rsidR="00E64806">
        <w:rPr>
          <w:rFonts w:ascii="Cambria" w:hAnsi="Cambria"/>
          <w:b/>
          <w:bCs/>
          <w:sz w:val="24"/>
          <w:szCs w:val="24"/>
        </w:rPr>
        <w:t>Varshini</w:t>
      </w:r>
      <w:proofErr w:type="spellEnd"/>
      <w:r w:rsidR="00E64806">
        <w:rPr>
          <w:rFonts w:ascii="Cambria" w:hAnsi="Cambria"/>
          <w:b/>
          <w:bCs/>
          <w:sz w:val="24"/>
          <w:szCs w:val="24"/>
        </w:rPr>
        <w:t xml:space="preserve"> U </w:t>
      </w:r>
    </w:p>
    <w:p w:rsidR="00DA52F4" w:rsidRPr="009C692D" w:rsidRDefault="00E64806" w:rsidP="009F6540">
      <w:pPr>
        <w:spacing w:before="54" w:after="0" w:line="276" w:lineRule="auto"/>
        <w:jc w:val="center"/>
        <w:rPr>
          <w:rFonts w:ascii="Cambria" w:hAnsi="Cambria"/>
        </w:rPr>
      </w:pPr>
      <w:r>
        <w:rPr>
          <w:rFonts w:ascii="Cambria" w:hAnsi="Cambria"/>
        </w:rPr>
        <w:t xml:space="preserve">Science </w:t>
      </w:r>
      <w:r w:rsidR="00DA52F4" w:rsidRPr="009C692D">
        <w:rPr>
          <w:rFonts w:ascii="Cambria" w:hAnsi="Cambria"/>
        </w:rPr>
        <w:t xml:space="preserve">Department, </w:t>
      </w:r>
      <w:proofErr w:type="spellStart"/>
      <w:r>
        <w:rPr>
          <w:rFonts w:ascii="Cambria" w:hAnsi="Cambria"/>
        </w:rPr>
        <w:t>Vidyavardhaka</w:t>
      </w:r>
      <w:proofErr w:type="spellEnd"/>
      <w:r>
        <w:rPr>
          <w:rFonts w:ascii="Cambria" w:hAnsi="Cambria"/>
        </w:rPr>
        <w:t xml:space="preserve"> Polytechnic, </w:t>
      </w:r>
      <w:proofErr w:type="spellStart"/>
      <w:r>
        <w:rPr>
          <w:rFonts w:ascii="Cambria" w:hAnsi="Cambria"/>
        </w:rPr>
        <w:t>Mysuru</w:t>
      </w:r>
      <w:proofErr w:type="spellEnd"/>
      <w:r w:rsidR="00DA52F4" w:rsidRPr="009C692D">
        <w:rPr>
          <w:rFonts w:ascii="Cambria" w:hAnsi="Cambria"/>
        </w:rPr>
        <w:t xml:space="preserve"> </w:t>
      </w:r>
    </w:p>
    <w:p w:rsidR="00DA52F4" w:rsidRPr="009C692D" w:rsidRDefault="00DA52F4" w:rsidP="009F6540">
      <w:pPr>
        <w:pBdr>
          <w:bottom w:val="single" w:sz="4" w:space="1" w:color="auto"/>
        </w:pBdr>
        <w:spacing w:before="54" w:after="0" w:line="276" w:lineRule="auto"/>
        <w:jc w:val="center"/>
        <w:rPr>
          <w:rFonts w:ascii="Cambria" w:hAnsi="Cambria"/>
        </w:rPr>
      </w:pPr>
    </w:p>
    <w:p w:rsidR="00DA52F4" w:rsidRPr="009C692D" w:rsidRDefault="00DA52F4" w:rsidP="009F6540">
      <w:pPr>
        <w:spacing w:before="54" w:after="0" w:line="276" w:lineRule="auto"/>
        <w:jc w:val="center"/>
        <w:rPr>
          <w:rFonts w:ascii="Cambria" w:hAnsi="Cambria"/>
          <w:b/>
          <w:bCs/>
          <w:sz w:val="24"/>
          <w:szCs w:val="24"/>
        </w:rPr>
      </w:pPr>
      <w:r w:rsidRPr="009C692D">
        <w:rPr>
          <w:rFonts w:ascii="Cambria" w:hAnsi="Cambria"/>
          <w:b/>
          <w:bCs/>
          <w:sz w:val="24"/>
          <w:szCs w:val="24"/>
        </w:rPr>
        <w:t xml:space="preserve">ABSTRACT </w:t>
      </w:r>
    </w:p>
    <w:p w:rsidR="00E64806" w:rsidRPr="009C1B5D" w:rsidRDefault="00E64806" w:rsidP="009C1B5D">
      <w:pPr>
        <w:pStyle w:val="BodyText"/>
        <w:spacing w:before="1"/>
        <w:ind w:left="90" w:right="102" w:firstLine="630"/>
        <w:jc w:val="both"/>
        <w:rPr>
          <w:rFonts w:ascii="Cambria" w:hAnsi="Cambria"/>
        </w:rPr>
      </w:pPr>
      <w:r w:rsidRPr="009C1B5D">
        <w:rPr>
          <w:rFonts w:ascii="Cambria" w:hAnsi="Cambria"/>
        </w:rPr>
        <w:t xml:space="preserve">Visual </w:t>
      </w:r>
      <w:proofErr w:type="spellStart"/>
      <w:r w:rsidRPr="009C1B5D">
        <w:rPr>
          <w:rFonts w:ascii="Cambria" w:hAnsi="Cambria"/>
        </w:rPr>
        <w:t>Odometry</w:t>
      </w:r>
      <w:proofErr w:type="spellEnd"/>
      <w:r w:rsidRPr="009C1B5D">
        <w:rPr>
          <w:rFonts w:ascii="Cambria" w:hAnsi="Cambria"/>
        </w:rPr>
        <w:t xml:space="preserve"> (VO) is the process of estimating the orientation and position</w:t>
      </w:r>
      <w:r w:rsidR="00342874" w:rsidRPr="009C1B5D">
        <w:rPr>
          <w:rFonts w:ascii="Cambria" w:hAnsi="Cambria"/>
        </w:rPr>
        <w:t xml:space="preserve"> </w:t>
      </w:r>
      <w:r w:rsidRPr="009C1B5D">
        <w:rPr>
          <w:rFonts w:ascii="Cambria" w:hAnsi="Cambria"/>
        </w:rPr>
        <w:t>of a vehicle or a robot by analyzing the associated camera's input.</w:t>
      </w:r>
      <w:r w:rsidR="00342874" w:rsidRPr="009C1B5D">
        <w:rPr>
          <w:rFonts w:ascii="Cambria" w:hAnsi="Cambria"/>
        </w:rPr>
        <w:t xml:space="preserve"> </w:t>
      </w:r>
      <w:r w:rsidRPr="009C1B5D">
        <w:rPr>
          <w:rFonts w:ascii="Cambria" w:hAnsi="Cambria"/>
        </w:rPr>
        <w:t>In this paper</w:t>
      </w:r>
      <w:r w:rsidR="00342874" w:rsidRPr="009C1B5D">
        <w:rPr>
          <w:rFonts w:ascii="Cambria" w:hAnsi="Cambria"/>
        </w:rPr>
        <w:t xml:space="preserve"> </w:t>
      </w:r>
      <w:r w:rsidRPr="009C1B5D">
        <w:rPr>
          <w:rFonts w:ascii="Cambria" w:hAnsi="Cambria"/>
        </w:rPr>
        <w:t xml:space="preserve">a stereo camera based visual </w:t>
      </w:r>
      <w:proofErr w:type="spellStart"/>
      <w:r w:rsidRPr="009C1B5D">
        <w:rPr>
          <w:rFonts w:ascii="Cambria" w:hAnsi="Cambria"/>
        </w:rPr>
        <w:t>odometry</w:t>
      </w:r>
      <w:proofErr w:type="spellEnd"/>
      <w:r w:rsidRPr="009C1B5D">
        <w:rPr>
          <w:rFonts w:ascii="Cambria" w:hAnsi="Cambria"/>
        </w:rPr>
        <w:t xml:space="preserve"> system is presented in which stereo cameras have been rigidly attached to the vehicle and motion of the vehicle is estimated using only the input coming from these stereo cameras. The corner features are extracted in both left and right images using Harris corner detector algorithm, descriptor for each feature is extracted using Scale Invariant Feature Transform (SIFT) algorithm, feature descriptors are matched between left and right images using K-nearest neighbor match. Those matched feature correspondences are</w:t>
      </w:r>
      <w:r w:rsidR="00342874" w:rsidRPr="009C1B5D">
        <w:rPr>
          <w:rFonts w:ascii="Cambria" w:hAnsi="Cambria"/>
        </w:rPr>
        <w:t xml:space="preserve"> </w:t>
      </w:r>
      <w:r w:rsidRPr="009C1B5D">
        <w:rPr>
          <w:rFonts w:ascii="Cambria" w:hAnsi="Cambria"/>
        </w:rPr>
        <w:t>triangulated to get 3-D points. Two</w:t>
      </w:r>
      <w:r w:rsidR="00342874" w:rsidRPr="009C1B5D">
        <w:rPr>
          <w:rFonts w:ascii="Cambria" w:hAnsi="Cambria"/>
        </w:rPr>
        <w:t xml:space="preserve"> </w:t>
      </w:r>
      <w:r w:rsidRPr="009C1B5D">
        <w:rPr>
          <w:rFonts w:ascii="Cambria" w:hAnsi="Cambria"/>
        </w:rPr>
        <w:t>sets of</w:t>
      </w:r>
      <w:r w:rsidR="000218DC">
        <w:rPr>
          <w:rFonts w:ascii="Cambria" w:hAnsi="Cambria"/>
        </w:rPr>
        <w:t xml:space="preserve"> </w:t>
      </w:r>
      <w:r w:rsidRPr="009C1B5D">
        <w:rPr>
          <w:rFonts w:ascii="Cambria" w:hAnsi="Cambria"/>
        </w:rPr>
        <w:t>3-D points</w:t>
      </w:r>
      <w:r w:rsidR="00342874" w:rsidRPr="009C1B5D">
        <w:rPr>
          <w:rFonts w:ascii="Cambria" w:hAnsi="Cambria"/>
        </w:rPr>
        <w:t xml:space="preserve"> </w:t>
      </w:r>
      <w:r w:rsidRPr="009C1B5D">
        <w:rPr>
          <w:rFonts w:ascii="Cambria" w:hAnsi="Cambria"/>
        </w:rPr>
        <w:t>are</w:t>
      </w:r>
      <w:r w:rsidR="00342874" w:rsidRPr="009C1B5D">
        <w:rPr>
          <w:rFonts w:ascii="Cambria" w:hAnsi="Cambria"/>
        </w:rPr>
        <w:t xml:space="preserve"> </w:t>
      </w:r>
      <w:r w:rsidRPr="009C1B5D">
        <w:rPr>
          <w:rFonts w:ascii="Cambria" w:hAnsi="Cambria"/>
        </w:rPr>
        <w:t>obtained at</w:t>
      </w:r>
      <w:r w:rsidR="00342874" w:rsidRPr="009C1B5D">
        <w:rPr>
          <w:rFonts w:ascii="Cambria" w:hAnsi="Cambria"/>
        </w:rPr>
        <w:t xml:space="preserve"> </w:t>
      </w:r>
      <w:r w:rsidRPr="009C1B5D">
        <w:rPr>
          <w:rFonts w:ascii="Cambria" w:hAnsi="Cambria"/>
        </w:rPr>
        <w:t>time</w:t>
      </w:r>
      <w:r w:rsidR="00342874" w:rsidRPr="009C1B5D">
        <w:rPr>
          <w:rFonts w:ascii="Cambria" w:hAnsi="Cambria"/>
        </w:rPr>
        <w:t xml:space="preserve"> </w:t>
      </w:r>
      <w:proofErr w:type="gramStart"/>
      <w:r w:rsidR="001F2360">
        <w:rPr>
          <w:rFonts w:ascii="Cambria" w:hAnsi="Cambria"/>
        </w:rPr>
        <w:t>steps</w:t>
      </w:r>
      <w:r w:rsidR="00E87393">
        <w:rPr>
          <w:rFonts w:ascii="Cambria" w:hAnsi="Cambria"/>
        </w:rPr>
        <w:t xml:space="preserve"> </w:t>
      </w:r>
      <w:r w:rsidRPr="009C1B5D">
        <w:rPr>
          <w:rFonts w:ascii="Cambria" w:hAnsi="Cambria"/>
        </w:rPr>
        <w:t>'t'</w:t>
      </w:r>
      <w:proofErr w:type="gramEnd"/>
      <w:r w:rsidR="00342874" w:rsidRPr="009C1B5D">
        <w:rPr>
          <w:rFonts w:ascii="Cambria" w:hAnsi="Cambria"/>
        </w:rPr>
        <w:t xml:space="preserve"> </w:t>
      </w:r>
      <w:r w:rsidRPr="009C1B5D">
        <w:rPr>
          <w:rFonts w:ascii="Cambria" w:hAnsi="Cambria"/>
        </w:rPr>
        <w:t>and</w:t>
      </w:r>
      <w:r w:rsidR="00342874" w:rsidRPr="009C1B5D">
        <w:rPr>
          <w:rFonts w:ascii="Cambria" w:hAnsi="Cambria"/>
        </w:rPr>
        <w:t xml:space="preserve"> </w:t>
      </w:r>
      <w:r w:rsidRPr="009C1B5D">
        <w:rPr>
          <w:rFonts w:ascii="Cambria" w:hAnsi="Cambria"/>
        </w:rPr>
        <w:t>'t+1'. Then, the</w:t>
      </w:r>
      <w:r w:rsidR="00342874" w:rsidRPr="009C1B5D">
        <w:rPr>
          <w:rFonts w:ascii="Cambria" w:hAnsi="Cambria"/>
        </w:rPr>
        <w:t xml:space="preserve"> </w:t>
      </w:r>
      <w:r w:rsidRPr="009C1B5D">
        <w:rPr>
          <w:rFonts w:ascii="Cambria" w:hAnsi="Cambria"/>
        </w:rPr>
        <w:t>motion is estimated using</w:t>
      </w:r>
      <w:r w:rsidR="00342874" w:rsidRPr="009C1B5D">
        <w:rPr>
          <w:rFonts w:ascii="Cambria" w:hAnsi="Cambria"/>
        </w:rPr>
        <w:t xml:space="preserve"> </w:t>
      </w:r>
      <w:r w:rsidRPr="009C1B5D">
        <w:rPr>
          <w:rFonts w:ascii="Cambria" w:hAnsi="Cambria"/>
        </w:rPr>
        <w:t>least</w:t>
      </w:r>
      <w:r w:rsidR="00342874" w:rsidRPr="009C1B5D">
        <w:rPr>
          <w:rFonts w:ascii="Cambria" w:hAnsi="Cambria"/>
        </w:rPr>
        <w:t xml:space="preserve"> </w:t>
      </w:r>
      <w:r w:rsidRPr="009C1B5D">
        <w:rPr>
          <w:rFonts w:ascii="Cambria" w:hAnsi="Cambria"/>
        </w:rPr>
        <w:t>squares fitting</w:t>
      </w:r>
      <w:r w:rsidR="00342874" w:rsidRPr="009C1B5D">
        <w:rPr>
          <w:rFonts w:ascii="Cambria" w:hAnsi="Cambria"/>
        </w:rPr>
        <w:t xml:space="preserve"> </w:t>
      </w:r>
      <w:r w:rsidRPr="009C1B5D">
        <w:rPr>
          <w:rFonts w:ascii="Cambria" w:hAnsi="Cambria"/>
        </w:rPr>
        <w:t>of</w:t>
      </w:r>
      <w:r w:rsidR="00342874" w:rsidRPr="009C1B5D">
        <w:rPr>
          <w:rFonts w:ascii="Cambria" w:hAnsi="Cambria"/>
        </w:rPr>
        <w:t xml:space="preserve"> </w:t>
      </w:r>
      <w:r w:rsidRPr="009C1B5D">
        <w:rPr>
          <w:rFonts w:ascii="Cambria" w:hAnsi="Cambria"/>
        </w:rPr>
        <w:t>these two 3-D point sets.</w:t>
      </w:r>
    </w:p>
    <w:p w:rsidR="000840BD" w:rsidRDefault="00DA52F4" w:rsidP="000840BD">
      <w:pPr>
        <w:spacing w:before="54" w:after="0" w:line="276" w:lineRule="auto"/>
        <w:ind w:left="90"/>
        <w:jc w:val="both"/>
        <w:rPr>
          <w:rFonts w:ascii="Cambria" w:hAnsi="Cambria"/>
          <w:sz w:val="20"/>
          <w:szCs w:val="20"/>
        </w:rPr>
      </w:pPr>
      <w:r w:rsidRPr="009C692D">
        <w:rPr>
          <w:rFonts w:ascii="Cambria" w:hAnsi="Cambria"/>
          <w:b/>
          <w:bCs/>
          <w:sz w:val="20"/>
          <w:szCs w:val="20"/>
        </w:rPr>
        <w:t>Keywords:</w:t>
      </w:r>
      <w:r w:rsidRPr="009C692D">
        <w:rPr>
          <w:rFonts w:ascii="Cambria" w:hAnsi="Cambria"/>
          <w:sz w:val="20"/>
          <w:szCs w:val="20"/>
        </w:rPr>
        <w:t xml:space="preserve"> </w:t>
      </w:r>
      <w:r w:rsidR="001F2360" w:rsidRPr="001F2360">
        <w:rPr>
          <w:rFonts w:ascii="Cambria" w:hAnsi="Cambria"/>
          <w:sz w:val="20"/>
          <w:szCs w:val="20"/>
        </w:rPr>
        <w:t>Visual</w:t>
      </w:r>
      <w:r w:rsidR="001F2360" w:rsidRPr="001F2360">
        <w:rPr>
          <w:rFonts w:ascii="Cambria" w:hAnsi="Cambria"/>
          <w:spacing w:val="-12"/>
          <w:sz w:val="20"/>
          <w:szCs w:val="20"/>
        </w:rPr>
        <w:t xml:space="preserve"> </w:t>
      </w:r>
      <w:proofErr w:type="spellStart"/>
      <w:r w:rsidR="001F2360" w:rsidRPr="001F2360">
        <w:rPr>
          <w:rFonts w:ascii="Cambria" w:hAnsi="Cambria"/>
          <w:sz w:val="20"/>
          <w:szCs w:val="20"/>
        </w:rPr>
        <w:t>odometry</w:t>
      </w:r>
      <w:proofErr w:type="spellEnd"/>
      <w:r w:rsidR="001F2360" w:rsidRPr="001F2360">
        <w:rPr>
          <w:rFonts w:ascii="Cambria" w:hAnsi="Cambria"/>
          <w:sz w:val="20"/>
          <w:szCs w:val="20"/>
        </w:rPr>
        <w:t>,</w:t>
      </w:r>
      <w:bookmarkStart w:id="0" w:name="_GoBack"/>
      <w:bookmarkEnd w:id="0"/>
      <w:r w:rsidR="001F2360" w:rsidRPr="001F2360">
        <w:rPr>
          <w:rFonts w:ascii="Cambria" w:hAnsi="Cambria"/>
          <w:spacing w:val="-13"/>
          <w:sz w:val="20"/>
          <w:szCs w:val="20"/>
        </w:rPr>
        <w:t xml:space="preserve"> </w:t>
      </w:r>
      <w:r w:rsidR="001F2360" w:rsidRPr="001F2360">
        <w:rPr>
          <w:rFonts w:ascii="Cambria" w:hAnsi="Cambria"/>
          <w:sz w:val="20"/>
          <w:szCs w:val="20"/>
        </w:rPr>
        <w:t>SIFT</w:t>
      </w:r>
      <w:r w:rsidR="001F2360" w:rsidRPr="001F2360">
        <w:rPr>
          <w:rFonts w:ascii="Cambria" w:hAnsi="Cambria"/>
          <w:spacing w:val="-12"/>
          <w:sz w:val="20"/>
          <w:szCs w:val="20"/>
        </w:rPr>
        <w:t xml:space="preserve"> </w:t>
      </w:r>
      <w:r w:rsidR="001F2360" w:rsidRPr="001F2360">
        <w:rPr>
          <w:rFonts w:ascii="Cambria" w:hAnsi="Cambria"/>
          <w:sz w:val="20"/>
          <w:szCs w:val="20"/>
        </w:rPr>
        <w:t>descriptors,</w:t>
      </w:r>
      <w:r w:rsidR="001F2360" w:rsidRPr="001F2360">
        <w:rPr>
          <w:rFonts w:ascii="Cambria" w:hAnsi="Cambria"/>
          <w:spacing w:val="-13"/>
          <w:sz w:val="20"/>
          <w:szCs w:val="20"/>
        </w:rPr>
        <w:t xml:space="preserve"> </w:t>
      </w:r>
      <w:r w:rsidR="001F2360" w:rsidRPr="001F2360">
        <w:rPr>
          <w:rFonts w:ascii="Cambria" w:hAnsi="Cambria"/>
          <w:sz w:val="20"/>
          <w:szCs w:val="20"/>
        </w:rPr>
        <w:t>feature</w:t>
      </w:r>
      <w:r w:rsidR="001F2360" w:rsidRPr="001F2360">
        <w:rPr>
          <w:rFonts w:ascii="Cambria" w:hAnsi="Cambria"/>
          <w:spacing w:val="-15"/>
          <w:sz w:val="20"/>
          <w:szCs w:val="20"/>
        </w:rPr>
        <w:t xml:space="preserve"> </w:t>
      </w:r>
      <w:r w:rsidR="001F2360" w:rsidRPr="001F2360">
        <w:rPr>
          <w:rFonts w:ascii="Cambria" w:hAnsi="Cambria"/>
          <w:sz w:val="20"/>
          <w:szCs w:val="20"/>
        </w:rPr>
        <w:t>matching,</w:t>
      </w:r>
      <w:r w:rsidR="001F2360" w:rsidRPr="001F2360">
        <w:rPr>
          <w:rFonts w:ascii="Cambria" w:hAnsi="Cambria"/>
          <w:spacing w:val="-10"/>
          <w:sz w:val="20"/>
          <w:szCs w:val="20"/>
        </w:rPr>
        <w:t xml:space="preserve"> </w:t>
      </w:r>
      <w:r w:rsidR="001F2360" w:rsidRPr="001F2360">
        <w:rPr>
          <w:rFonts w:ascii="Cambria" w:hAnsi="Cambria"/>
          <w:sz w:val="20"/>
          <w:szCs w:val="20"/>
        </w:rPr>
        <w:t>KITTI</w:t>
      </w:r>
      <w:r w:rsidR="001F2360" w:rsidRPr="001F2360">
        <w:rPr>
          <w:rFonts w:ascii="Cambria" w:hAnsi="Cambria"/>
          <w:spacing w:val="-12"/>
          <w:sz w:val="20"/>
          <w:szCs w:val="20"/>
        </w:rPr>
        <w:t xml:space="preserve"> </w:t>
      </w:r>
      <w:r w:rsidR="001F2360" w:rsidRPr="001F2360">
        <w:rPr>
          <w:rFonts w:ascii="Cambria" w:hAnsi="Cambria"/>
          <w:sz w:val="20"/>
          <w:szCs w:val="20"/>
        </w:rPr>
        <w:t>dataset,</w:t>
      </w:r>
      <w:r w:rsidR="001F2360" w:rsidRPr="001F2360">
        <w:rPr>
          <w:rFonts w:ascii="Cambria" w:hAnsi="Cambria"/>
          <w:spacing w:val="-6"/>
          <w:sz w:val="20"/>
          <w:szCs w:val="20"/>
        </w:rPr>
        <w:t xml:space="preserve"> </w:t>
      </w:r>
      <w:r w:rsidR="001F2360" w:rsidRPr="001F2360">
        <w:rPr>
          <w:rFonts w:ascii="Cambria" w:hAnsi="Cambria"/>
          <w:sz w:val="20"/>
          <w:szCs w:val="20"/>
        </w:rPr>
        <w:t>stereo</w:t>
      </w:r>
      <w:r w:rsidR="001F2360" w:rsidRPr="001F2360">
        <w:rPr>
          <w:rFonts w:ascii="Cambria" w:hAnsi="Cambria"/>
          <w:spacing w:val="-13"/>
          <w:sz w:val="20"/>
          <w:szCs w:val="20"/>
        </w:rPr>
        <w:t xml:space="preserve"> </w:t>
      </w:r>
      <w:r w:rsidR="001F2360" w:rsidRPr="001F2360">
        <w:rPr>
          <w:rFonts w:ascii="Cambria" w:hAnsi="Cambria"/>
          <w:sz w:val="20"/>
          <w:szCs w:val="20"/>
        </w:rPr>
        <w:t>vision,</w:t>
      </w:r>
      <w:r w:rsidR="001F2360" w:rsidRPr="001F2360">
        <w:rPr>
          <w:rFonts w:ascii="Cambria" w:hAnsi="Cambria"/>
          <w:spacing w:val="-12"/>
          <w:sz w:val="20"/>
          <w:szCs w:val="20"/>
        </w:rPr>
        <w:t xml:space="preserve"> </w:t>
      </w:r>
      <w:r w:rsidR="001F2360" w:rsidRPr="001F2360">
        <w:rPr>
          <w:rFonts w:ascii="Cambria" w:hAnsi="Cambria"/>
          <w:spacing w:val="-2"/>
          <w:sz w:val="20"/>
          <w:szCs w:val="20"/>
        </w:rPr>
        <w:t>triangulation</w:t>
      </w:r>
      <w:r w:rsidR="001F2360">
        <w:rPr>
          <w:spacing w:val="-2"/>
        </w:rPr>
        <w:t>.</w:t>
      </w:r>
      <w:r w:rsidR="001F2360" w:rsidRPr="009C692D">
        <w:rPr>
          <w:rFonts w:ascii="Cambria" w:hAnsi="Cambria"/>
          <w:sz w:val="20"/>
          <w:szCs w:val="20"/>
        </w:rPr>
        <w:t xml:space="preserve"> </w:t>
      </w:r>
    </w:p>
    <w:p w:rsidR="000840BD" w:rsidRDefault="00DA52F4" w:rsidP="000840BD">
      <w:pPr>
        <w:spacing w:before="54" w:after="0" w:line="276" w:lineRule="auto"/>
        <w:ind w:left="90"/>
        <w:jc w:val="center"/>
        <w:rPr>
          <w:rFonts w:ascii="Cambria" w:hAnsi="Cambria"/>
          <w:b/>
          <w:bCs/>
          <w:sz w:val="24"/>
          <w:szCs w:val="24"/>
        </w:rPr>
      </w:pPr>
      <w:r w:rsidRPr="000840BD">
        <w:rPr>
          <w:rFonts w:ascii="Cambria" w:hAnsi="Cambria"/>
          <w:b/>
          <w:bCs/>
          <w:sz w:val="24"/>
          <w:szCs w:val="24"/>
        </w:rPr>
        <w:t>INTRODUCTION</w:t>
      </w:r>
    </w:p>
    <w:p w:rsidR="00342874" w:rsidRPr="00143D95" w:rsidRDefault="00342874" w:rsidP="000840BD">
      <w:pPr>
        <w:spacing w:before="54" w:after="0" w:line="276" w:lineRule="auto"/>
        <w:ind w:left="90"/>
        <w:jc w:val="both"/>
        <w:rPr>
          <w:rFonts w:ascii="Cambria" w:hAnsi="Cambria"/>
          <w:sz w:val="20"/>
          <w:szCs w:val="20"/>
        </w:rPr>
      </w:pPr>
      <w:r w:rsidRPr="00143D95">
        <w:rPr>
          <w:rFonts w:ascii="Cambria" w:hAnsi="Cambria"/>
          <w:sz w:val="20"/>
          <w:szCs w:val="20"/>
        </w:rPr>
        <w:t xml:space="preserve">Visual </w:t>
      </w:r>
      <w:proofErr w:type="spellStart"/>
      <w:proofErr w:type="gramStart"/>
      <w:r w:rsidRPr="00143D95">
        <w:rPr>
          <w:rFonts w:ascii="Cambria" w:hAnsi="Cambria"/>
          <w:sz w:val="20"/>
          <w:szCs w:val="20"/>
        </w:rPr>
        <w:t>Odometry</w:t>
      </w:r>
      <w:proofErr w:type="spellEnd"/>
      <w:r w:rsidRPr="00143D95">
        <w:rPr>
          <w:rFonts w:ascii="Cambria" w:hAnsi="Cambria"/>
          <w:sz w:val="20"/>
          <w:szCs w:val="20"/>
        </w:rPr>
        <w:t>(</w:t>
      </w:r>
      <w:proofErr w:type="gramEnd"/>
      <w:r w:rsidRPr="00143D95">
        <w:rPr>
          <w:rFonts w:ascii="Cambria" w:hAnsi="Cambria"/>
          <w:sz w:val="20"/>
          <w:szCs w:val="20"/>
        </w:rPr>
        <w:t xml:space="preserve">VO) is a process in which vehicle’s motion is estimated using only the input of stereo cameras attached to the vehicle. Goal of VO is to determine the global orientation and position of the vehicle at every time instant. VO works by finding interest points in the images and matching them between the left and right images at every time instant. Matched interest points are triangulated to obtain 3-Dpoints. Robust methods are then used to estimate the camera motion from these 3-D points. VO can be applied in the field of automotive, wearable computing, robotics and augmented reality. </w:t>
      </w:r>
    </w:p>
    <w:p w:rsidR="00342874" w:rsidRPr="00EE4999" w:rsidRDefault="00342874" w:rsidP="00342874">
      <w:pPr>
        <w:pStyle w:val="BodyText"/>
        <w:spacing w:before="1"/>
        <w:ind w:left="100" w:right="104"/>
        <w:jc w:val="both"/>
        <w:rPr>
          <w:rFonts w:ascii="Cambria" w:hAnsi="Cambria"/>
        </w:rPr>
      </w:pPr>
      <w:r w:rsidRPr="00143D95">
        <w:rPr>
          <w:rFonts w:ascii="Cambria" w:hAnsi="Cambria"/>
        </w:rPr>
        <w:t xml:space="preserve">The term ‘Visual </w:t>
      </w:r>
      <w:proofErr w:type="spellStart"/>
      <w:r w:rsidRPr="00143D95">
        <w:rPr>
          <w:rFonts w:ascii="Cambria" w:hAnsi="Cambria"/>
        </w:rPr>
        <w:t>Odometry</w:t>
      </w:r>
      <w:proofErr w:type="spellEnd"/>
      <w:r w:rsidRPr="00143D95">
        <w:rPr>
          <w:rFonts w:ascii="Cambria" w:hAnsi="Cambria"/>
        </w:rPr>
        <w:t xml:space="preserve">’ was selected for its resemblance to wheel </w:t>
      </w:r>
      <w:proofErr w:type="spellStart"/>
      <w:r w:rsidRPr="00143D95">
        <w:rPr>
          <w:rFonts w:ascii="Cambria" w:hAnsi="Cambria"/>
        </w:rPr>
        <w:t>odometry</w:t>
      </w:r>
      <w:proofErr w:type="spellEnd"/>
      <w:r w:rsidRPr="00EE4999">
        <w:rPr>
          <w:rFonts w:ascii="Cambria" w:hAnsi="Cambria"/>
        </w:rPr>
        <w:t xml:space="preserve">. In wheel </w:t>
      </w:r>
      <w:proofErr w:type="spellStart"/>
      <w:r w:rsidRPr="00EE4999">
        <w:rPr>
          <w:rFonts w:ascii="Cambria" w:hAnsi="Cambria"/>
        </w:rPr>
        <w:t>odometry</w:t>
      </w:r>
      <w:proofErr w:type="spellEnd"/>
      <w:r w:rsidRPr="00EE4999">
        <w:rPr>
          <w:rFonts w:ascii="Cambria" w:hAnsi="Cambria"/>
        </w:rPr>
        <w:t xml:space="preserve"> the trajectory of a vehicle is estimated by computing the number of turns of its wheels over time. Similarly, In VO the position of the vehicle is estimated with the changes that motion induces on the images obtained from the stereo cameras which is attached on the vehicle. For VO to work in an efficient manner, there must be enough amount of light illumination in the environment and cameras should capture consecutive frames ensuring that there is enough amount of scene overlap. VO has most importance at environments like aerial and underwater.</w:t>
      </w:r>
    </w:p>
    <w:p w:rsidR="00DA52F4" w:rsidRPr="009C692D" w:rsidRDefault="00DA52F4" w:rsidP="009C1B5D">
      <w:pPr>
        <w:spacing w:before="54" w:after="0" w:line="276" w:lineRule="auto"/>
        <w:jc w:val="center"/>
        <w:rPr>
          <w:rFonts w:ascii="Cambria" w:hAnsi="Cambria"/>
          <w:b/>
          <w:bCs/>
          <w:sz w:val="24"/>
          <w:szCs w:val="24"/>
        </w:rPr>
      </w:pPr>
      <w:r w:rsidRPr="009C692D">
        <w:rPr>
          <w:rFonts w:ascii="Cambria" w:hAnsi="Cambria"/>
          <w:b/>
          <w:bCs/>
          <w:sz w:val="24"/>
          <w:szCs w:val="24"/>
        </w:rPr>
        <w:t>METHODOLOGY</w:t>
      </w:r>
    </w:p>
    <w:p w:rsidR="0036018D" w:rsidRPr="00EE4999" w:rsidRDefault="0036018D" w:rsidP="009C1B5D">
      <w:pPr>
        <w:pStyle w:val="BodyText"/>
        <w:spacing w:line="237" w:lineRule="auto"/>
        <w:ind w:left="100" w:right="107" w:firstLine="620"/>
        <w:jc w:val="both"/>
        <w:rPr>
          <w:rFonts w:ascii="Cambria" w:hAnsi="Cambria"/>
        </w:rPr>
      </w:pPr>
      <w:r w:rsidRPr="00EE4999">
        <w:rPr>
          <w:rFonts w:ascii="Cambria" w:hAnsi="Cambria"/>
        </w:rPr>
        <w:t xml:space="preserve">Visual </w:t>
      </w:r>
      <w:proofErr w:type="spellStart"/>
      <w:r w:rsidRPr="00EE4999">
        <w:rPr>
          <w:rFonts w:ascii="Cambria" w:hAnsi="Cambria"/>
        </w:rPr>
        <w:t>Odometry</w:t>
      </w:r>
      <w:proofErr w:type="spellEnd"/>
      <w:r w:rsidRPr="00EE4999">
        <w:rPr>
          <w:rFonts w:ascii="Cambria" w:hAnsi="Cambria"/>
        </w:rPr>
        <w:t xml:space="preserve"> (VO) for estimating the orientation and position of a vehicle or a robot has demonstrated some important breakthroughs over the last decade. VO is considered as a sub problem of visual simultaneous localization and mapping (SLAM) problem in robotics. Huge amount of visual </w:t>
      </w:r>
      <w:proofErr w:type="spellStart"/>
      <w:r w:rsidRPr="00EE4999">
        <w:rPr>
          <w:rFonts w:ascii="Cambria" w:hAnsi="Cambria"/>
        </w:rPr>
        <w:t>odometry</w:t>
      </w:r>
      <w:proofErr w:type="spellEnd"/>
      <w:r w:rsidRPr="00EE4999">
        <w:rPr>
          <w:rFonts w:ascii="Cambria" w:hAnsi="Cambria"/>
        </w:rPr>
        <w:t xml:space="preserve"> algorithm shave been developed using monocular, stereo and multi-camera configurations.</w:t>
      </w:r>
    </w:p>
    <w:p w:rsidR="0036018D" w:rsidRPr="00EE4999" w:rsidRDefault="0036018D" w:rsidP="0036018D">
      <w:pPr>
        <w:pStyle w:val="BodyText"/>
        <w:spacing w:before="4"/>
        <w:ind w:left="100" w:right="115"/>
        <w:jc w:val="both"/>
        <w:rPr>
          <w:rFonts w:ascii="Cambria" w:hAnsi="Cambria"/>
        </w:rPr>
      </w:pPr>
      <w:r w:rsidRPr="00EE4999">
        <w:rPr>
          <w:rFonts w:ascii="Cambria" w:hAnsi="Cambria"/>
        </w:rPr>
        <w:t xml:space="preserve">NASA’s two </w:t>
      </w:r>
      <w:proofErr w:type="gramStart"/>
      <w:r w:rsidRPr="00EE4999">
        <w:rPr>
          <w:rFonts w:ascii="Cambria" w:hAnsi="Cambria"/>
        </w:rPr>
        <w:t>rovers</w:t>
      </w:r>
      <w:proofErr w:type="gramEnd"/>
      <w:r w:rsidRPr="00EE4999">
        <w:rPr>
          <w:rFonts w:ascii="Cambria" w:hAnsi="Cambria"/>
        </w:rPr>
        <w:t xml:space="preserve"> spirit and opportunity used for mars exploration were equipped with VO system to estimate the onboard position and attitude (role, pitch and yaw) of the</w:t>
      </w:r>
      <w:r w:rsidR="001F2360">
        <w:rPr>
          <w:rFonts w:ascii="Cambria" w:hAnsi="Cambria"/>
        </w:rPr>
        <w:t xml:space="preserve"> rovers using stereo cameras</w:t>
      </w:r>
      <w:r w:rsidRPr="00EE4999">
        <w:rPr>
          <w:rFonts w:ascii="Cambria" w:hAnsi="Cambria"/>
        </w:rPr>
        <w:t>.</w:t>
      </w:r>
    </w:p>
    <w:p w:rsidR="0036018D" w:rsidRPr="00EE4999" w:rsidRDefault="0036018D" w:rsidP="0036018D">
      <w:pPr>
        <w:pStyle w:val="BodyText"/>
        <w:spacing w:before="5" w:line="235" w:lineRule="auto"/>
        <w:ind w:left="100" w:right="116"/>
        <w:jc w:val="both"/>
        <w:rPr>
          <w:rFonts w:ascii="Cambria" w:hAnsi="Cambria"/>
        </w:rPr>
      </w:pPr>
      <w:r w:rsidRPr="00EE4999">
        <w:rPr>
          <w:rFonts w:ascii="Cambria" w:hAnsi="Cambria"/>
        </w:rPr>
        <w:t>As line segments are less sensitive to lighting variations and abundant, a line segment based indoor VO system using RGB-D cameras have been developed in [4], and is robust to lighting variations.</w:t>
      </w:r>
    </w:p>
    <w:p w:rsidR="0036018D" w:rsidRPr="00EE4999" w:rsidRDefault="0036018D" w:rsidP="0036018D">
      <w:pPr>
        <w:pStyle w:val="BodyText"/>
        <w:spacing w:before="2"/>
        <w:ind w:left="100" w:right="113"/>
        <w:jc w:val="both"/>
        <w:rPr>
          <w:rFonts w:ascii="Cambria" w:hAnsi="Cambria"/>
        </w:rPr>
      </w:pPr>
      <w:r w:rsidRPr="00EE4999">
        <w:rPr>
          <w:rFonts w:ascii="Cambria" w:hAnsi="Cambria"/>
        </w:rPr>
        <w:t>Autonomous Underwater Vehicles (AUV) are effective when working in industrial field but are still in development state. An image processing based VO system has been implemented in [6], to estimate the AUV’s ego motion and changes in the orientation. The algorithm was deployed on Raspberry pi2.</w:t>
      </w:r>
    </w:p>
    <w:p w:rsidR="0036018D" w:rsidRDefault="0036018D" w:rsidP="0036018D">
      <w:pPr>
        <w:jc w:val="both"/>
        <w:sectPr w:rsidR="0036018D">
          <w:footerReference w:type="default" r:id="rId8"/>
          <w:type w:val="continuous"/>
          <w:pgSz w:w="12240" w:h="15120"/>
          <w:pgMar w:top="1120" w:right="960" w:bottom="280" w:left="980" w:header="0" w:footer="0" w:gutter="0"/>
          <w:pgNumType w:start="229"/>
          <w:cols w:space="720"/>
        </w:sectPr>
      </w:pPr>
    </w:p>
    <w:p w:rsidR="0036018D" w:rsidRPr="00EE4999" w:rsidRDefault="0036018D" w:rsidP="0036018D">
      <w:pPr>
        <w:pStyle w:val="BodyText"/>
        <w:spacing w:before="102"/>
        <w:ind w:left="100" w:right="114"/>
        <w:jc w:val="both"/>
        <w:rPr>
          <w:rFonts w:ascii="Cambria" w:hAnsi="Cambria"/>
        </w:rPr>
      </w:pPr>
      <w:r w:rsidRPr="00EE4999">
        <w:rPr>
          <w:rFonts w:ascii="Cambria" w:hAnsi="Cambria"/>
        </w:rPr>
        <w:lastRenderedPageBreak/>
        <w:t>Feature matching is a difficult step in the computation of VO and many other computer vision applications. A new feature descriptor called Synthetic Basis (SYBA) descr</w:t>
      </w:r>
      <w:r w:rsidR="001F2360">
        <w:rPr>
          <w:rFonts w:ascii="Cambria" w:hAnsi="Cambria"/>
        </w:rPr>
        <w:t xml:space="preserve">iptor have been developed in </w:t>
      </w:r>
      <w:r w:rsidRPr="00EE4999">
        <w:rPr>
          <w:rFonts w:ascii="Cambria" w:hAnsi="Cambria"/>
        </w:rPr>
        <w:t>along with VO, to obtain more précised feature matching results and reduce the VO computation errors.</w:t>
      </w:r>
    </w:p>
    <w:p w:rsidR="0036018D" w:rsidRDefault="0036018D" w:rsidP="0036018D">
      <w:pPr>
        <w:pStyle w:val="BodyText"/>
        <w:spacing w:before="3"/>
      </w:pPr>
    </w:p>
    <w:p w:rsidR="00DA52F4" w:rsidRPr="009C692D" w:rsidRDefault="00DA52F4" w:rsidP="009F6540">
      <w:pPr>
        <w:spacing w:before="54" w:after="0" w:line="276" w:lineRule="auto"/>
        <w:jc w:val="both"/>
        <w:rPr>
          <w:rFonts w:ascii="Cambria" w:hAnsi="Cambria"/>
          <w:b/>
          <w:bCs/>
          <w:sz w:val="20"/>
          <w:szCs w:val="20"/>
        </w:rPr>
      </w:pPr>
      <w:r w:rsidRPr="009C692D">
        <w:rPr>
          <w:rFonts w:ascii="Cambria" w:hAnsi="Cambria"/>
          <w:b/>
          <w:bCs/>
          <w:sz w:val="20"/>
          <w:szCs w:val="20"/>
        </w:rPr>
        <w:t>S</w:t>
      </w:r>
      <w:r w:rsidR="0036018D">
        <w:rPr>
          <w:rFonts w:ascii="Cambria" w:hAnsi="Cambria"/>
          <w:b/>
          <w:bCs/>
          <w:sz w:val="20"/>
          <w:szCs w:val="20"/>
        </w:rPr>
        <w:t>tereo</w:t>
      </w:r>
      <w:r w:rsidR="006977C9">
        <w:rPr>
          <w:rFonts w:ascii="Cambria" w:hAnsi="Cambria"/>
          <w:b/>
          <w:bCs/>
          <w:sz w:val="20"/>
          <w:szCs w:val="20"/>
        </w:rPr>
        <w:t xml:space="preserve"> Vision:</w:t>
      </w:r>
      <w:r w:rsidRPr="009C692D">
        <w:rPr>
          <w:rFonts w:ascii="Cambria" w:hAnsi="Cambria"/>
          <w:b/>
          <w:bCs/>
          <w:sz w:val="20"/>
          <w:szCs w:val="20"/>
        </w:rPr>
        <w:t xml:space="preserve"> </w:t>
      </w:r>
    </w:p>
    <w:p w:rsidR="006977C9" w:rsidRPr="00EE4999" w:rsidRDefault="006977C9" w:rsidP="006977C9">
      <w:pPr>
        <w:pStyle w:val="BodyText"/>
        <w:ind w:left="100" w:right="159"/>
        <w:jc w:val="both"/>
        <w:rPr>
          <w:rFonts w:ascii="Cambria" w:hAnsi="Cambria"/>
        </w:rPr>
      </w:pPr>
      <w:r w:rsidRPr="00EE4999">
        <w:rPr>
          <w:rFonts w:ascii="Cambria" w:hAnsi="Cambria"/>
        </w:rPr>
        <w:t>Stereo vision uses two or more</w:t>
      </w:r>
      <w:r w:rsidR="003C39E7" w:rsidRPr="00EE4999">
        <w:rPr>
          <w:rFonts w:ascii="Cambria" w:hAnsi="Cambria"/>
        </w:rPr>
        <w:t xml:space="preserve"> </w:t>
      </w:r>
      <w:r w:rsidRPr="00EE4999">
        <w:rPr>
          <w:rFonts w:ascii="Cambria" w:hAnsi="Cambria"/>
        </w:rPr>
        <w:t>cameras, but the</w:t>
      </w:r>
      <w:r w:rsidR="003C39E7" w:rsidRPr="00EE4999">
        <w:rPr>
          <w:rFonts w:ascii="Cambria" w:hAnsi="Cambria"/>
        </w:rPr>
        <w:t xml:space="preserve"> </w:t>
      </w:r>
      <w:r w:rsidRPr="00EE4999">
        <w:rPr>
          <w:rFonts w:ascii="Cambria" w:hAnsi="Cambria"/>
        </w:rPr>
        <w:t>condition is</w:t>
      </w:r>
      <w:r w:rsidR="003C39E7" w:rsidRPr="00EE4999">
        <w:rPr>
          <w:rFonts w:ascii="Cambria" w:hAnsi="Cambria"/>
        </w:rPr>
        <w:t xml:space="preserve"> </w:t>
      </w:r>
      <w:r w:rsidRPr="00EE4999">
        <w:rPr>
          <w:rFonts w:ascii="Cambria" w:hAnsi="Cambria"/>
        </w:rPr>
        <w:t>that cameras</w:t>
      </w:r>
      <w:r w:rsidR="003C39E7" w:rsidRPr="00EE4999">
        <w:rPr>
          <w:rFonts w:ascii="Cambria" w:hAnsi="Cambria"/>
        </w:rPr>
        <w:t xml:space="preserve"> </w:t>
      </w:r>
      <w:r w:rsidRPr="00EE4999">
        <w:rPr>
          <w:rFonts w:ascii="Cambria" w:hAnsi="Cambria"/>
        </w:rPr>
        <w:t>must be coplanar and parallel to each other. If</w:t>
      </w:r>
      <w:r w:rsidR="003C39E7" w:rsidRPr="00EE4999">
        <w:rPr>
          <w:rFonts w:ascii="Cambria" w:hAnsi="Cambria"/>
        </w:rPr>
        <w:t xml:space="preserve"> </w:t>
      </w:r>
      <w:r w:rsidRPr="00EE4999">
        <w:rPr>
          <w:rFonts w:ascii="Cambria" w:hAnsi="Cambria"/>
        </w:rPr>
        <w:t>the condition is</w:t>
      </w:r>
      <w:r w:rsidR="003C39E7" w:rsidRPr="00EE4999">
        <w:rPr>
          <w:rFonts w:ascii="Cambria" w:hAnsi="Cambria"/>
        </w:rPr>
        <w:t xml:space="preserve"> </w:t>
      </w:r>
      <w:r w:rsidRPr="00EE4999">
        <w:rPr>
          <w:rFonts w:ascii="Cambria" w:hAnsi="Cambria"/>
        </w:rPr>
        <w:t>not satisfied rectification is done. An object in 3-D space can be found using stereo</w:t>
      </w:r>
      <w:r w:rsidR="009C1B5D">
        <w:rPr>
          <w:rFonts w:ascii="Cambria" w:hAnsi="Cambria"/>
        </w:rPr>
        <w:t xml:space="preserve"> </w:t>
      </w:r>
      <w:proofErr w:type="gramStart"/>
      <w:r w:rsidRPr="00EE4999">
        <w:rPr>
          <w:rFonts w:ascii="Cambria" w:hAnsi="Cambria"/>
        </w:rPr>
        <w:t>vision[</w:t>
      </w:r>
      <w:proofErr w:type="gramEnd"/>
      <w:r w:rsidRPr="00EE4999">
        <w:rPr>
          <w:rFonts w:ascii="Cambria" w:hAnsi="Cambria"/>
        </w:rPr>
        <w:t>3].</w:t>
      </w:r>
    </w:p>
    <w:p w:rsidR="00DA52F4" w:rsidRPr="00EE4999" w:rsidRDefault="00EE4999" w:rsidP="003C39E7">
      <w:pPr>
        <w:pStyle w:val="BodyText"/>
        <w:spacing w:line="235" w:lineRule="auto"/>
        <w:ind w:left="100" w:right="171"/>
        <w:jc w:val="both"/>
        <w:rPr>
          <w:rFonts w:ascii="Cambria" w:hAnsi="Cambria"/>
        </w:rPr>
      </w:pPr>
      <w:r w:rsidRPr="00EE4999">
        <w:rPr>
          <w:rFonts w:ascii="Cambria" w:hAnsi="Cambria"/>
          <w:noProof/>
        </w:rPr>
        <w:lastRenderedPageBreak/>
        <w:drawing>
          <wp:anchor distT="0" distB="0" distL="0" distR="0" simplePos="0" relativeHeight="251659264" behindDoc="1" locked="0" layoutInCell="1" allowOverlap="1">
            <wp:simplePos x="0" y="0"/>
            <wp:positionH relativeFrom="page">
              <wp:posOffset>2381250</wp:posOffset>
            </wp:positionH>
            <wp:positionV relativeFrom="paragraph">
              <wp:posOffset>509905</wp:posOffset>
            </wp:positionV>
            <wp:extent cx="2828925" cy="1466850"/>
            <wp:effectExtent l="19050" t="0" r="9525" b="0"/>
            <wp:wrapTopAndBottom/>
            <wp:docPr id="1"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2828925" cy="1466850"/>
                    </a:xfrm>
                    <a:prstGeom prst="rect">
                      <a:avLst/>
                    </a:prstGeom>
                  </pic:spPr>
                </pic:pic>
              </a:graphicData>
            </a:graphic>
          </wp:anchor>
        </w:drawing>
      </w:r>
      <w:r w:rsidR="006977C9" w:rsidRPr="00EE4999">
        <w:rPr>
          <w:rFonts w:ascii="Cambria" w:hAnsi="Cambria"/>
        </w:rPr>
        <w:t>An example for</w:t>
      </w:r>
      <w:r w:rsidR="003C39E7" w:rsidRPr="00EE4999">
        <w:rPr>
          <w:rFonts w:ascii="Cambria" w:hAnsi="Cambria"/>
        </w:rPr>
        <w:t xml:space="preserve"> </w:t>
      </w:r>
      <w:r w:rsidR="006977C9" w:rsidRPr="00EE4999">
        <w:rPr>
          <w:rFonts w:ascii="Cambria" w:hAnsi="Cambria"/>
        </w:rPr>
        <w:t>stereo vision is the</w:t>
      </w:r>
      <w:r w:rsidR="003C39E7" w:rsidRPr="00EE4999">
        <w:rPr>
          <w:rFonts w:ascii="Cambria" w:hAnsi="Cambria"/>
        </w:rPr>
        <w:t xml:space="preserve"> </w:t>
      </w:r>
      <w:r w:rsidR="006977C9" w:rsidRPr="00EE4999">
        <w:rPr>
          <w:rFonts w:ascii="Cambria" w:hAnsi="Cambria"/>
        </w:rPr>
        <w:t>human visual system. Each person has two eyes that see two slightly</w:t>
      </w:r>
      <w:r w:rsidR="003C39E7" w:rsidRPr="00EE4999">
        <w:rPr>
          <w:rFonts w:ascii="Cambria" w:hAnsi="Cambria"/>
        </w:rPr>
        <w:t xml:space="preserve"> </w:t>
      </w:r>
      <w:r w:rsidR="006977C9" w:rsidRPr="00EE4999">
        <w:rPr>
          <w:rFonts w:ascii="Cambria" w:hAnsi="Cambria"/>
        </w:rPr>
        <w:t>different views of the</w:t>
      </w:r>
      <w:r w:rsidR="003C39E7" w:rsidRPr="00EE4999">
        <w:rPr>
          <w:rFonts w:ascii="Cambria" w:hAnsi="Cambria"/>
        </w:rPr>
        <w:t xml:space="preserve"> </w:t>
      </w:r>
      <w:r w:rsidR="006977C9" w:rsidRPr="00EE4999">
        <w:rPr>
          <w:rFonts w:ascii="Cambria" w:hAnsi="Cambria"/>
        </w:rPr>
        <w:t>observer’s environment. An object seen</w:t>
      </w:r>
      <w:r w:rsidR="003C39E7" w:rsidRPr="00EE4999">
        <w:rPr>
          <w:rFonts w:ascii="Cambria" w:hAnsi="Cambria"/>
        </w:rPr>
        <w:t xml:space="preserve"> </w:t>
      </w:r>
      <w:r w:rsidR="006977C9" w:rsidRPr="00EE4999">
        <w:rPr>
          <w:rFonts w:ascii="Cambria" w:hAnsi="Cambria"/>
        </w:rPr>
        <w:t>by</w:t>
      </w:r>
      <w:r w:rsidR="003C39E7" w:rsidRPr="00EE4999">
        <w:rPr>
          <w:rFonts w:ascii="Cambria" w:hAnsi="Cambria"/>
        </w:rPr>
        <w:t xml:space="preserve"> </w:t>
      </w:r>
      <w:r w:rsidR="006977C9" w:rsidRPr="00EE4999">
        <w:rPr>
          <w:rFonts w:ascii="Cambria" w:hAnsi="Cambria"/>
        </w:rPr>
        <w:t>the right eye is in a slightly</w:t>
      </w:r>
      <w:r w:rsidR="003C39E7" w:rsidRPr="00EE4999">
        <w:rPr>
          <w:rFonts w:ascii="Cambria" w:hAnsi="Cambria"/>
        </w:rPr>
        <w:t xml:space="preserve"> </w:t>
      </w:r>
      <w:r w:rsidR="006977C9" w:rsidRPr="00EE4999">
        <w:rPr>
          <w:rFonts w:ascii="Cambria" w:hAnsi="Cambria"/>
        </w:rPr>
        <w:t>different position in the observer’s field of</w:t>
      </w:r>
      <w:r w:rsidR="003C39E7" w:rsidRPr="00EE4999">
        <w:rPr>
          <w:rFonts w:ascii="Cambria" w:hAnsi="Cambria"/>
        </w:rPr>
        <w:t xml:space="preserve"> </w:t>
      </w:r>
      <w:r w:rsidR="006977C9" w:rsidRPr="00EE4999">
        <w:rPr>
          <w:rFonts w:ascii="Cambria" w:hAnsi="Cambria"/>
        </w:rPr>
        <w:t>view than an object seen</w:t>
      </w:r>
      <w:r w:rsidR="003C39E7" w:rsidRPr="00EE4999">
        <w:rPr>
          <w:rFonts w:ascii="Cambria" w:hAnsi="Cambria"/>
        </w:rPr>
        <w:t xml:space="preserve"> </w:t>
      </w:r>
      <w:r w:rsidR="006977C9" w:rsidRPr="00EE4999">
        <w:rPr>
          <w:rFonts w:ascii="Cambria" w:hAnsi="Cambria"/>
        </w:rPr>
        <w:t>by</w:t>
      </w:r>
      <w:r w:rsidR="003C39E7" w:rsidRPr="00EE4999">
        <w:rPr>
          <w:rFonts w:ascii="Cambria" w:hAnsi="Cambria"/>
        </w:rPr>
        <w:t xml:space="preserve"> </w:t>
      </w:r>
      <w:r w:rsidR="006977C9" w:rsidRPr="00EE4999">
        <w:rPr>
          <w:rFonts w:ascii="Cambria" w:hAnsi="Cambria"/>
        </w:rPr>
        <w:t>the left eye.</w:t>
      </w:r>
    </w:p>
    <w:p w:rsidR="00EE4999" w:rsidRPr="00EE4999" w:rsidRDefault="00EE4999" w:rsidP="00EE4999">
      <w:pPr>
        <w:spacing w:before="193"/>
        <w:ind w:right="14"/>
        <w:jc w:val="center"/>
        <w:rPr>
          <w:rFonts w:ascii="Cambria" w:hAnsi="Cambria"/>
          <w:sz w:val="20"/>
          <w:szCs w:val="20"/>
        </w:rPr>
      </w:pPr>
      <w:r w:rsidRPr="00EE4999">
        <w:rPr>
          <w:rFonts w:ascii="Cambria" w:hAnsi="Cambria"/>
          <w:sz w:val="20"/>
          <w:szCs w:val="20"/>
        </w:rPr>
        <w:t>Figure1.The</w:t>
      </w:r>
      <w:r>
        <w:rPr>
          <w:rFonts w:ascii="Cambria" w:hAnsi="Cambria"/>
          <w:sz w:val="20"/>
          <w:szCs w:val="20"/>
        </w:rPr>
        <w:t xml:space="preserve"> </w:t>
      </w:r>
      <w:r w:rsidRPr="00EE4999">
        <w:rPr>
          <w:rFonts w:ascii="Cambria" w:hAnsi="Cambria"/>
          <w:sz w:val="20"/>
          <w:szCs w:val="20"/>
        </w:rPr>
        <w:t>geometry</w:t>
      </w:r>
      <w:r>
        <w:rPr>
          <w:rFonts w:ascii="Cambria" w:hAnsi="Cambria"/>
          <w:sz w:val="20"/>
          <w:szCs w:val="20"/>
        </w:rPr>
        <w:t xml:space="preserve"> </w:t>
      </w:r>
      <w:r w:rsidRPr="00EE4999">
        <w:rPr>
          <w:rFonts w:ascii="Cambria" w:hAnsi="Cambria"/>
          <w:sz w:val="20"/>
          <w:szCs w:val="20"/>
        </w:rPr>
        <w:t>of</w:t>
      </w:r>
      <w:r>
        <w:rPr>
          <w:rFonts w:ascii="Cambria" w:hAnsi="Cambria"/>
          <w:sz w:val="20"/>
          <w:szCs w:val="20"/>
        </w:rPr>
        <w:t xml:space="preserve"> </w:t>
      </w:r>
      <w:r w:rsidRPr="00EE4999">
        <w:rPr>
          <w:rFonts w:ascii="Cambria" w:hAnsi="Cambria"/>
          <w:sz w:val="20"/>
          <w:szCs w:val="20"/>
        </w:rPr>
        <w:t>stereo</w:t>
      </w:r>
      <w:r>
        <w:rPr>
          <w:rFonts w:ascii="Cambria" w:hAnsi="Cambria"/>
          <w:sz w:val="20"/>
          <w:szCs w:val="20"/>
        </w:rPr>
        <w:t xml:space="preserve"> </w:t>
      </w:r>
      <w:r w:rsidRPr="00EE4999">
        <w:rPr>
          <w:rFonts w:ascii="Cambria" w:hAnsi="Cambria"/>
          <w:spacing w:val="-2"/>
          <w:sz w:val="20"/>
          <w:szCs w:val="20"/>
        </w:rPr>
        <w:t>vision</w:t>
      </w:r>
    </w:p>
    <w:p w:rsidR="00EE4999" w:rsidRPr="00EE4999" w:rsidRDefault="00EE4999" w:rsidP="00EE4999">
      <w:pPr>
        <w:pStyle w:val="BodyText"/>
        <w:ind w:left="100" w:right="107"/>
        <w:jc w:val="both"/>
        <w:rPr>
          <w:rFonts w:ascii="Cambria" w:hAnsi="Cambria"/>
        </w:rPr>
      </w:pPr>
      <w:r w:rsidRPr="00EE4999">
        <w:rPr>
          <w:rFonts w:ascii="Cambria" w:hAnsi="Cambria"/>
        </w:rPr>
        <w:t>Fig.1</w:t>
      </w:r>
      <w:proofErr w:type="gramStart"/>
      <w:r w:rsidRPr="00EE4999">
        <w:rPr>
          <w:rFonts w:ascii="Cambria" w:hAnsi="Cambria"/>
        </w:rPr>
        <w:t>,[</w:t>
      </w:r>
      <w:proofErr w:type="gramEnd"/>
      <w:r w:rsidRPr="00EE4999">
        <w:rPr>
          <w:rFonts w:ascii="Cambria" w:hAnsi="Cambria"/>
        </w:rPr>
        <w:t>3] shows the geometry</w:t>
      </w:r>
      <w:r>
        <w:rPr>
          <w:rFonts w:ascii="Cambria" w:hAnsi="Cambria"/>
        </w:rPr>
        <w:t xml:space="preserve"> </w:t>
      </w:r>
      <w:r w:rsidRPr="00EE4999">
        <w:rPr>
          <w:rFonts w:ascii="Cambria" w:hAnsi="Cambria"/>
        </w:rPr>
        <w:t>of</w:t>
      </w:r>
      <w:r w:rsidRPr="00EE4999">
        <w:rPr>
          <w:rFonts w:ascii="Cambria" w:hAnsi="Cambria"/>
          <w:color w:val="FFFFFF"/>
        </w:rPr>
        <w:t>-</w:t>
      </w:r>
      <w:r w:rsidRPr="00EE4999">
        <w:rPr>
          <w:rFonts w:ascii="Cambria" w:hAnsi="Cambria"/>
        </w:rPr>
        <w:t>stereo system with two pinhole cameras. The</w:t>
      </w:r>
      <w:r>
        <w:rPr>
          <w:rFonts w:ascii="Cambria" w:hAnsi="Cambria"/>
        </w:rPr>
        <w:t xml:space="preserve"> </w:t>
      </w:r>
      <w:r w:rsidRPr="00EE4999">
        <w:rPr>
          <w:rFonts w:ascii="Cambria" w:hAnsi="Cambria"/>
        </w:rPr>
        <w:t>right and left image planes are</w:t>
      </w:r>
      <w:r>
        <w:rPr>
          <w:rFonts w:ascii="Cambria" w:hAnsi="Cambria"/>
        </w:rPr>
        <w:t xml:space="preserve"> </w:t>
      </w:r>
      <w:r w:rsidRPr="00EE4999">
        <w:rPr>
          <w:rFonts w:ascii="Cambria" w:hAnsi="Cambria"/>
        </w:rPr>
        <w:t>parallel to</w:t>
      </w:r>
      <w:r>
        <w:rPr>
          <w:rFonts w:ascii="Cambria" w:hAnsi="Cambria"/>
        </w:rPr>
        <w:t xml:space="preserve"> </w:t>
      </w:r>
      <w:r w:rsidRPr="00EE4999">
        <w:rPr>
          <w:rFonts w:ascii="Cambria" w:hAnsi="Cambria"/>
        </w:rPr>
        <w:t xml:space="preserve">each other and coplanar, and represented as IR and IL respectively, </w:t>
      </w:r>
      <w:proofErr w:type="spellStart"/>
      <w:r w:rsidRPr="00EE4999">
        <w:rPr>
          <w:rFonts w:ascii="Cambria" w:hAnsi="Cambria"/>
        </w:rPr>
        <w:t>Pr</w:t>
      </w:r>
      <w:proofErr w:type="spellEnd"/>
      <w:r w:rsidRPr="00EE4999">
        <w:rPr>
          <w:rFonts w:ascii="Cambria" w:hAnsi="Cambria"/>
        </w:rPr>
        <w:t>(x, y) and Pl (x, y) are the 2-D feature points on right and left image planes</w:t>
      </w:r>
      <w:r>
        <w:rPr>
          <w:rFonts w:ascii="Cambria" w:hAnsi="Cambria"/>
        </w:rPr>
        <w:t xml:space="preserve"> </w:t>
      </w:r>
      <w:r w:rsidRPr="00EE4999">
        <w:rPr>
          <w:rFonts w:ascii="Cambria" w:hAnsi="Cambria"/>
        </w:rPr>
        <w:t>respectively</w:t>
      </w:r>
      <w:r>
        <w:rPr>
          <w:rFonts w:ascii="Cambria" w:hAnsi="Cambria"/>
        </w:rPr>
        <w:t xml:space="preserve"> </w:t>
      </w:r>
      <w:r w:rsidRPr="00EE4999">
        <w:rPr>
          <w:rFonts w:ascii="Cambria" w:hAnsi="Cambria"/>
        </w:rPr>
        <w:t>and P (x, y, z) is the triangulated 3-D point in space.</w:t>
      </w:r>
    </w:p>
    <w:p w:rsidR="00EE4999" w:rsidRPr="003C39E7" w:rsidRDefault="00EE4999" w:rsidP="003C39E7">
      <w:pPr>
        <w:pStyle w:val="BodyText"/>
        <w:spacing w:line="235" w:lineRule="auto"/>
        <w:ind w:left="100" w:right="171"/>
        <w:jc w:val="both"/>
      </w:pPr>
    </w:p>
    <w:p w:rsidR="00DA52F4" w:rsidRPr="009C692D" w:rsidRDefault="00EE4999" w:rsidP="009F6540">
      <w:pPr>
        <w:spacing w:before="54" w:after="0" w:line="276" w:lineRule="auto"/>
        <w:jc w:val="both"/>
        <w:rPr>
          <w:rFonts w:ascii="Cambria" w:hAnsi="Cambria"/>
          <w:b/>
          <w:bCs/>
          <w:sz w:val="20"/>
          <w:szCs w:val="20"/>
        </w:rPr>
      </w:pPr>
      <w:r>
        <w:rPr>
          <w:rFonts w:ascii="Cambria" w:hAnsi="Cambria"/>
          <w:b/>
          <w:bCs/>
          <w:sz w:val="20"/>
          <w:szCs w:val="20"/>
        </w:rPr>
        <w:t>Feature detection</w:t>
      </w:r>
      <w:r w:rsidR="00DA52F4" w:rsidRPr="009C692D">
        <w:rPr>
          <w:rFonts w:ascii="Cambria" w:hAnsi="Cambria"/>
          <w:b/>
          <w:bCs/>
          <w:sz w:val="20"/>
          <w:szCs w:val="20"/>
        </w:rPr>
        <w:t xml:space="preserve"> </w:t>
      </w:r>
    </w:p>
    <w:p w:rsidR="00EE4999" w:rsidRPr="004C02D3" w:rsidRDefault="00EE4999" w:rsidP="004C02D3">
      <w:pPr>
        <w:pStyle w:val="BodyText"/>
        <w:ind w:left="142" w:right="133"/>
        <w:jc w:val="both"/>
        <w:rPr>
          <w:rFonts w:ascii="Cambria" w:hAnsi="Cambria"/>
        </w:rPr>
      </w:pPr>
      <w:r w:rsidRPr="004C02D3">
        <w:rPr>
          <w:rFonts w:ascii="Cambria" w:hAnsi="Cambria"/>
        </w:rPr>
        <w:t>A feature</w:t>
      </w:r>
      <w:r w:rsidR="009A64BF" w:rsidRPr="004C02D3">
        <w:rPr>
          <w:rFonts w:ascii="Cambria" w:hAnsi="Cambria"/>
        </w:rPr>
        <w:t xml:space="preserve"> </w:t>
      </w:r>
      <w:r w:rsidRPr="004C02D3">
        <w:rPr>
          <w:rFonts w:ascii="Cambria" w:hAnsi="Cambria"/>
        </w:rPr>
        <w:t>is defined as an interest point in an image. The first</w:t>
      </w:r>
      <w:r w:rsidR="009A64BF" w:rsidRPr="004C02D3">
        <w:rPr>
          <w:rFonts w:ascii="Cambria" w:hAnsi="Cambria"/>
        </w:rPr>
        <w:t xml:space="preserve"> </w:t>
      </w:r>
      <w:r w:rsidRPr="004C02D3">
        <w:rPr>
          <w:rFonts w:ascii="Cambria" w:hAnsi="Cambria"/>
        </w:rPr>
        <w:t>step in VO is to detect</w:t>
      </w:r>
      <w:r w:rsidR="009A64BF" w:rsidRPr="004C02D3">
        <w:rPr>
          <w:rFonts w:ascii="Cambria" w:hAnsi="Cambria"/>
        </w:rPr>
        <w:t xml:space="preserve"> </w:t>
      </w:r>
      <w:r w:rsidRPr="004C02D3">
        <w:rPr>
          <w:rFonts w:ascii="Cambria" w:hAnsi="Cambria"/>
        </w:rPr>
        <w:t>the features in the</w:t>
      </w:r>
      <w:r w:rsidR="009A64BF" w:rsidRPr="004C02D3">
        <w:rPr>
          <w:rFonts w:ascii="Cambria" w:hAnsi="Cambria"/>
        </w:rPr>
        <w:t xml:space="preserve"> </w:t>
      </w:r>
      <w:r w:rsidRPr="004C02D3">
        <w:rPr>
          <w:rFonts w:ascii="Cambria" w:hAnsi="Cambria"/>
        </w:rPr>
        <w:t>images captured by the</w:t>
      </w:r>
      <w:r w:rsidR="009A64BF" w:rsidRPr="004C02D3">
        <w:rPr>
          <w:rFonts w:ascii="Cambria" w:hAnsi="Cambria"/>
        </w:rPr>
        <w:t xml:space="preserve"> </w:t>
      </w:r>
      <w:r w:rsidRPr="004C02D3">
        <w:rPr>
          <w:rFonts w:ascii="Cambria" w:hAnsi="Cambria"/>
        </w:rPr>
        <w:t>stereo</w:t>
      </w:r>
      <w:r w:rsidR="009A64BF" w:rsidRPr="004C02D3">
        <w:rPr>
          <w:rFonts w:ascii="Cambria" w:hAnsi="Cambria"/>
        </w:rPr>
        <w:t xml:space="preserve"> </w:t>
      </w:r>
      <w:r w:rsidRPr="004C02D3">
        <w:rPr>
          <w:rFonts w:ascii="Cambria" w:hAnsi="Cambria"/>
        </w:rPr>
        <w:t>cameras. For VO, point features like corners</w:t>
      </w:r>
      <w:r w:rsidR="009A64BF" w:rsidRPr="004C02D3">
        <w:rPr>
          <w:rFonts w:ascii="Cambria" w:hAnsi="Cambria"/>
        </w:rPr>
        <w:t xml:space="preserve"> </w:t>
      </w:r>
      <w:r w:rsidRPr="004C02D3">
        <w:rPr>
          <w:rFonts w:ascii="Cambria" w:hAnsi="Cambria"/>
        </w:rPr>
        <w:t>and</w:t>
      </w:r>
      <w:r w:rsidR="009A64BF" w:rsidRPr="004C02D3">
        <w:rPr>
          <w:rFonts w:ascii="Cambria" w:hAnsi="Cambria"/>
        </w:rPr>
        <w:t xml:space="preserve"> </w:t>
      </w:r>
      <w:r w:rsidRPr="004C02D3">
        <w:rPr>
          <w:rFonts w:ascii="Cambria" w:hAnsi="Cambria"/>
        </w:rPr>
        <w:t>blobs are</w:t>
      </w:r>
      <w:r w:rsidR="009A64BF" w:rsidRPr="004C02D3">
        <w:rPr>
          <w:rFonts w:ascii="Cambria" w:hAnsi="Cambria"/>
        </w:rPr>
        <w:t xml:space="preserve"> </w:t>
      </w:r>
      <w:r w:rsidRPr="004C02D3">
        <w:rPr>
          <w:rFonts w:ascii="Cambria" w:hAnsi="Cambria"/>
        </w:rPr>
        <w:t>important because, one can measure</w:t>
      </w:r>
      <w:r w:rsidR="009A64BF" w:rsidRPr="004C02D3">
        <w:rPr>
          <w:rFonts w:ascii="Cambria" w:hAnsi="Cambria"/>
        </w:rPr>
        <w:t xml:space="preserve"> </w:t>
      </w:r>
      <w:r w:rsidRPr="004C02D3">
        <w:rPr>
          <w:rFonts w:ascii="Cambria" w:hAnsi="Cambria"/>
        </w:rPr>
        <w:t>the</w:t>
      </w:r>
      <w:r w:rsidR="009A64BF" w:rsidRPr="004C02D3">
        <w:rPr>
          <w:rFonts w:ascii="Cambria" w:hAnsi="Cambria"/>
        </w:rPr>
        <w:t xml:space="preserve"> </w:t>
      </w:r>
      <w:r w:rsidRPr="004C02D3">
        <w:rPr>
          <w:rFonts w:ascii="Cambria" w:hAnsi="Cambria"/>
        </w:rPr>
        <w:t>position of</w:t>
      </w:r>
      <w:r w:rsidR="009A64BF" w:rsidRPr="004C02D3">
        <w:rPr>
          <w:rFonts w:ascii="Cambria" w:hAnsi="Cambria"/>
        </w:rPr>
        <w:t xml:space="preserve"> </w:t>
      </w:r>
      <w:r w:rsidRPr="004C02D3">
        <w:rPr>
          <w:rFonts w:ascii="Cambria" w:hAnsi="Cambria"/>
        </w:rPr>
        <w:t>the corner</w:t>
      </w:r>
      <w:r w:rsidR="009A64BF" w:rsidRPr="004C02D3">
        <w:rPr>
          <w:rFonts w:ascii="Cambria" w:hAnsi="Cambria"/>
        </w:rPr>
        <w:t xml:space="preserve"> </w:t>
      </w:r>
      <w:r w:rsidRPr="004C02D3">
        <w:rPr>
          <w:rFonts w:ascii="Cambria" w:hAnsi="Cambria"/>
        </w:rPr>
        <w:t>or</w:t>
      </w:r>
      <w:r w:rsidR="004C02D3">
        <w:rPr>
          <w:rFonts w:ascii="Cambria" w:hAnsi="Cambria"/>
        </w:rPr>
        <w:t xml:space="preserve"> </w:t>
      </w:r>
      <w:r w:rsidRPr="004C02D3">
        <w:rPr>
          <w:rFonts w:ascii="Cambria" w:hAnsi="Cambria"/>
        </w:rPr>
        <w:t>a</w:t>
      </w:r>
      <w:r w:rsidR="009A64BF" w:rsidRPr="004C02D3">
        <w:rPr>
          <w:rFonts w:ascii="Cambria" w:hAnsi="Cambria"/>
        </w:rPr>
        <w:t xml:space="preserve"> </w:t>
      </w:r>
      <w:r w:rsidRPr="004C02D3">
        <w:rPr>
          <w:rFonts w:ascii="Cambria" w:hAnsi="Cambria"/>
        </w:rPr>
        <w:t>blob</w:t>
      </w:r>
      <w:r w:rsidR="009A64BF" w:rsidRPr="004C02D3">
        <w:rPr>
          <w:rFonts w:ascii="Cambria" w:hAnsi="Cambria"/>
        </w:rPr>
        <w:t xml:space="preserve"> </w:t>
      </w:r>
      <w:r w:rsidRPr="004C02D3">
        <w:rPr>
          <w:rFonts w:ascii="Cambria" w:hAnsi="Cambria"/>
        </w:rPr>
        <w:t>in</w:t>
      </w:r>
      <w:r w:rsidR="009A64BF" w:rsidRPr="004C02D3">
        <w:rPr>
          <w:rFonts w:ascii="Cambria" w:hAnsi="Cambria"/>
        </w:rPr>
        <w:t xml:space="preserve"> </w:t>
      </w:r>
      <w:r w:rsidRPr="004C02D3">
        <w:rPr>
          <w:rFonts w:ascii="Cambria" w:hAnsi="Cambria"/>
        </w:rPr>
        <w:t>an</w:t>
      </w:r>
      <w:r w:rsidR="009A64BF" w:rsidRPr="004C02D3">
        <w:rPr>
          <w:rFonts w:ascii="Cambria" w:hAnsi="Cambria"/>
        </w:rPr>
        <w:t xml:space="preserve"> </w:t>
      </w:r>
      <w:r w:rsidRPr="004C02D3">
        <w:rPr>
          <w:rFonts w:ascii="Cambria" w:hAnsi="Cambria"/>
        </w:rPr>
        <w:t>image</w:t>
      </w:r>
      <w:r w:rsidR="009A64BF" w:rsidRPr="004C02D3">
        <w:rPr>
          <w:rFonts w:ascii="Cambria" w:hAnsi="Cambria"/>
        </w:rPr>
        <w:t xml:space="preserve"> </w:t>
      </w:r>
      <w:r w:rsidRPr="004C02D3">
        <w:rPr>
          <w:rFonts w:ascii="Cambria" w:hAnsi="Cambria"/>
        </w:rPr>
        <w:t>accurately.</w:t>
      </w:r>
      <w:r w:rsidR="009A64BF" w:rsidRPr="004C02D3">
        <w:rPr>
          <w:rFonts w:ascii="Cambria" w:hAnsi="Cambria"/>
        </w:rPr>
        <w:t xml:space="preserve"> </w:t>
      </w:r>
      <w:r w:rsidRPr="004C02D3">
        <w:rPr>
          <w:rFonts w:ascii="Cambria" w:hAnsi="Cambria"/>
        </w:rPr>
        <w:t>A corner</w:t>
      </w:r>
      <w:r w:rsidR="009A64BF" w:rsidRPr="004C02D3">
        <w:rPr>
          <w:rFonts w:ascii="Cambria" w:hAnsi="Cambria"/>
        </w:rPr>
        <w:t xml:space="preserve"> </w:t>
      </w:r>
      <w:r w:rsidRPr="004C02D3">
        <w:rPr>
          <w:rFonts w:ascii="Cambria" w:hAnsi="Cambria"/>
        </w:rPr>
        <w:t>is a</w:t>
      </w:r>
      <w:r w:rsidR="009A64BF" w:rsidRPr="004C02D3">
        <w:rPr>
          <w:rFonts w:ascii="Cambria" w:hAnsi="Cambria"/>
        </w:rPr>
        <w:t xml:space="preserve"> </w:t>
      </w:r>
      <w:r w:rsidRPr="004C02D3">
        <w:rPr>
          <w:rFonts w:ascii="Cambria" w:hAnsi="Cambria"/>
        </w:rPr>
        <w:t>point</w:t>
      </w:r>
      <w:r w:rsidR="009A64BF" w:rsidRPr="004C02D3">
        <w:rPr>
          <w:rFonts w:ascii="Cambria" w:hAnsi="Cambria"/>
        </w:rPr>
        <w:t xml:space="preserve"> </w:t>
      </w:r>
      <w:r w:rsidRPr="004C02D3">
        <w:rPr>
          <w:rFonts w:ascii="Cambria" w:hAnsi="Cambria"/>
        </w:rPr>
        <w:t>where</w:t>
      </w:r>
      <w:r w:rsidR="009A64BF" w:rsidRPr="004C02D3">
        <w:rPr>
          <w:rFonts w:ascii="Cambria" w:hAnsi="Cambria"/>
        </w:rPr>
        <w:t xml:space="preserve"> </w:t>
      </w:r>
      <w:r w:rsidRPr="004C02D3">
        <w:rPr>
          <w:rFonts w:ascii="Cambria" w:hAnsi="Cambria"/>
        </w:rPr>
        <w:t>two</w:t>
      </w:r>
      <w:r w:rsidR="009A64BF" w:rsidRPr="004C02D3">
        <w:rPr>
          <w:rFonts w:ascii="Cambria" w:hAnsi="Cambria"/>
        </w:rPr>
        <w:t xml:space="preserve"> </w:t>
      </w:r>
      <w:r w:rsidRPr="004C02D3">
        <w:rPr>
          <w:rFonts w:ascii="Cambria" w:hAnsi="Cambria"/>
        </w:rPr>
        <w:t>or</w:t>
      </w:r>
      <w:r w:rsidR="009A64BF" w:rsidRPr="004C02D3">
        <w:rPr>
          <w:rFonts w:ascii="Cambria" w:hAnsi="Cambria"/>
        </w:rPr>
        <w:t xml:space="preserve"> </w:t>
      </w:r>
      <w:r w:rsidRPr="004C02D3">
        <w:rPr>
          <w:rFonts w:ascii="Cambria" w:hAnsi="Cambria"/>
        </w:rPr>
        <w:t>more edges</w:t>
      </w:r>
      <w:r w:rsidR="009A64BF" w:rsidRPr="004C02D3">
        <w:rPr>
          <w:rFonts w:ascii="Cambria" w:hAnsi="Cambria"/>
        </w:rPr>
        <w:t xml:space="preserve"> </w:t>
      </w:r>
      <w:r w:rsidRPr="004C02D3">
        <w:rPr>
          <w:rFonts w:ascii="Cambria" w:hAnsi="Cambria"/>
        </w:rPr>
        <w:t>intersect.</w:t>
      </w:r>
      <w:r w:rsidR="009A64BF" w:rsidRPr="004C02D3">
        <w:rPr>
          <w:rFonts w:ascii="Cambria" w:hAnsi="Cambria"/>
        </w:rPr>
        <w:t xml:space="preserve"> </w:t>
      </w:r>
      <w:r w:rsidRPr="004C02D3">
        <w:rPr>
          <w:rFonts w:ascii="Cambria" w:hAnsi="Cambria"/>
        </w:rPr>
        <w:t>A</w:t>
      </w:r>
      <w:r w:rsidR="009A64BF" w:rsidRPr="004C02D3">
        <w:rPr>
          <w:rFonts w:ascii="Cambria" w:hAnsi="Cambria"/>
        </w:rPr>
        <w:t xml:space="preserve"> </w:t>
      </w:r>
      <w:r w:rsidRPr="004C02D3">
        <w:rPr>
          <w:rFonts w:ascii="Cambria" w:hAnsi="Cambria"/>
        </w:rPr>
        <w:t>blob is</w:t>
      </w:r>
      <w:r w:rsidR="009A64BF" w:rsidRPr="004C02D3">
        <w:rPr>
          <w:rFonts w:ascii="Cambria" w:hAnsi="Cambria"/>
        </w:rPr>
        <w:t xml:space="preserve"> </w:t>
      </w:r>
      <w:r w:rsidRPr="004C02D3">
        <w:rPr>
          <w:rFonts w:ascii="Cambria" w:hAnsi="Cambria"/>
        </w:rPr>
        <w:t>a</w:t>
      </w:r>
      <w:r w:rsidR="009A64BF" w:rsidRPr="004C02D3">
        <w:rPr>
          <w:rFonts w:ascii="Cambria" w:hAnsi="Cambria"/>
        </w:rPr>
        <w:t xml:space="preserve"> </w:t>
      </w:r>
      <w:r w:rsidRPr="004C02D3">
        <w:rPr>
          <w:rFonts w:ascii="Cambria" w:hAnsi="Cambria"/>
        </w:rPr>
        <w:t>pattern</w:t>
      </w:r>
      <w:r w:rsidR="009A64BF" w:rsidRPr="004C02D3">
        <w:rPr>
          <w:rFonts w:ascii="Cambria" w:hAnsi="Cambria"/>
        </w:rPr>
        <w:t xml:space="preserve"> </w:t>
      </w:r>
      <w:r w:rsidRPr="004C02D3">
        <w:rPr>
          <w:rFonts w:ascii="Cambria" w:hAnsi="Cambria"/>
        </w:rPr>
        <w:t>that differs from its</w:t>
      </w:r>
      <w:r w:rsidR="009A64BF" w:rsidRPr="004C02D3">
        <w:rPr>
          <w:rFonts w:ascii="Cambria" w:hAnsi="Cambria"/>
        </w:rPr>
        <w:t xml:space="preserve"> </w:t>
      </w:r>
      <w:r w:rsidRPr="004C02D3">
        <w:rPr>
          <w:rFonts w:ascii="Cambria" w:hAnsi="Cambria"/>
        </w:rPr>
        <w:t>immediate neighborhood in terms</w:t>
      </w:r>
      <w:r w:rsidR="009A64BF" w:rsidRPr="004C02D3">
        <w:rPr>
          <w:rFonts w:ascii="Cambria" w:hAnsi="Cambria"/>
        </w:rPr>
        <w:t xml:space="preserve"> </w:t>
      </w:r>
      <w:r w:rsidRPr="004C02D3">
        <w:rPr>
          <w:rFonts w:ascii="Cambria" w:hAnsi="Cambria"/>
        </w:rPr>
        <w:t>of color, texture</w:t>
      </w:r>
      <w:r w:rsidR="009A64BF" w:rsidRPr="004C02D3">
        <w:rPr>
          <w:rFonts w:ascii="Cambria" w:hAnsi="Cambria"/>
        </w:rPr>
        <w:t xml:space="preserve"> </w:t>
      </w:r>
      <w:r w:rsidRPr="004C02D3">
        <w:rPr>
          <w:rFonts w:ascii="Cambria" w:hAnsi="Cambria"/>
        </w:rPr>
        <w:t>and intensity. Corner detectors are</w:t>
      </w:r>
      <w:r w:rsidR="009A64BF" w:rsidRPr="004C02D3">
        <w:rPr>
          <w:rFonts w:ascii="Cambria" w:hAnsi="Cambria"/>
        </w:rPr>
        <w:t xml:space="preserve"> </w:t>
      </w:r>
      <w:r w:rsidRPr="004C02D3">
        <w:rPr>
          <w:rFonts w:ascii="Cambria" w:hAnsi="Cambria"/>
        </w:rPr>
        <w:t>less distinctive but are fast to compute, whereas blob detectors are slower</w:t>
      </w:r>
      <w:r w:rsidR="009A64BF" w:rsidRPr="004C02D3">
        <w:rPr>
          <w:rFonts w:ascii="Cambria" w:hAnsi="Cambria"/>
        </w:rPr>
        <w:t xml:space="preserve"> </w:t>
      </w:r>
      <w:r w:rsidRPr="004C02D3">
        <w:rPr>
          <w:rFonts w:ascii="Cambria" w:hAnsi="Cambria"/>
        </w:rPr>
        <w:t>to compute but are more distinctive. Therefore,</w:t>
      </w:r>
      <w:r w:rsidR="009A64BF" w:rsidRPr="004C02D3">
        <w:rPr>
          <w:rFonts w:ascii="Cambria" w:hAnsi="Cambria"/>
        </w:rPr>
        <w:t xml:space="preserve"> </w:t>
      </w:r>
      <w:r w:rsidRPr="004C02D3">
        <w:rPr>
          <w:rFonts w:ascii="Cambria" w:hAnsi="Cambria"/>
        </w:rPr>
        <w:t>for</w:t>
      </w:r>
      <w:r w:rsidR="009A64BF" w:rsidRPr="004C02D3">
        <w:rPr>
          <w:rFonts w:ascii="Cambria" w:hAnsi="Cambria"/>
        </w:rPr>
        <w:t xml:space="preserve"> </w:t>
      </w:r>
      <w:r w:rsidRPr="004C02D3">
        <w:rPr>
          <w:rFonts w:ascii="Cambria" w:hAnsi="Cambria"/>
        </w:rPr>
        <w:t>VO corners are</w:t>
      </w:r>
      <w:r w:rsidR="009A64BF" w:rsidRPr="004C02D3">
        <w:rPr>
          <w:rFonts w:ascii="Cambria" w:hAnsi="Cambria"/>
        </w:rPr>
        <w:t xml:space="preserve"> </w:t>
      </w:r>
      <w:r w:rsidRPr="004C02D3">
        <w:rPr>
          <w:rFonts w:ascii="Cambria" w:hAnsi="Cambria"/>
        </w:rPr>
        <w:t xml:space="preserve">best </w:t>
      </w:r>
      <w:r w:rsidRPr="004C02D3">
        <w:rPr>
          <w:rFonts w:ascii="Cambria" w:hAnsi="Cambria"/>
          <w:spacing w:val="-2"/>
        </w:rPr>
        <w:t>suited.</w:t>
      </w:r>
    </w:p>
    <w:p w:rsidR="00EE4999" w:rsidRPr="004C02D3" w:rsidRDefault="00EE4999" w:rsidP="004C02D3">
      <w:pPr>
        <w:pStyle w:val="BodyText"/>
        <w:spacing w:before="10"/>
        <w:ind w:left="720"/>
        <w:jc w:val="both"/>
        <w:rPr>
          <w:rFonts w:ascii="Cambria" w:hAnsi="Cambria"/>
          <w:sz w:val="17"/>
        </w:rPr>
      </w:pPr>
      <w:r w:rsidRPr="004C02D3">
        <w:rPr>
          <w:rFonts w:ascii="Cambria" w:hAnsi="Cambria"/>
          <w:noProof/>
        </w:rPr>
        <w:drawing>
          <wp:anchor distT="0" distB="0" distL="0" distR="0" simplePos="0" relativeHeight="251661312" behindDoc="1" locked="0" layoutInCell="1" allowOverlap="1">
            <wp:simplePos x="0" y="0"/>
            <wp:positionH relativeFrom="page">
              <wp:posOffset>2691129</wp:posOffset>
            </wp:positionH>
            <wp:positionV relativeFrom="paragraph">
              <wp:posOffset>146202</wp:posOffset>
            </wp:positionV>
            <wp:extent cx="2405483" cy="1485900"/>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2405483" cy="1485900"/>
                    </a:xfrm>
                    <a:prstGeom prst="rect">
                      <a:avLst/>
                    </a:prstGeom>
                  </pic:spPr>
                </pic:pic>
              </a:graphicData>
            </a:graphic>
          </wp:anchor>
        </w:drawing>
      </w:r>
    </w:p>
    <w:p w:rsidR="004C02D3" w:rsidRPr="00724799" w:rsidRDefault="004C02D3" w:rsidP="004C02D3">
      <w:pPr>
        <w:spacing w:before="172"/>
        <w:ind w:right="6"/>
        <w:jc w:val="center"/>
        <w:rPr>
          <w:rFonts w:ascii="Cambria" w:hAnsi="Cambria"/>
          <w:sz w:val="18"/>
        </w:rPr>
      </w:pPr>
      <w:r w:rsidRPr="00724799">
        <w:rPr>
          <w:rFonts w:ascii="Cambria" w:hAnsi="Cambria"/>
          <w:sz w:val="18"/>
        </w:rPr>
        <w:t xml:space="preserve">Figure 2. Harris corner </w:t>
      </w:r>
      <w:r w:rsidRPr="00724799">
        <w:rPr>
          <w:rFonts w:ascii="Cambria" w:hAnsi="Cambria"/>
          <w:spacing w:val="-2"/>
          <w:sz w:val="18"/>
        </w:rPr>
        <w:t>detector</w:t>
      </w:r>
    </w:p>
    <w:p w:rsidR="000609CD" w:rsidRPr="000609CD" w:rsidRDefault="000609CD" w:rsidP="000609CD">
      <w:pPr>
        <w:pStyle w:val="BodyText"/>
        <w:spacing w:before="1"/>
        <w:ind w:left="100" w:right="133"/>
        <w:jc w:val="both"/>
        <w:rPr>
          <w:rFonts w:ascii="Cambria" w:hAnsi="Cambria"/>
        </w:rPr>
      </w:pPr>
      <w:r w:rsidRPr="000609CD">
        <w:rPr>
          <w:rFonts w:ascii="Cambria" w:hAnsi="Cambria"/>
        </w:rPr>
        <w:t>A popular and commonly used feature detection algorithm called Harris corner detector algorithm is used to detect the corner features, the basic idea (Fig.3</w:t>
      </w:r>
      <w:proofErr w:type="gramStart"/>
      <w:r w:rsidRPr="000609CD">
        <w:rPr>
          <w:rFonts w:ascii="Cambria" w:hAnsi="Cambria"/>
        </w:rPr>
        <w:t>)[</w:t>
      </w:r>
      <w:proofErr w:type="gramEnd"/>
      <w:r w:rsidRPr="000609CD">
        <w:rPr>
          <w:rFonts w:ascii="Cambria" w:hAnsi="Cambria"/>
        </w:rPr>
        <w:t>12] behind this algorithm is that if a pixel point is in a flat area, there will be no variation in the grayscale between the center pixel and the pixels surrounding to it in any direction. If the pixel point is in an edge area, there will be no variation in the</w:t>
      </w:r>
      <w:r w:rsidR="009C1B5D">
        <w:rPr>
          <w:rFonts w:ascii="Cambria" w:hAnsi="Cambria"/>
        </w:rPr>
        <w:t xml:space="preserve"> grayscale between the center </w:t>
      </w:r>
      <w:r w:rsidRPr="000609CD">
        <w:rPr>
          <w:rFonts w:ascii="Cambria" w:hAnsi="Cambria"/>
        </w:rPr>
        <w:t>pixel and the pixels surrounding to it in the edge direction. If a pixel point is</w:t>
      </w:r>
      <w:r w:rsidR="009C1B5D">
        <w:rPr>
          <w:rFonts w:ascii="Cambria" w:hAnsi="Cambria"/>
        </w:rPr>
        <w:t xml:space="preserve"> </w:t>
      </w:r>
      <w:r w:rsidRPr="000609CD">
        <w:rPr>
          <w:rFonts w:ascii="Cambria" w:hAnsi="Cambria"/>
        </w:rPr>
        <w:t>a</w:t>
      </w:r>
      <w:r w:rsidR="009C1B5D">
        <w:rPr>
          <w:rFonts w:ascii="Cambria" w:hAnsi="Cambria"/>
        </w:rPr>
        <w:t xml:space="preserve"> </w:t>
      </w:r>
      <w:r w:rsidRPr="000609CD">
        <w:rPr>
          <w:rFonts w:ascii="Cambria" w:hAnsi="Cambria"/>
        </w:rPr>
        <w:t>corner,</w:t>
      </w:r>
      <w:r w:rsidR="009C1B5D">
        <w:rPr>
          <w:rFonts w:ascii="Cambria" w:hAnsi="Cambria"/>
        </w:rPr>
        <w:t xml:space="preserve"> </w:t>
      </w:r>
      <w:r w:rsidRPr="000609CD">
        <w:rPr>
          <w:rFonts w:ascii="Cambria" w:hAnsi="Cambria"/>
        </w:rPr>
        <w:t>then</w:t>
      </w:r>
      <w:r w:rsidR="009C1B5D">
        <w:rPr>
          <w:rFonts w:ascii="Cambria" w:hAnsi="Cambria"/>
        </w:rPr>
        <w:t xml:space="preserve"> </w:t>
      </w:r>
      <w:r w:rsidRPr="000609CD">
        <w:rPr>
          <w:rFonts w:ascii="Cambria" w:hAnsi="Cambria"/>
        </w:rPr>
        <w:t>there</w:t>
      </w:r>
      <w:r w:rsidR="009C1B5D">
        <w:rPr>
          <w:rFonts w:ascii="Cambria" w:hAnsi="Cambria"/>
        </w:rPr>
        <w:t xml:space="preserve"> </w:t>
      </w:r>
      <w:r w:rsidRPr="000609CD">
        <w:rPr>
          <w:rFonts w:ascii="Cambria" w:hAnsi="Cambria"/>
        </w:rPr>
        <w:t>will</w:t>
      </w:r>
      <w:r w:rsidR="009C1B5D">
        <w:rPr>
          <w:rFonts w:ascii="Cambria" w:hAnsi="Cambria"/>
        </w:rPr>
        <w:t xml:space="preserve"> </w:t>
      </w:r>
      <w:r w:rsidRPr="000609CD">
        <w:rPr>
          <w:rFonts w:ascii="Cambria" w:hAnsi="Cambria"/>
        </w:rPr>
        <w:t>be</w:t>
      </w:r>
      <w:r w:rsidR="009C1B5D">
        <w:rPr>
          <w:rFonts w:ascii="Cambria" w:hAnsi="Cambria"/>
        </w:rPr>
        <w:t xml:space="preserve"> </w:t>
      </w:r>
      <w:r w:rsidRPr="000609CD">
        <w:rPr>
          <w:rFonts w:ascii="Cambria" w:hAnsi="Cambria"/>
        </w:rPr>
        <w:t>noticeable</w:t>
      </w:r>
      <w:r w:rsidR="009C1B5D">
        <w:rPr>
          <w:rFonts w:ascii="Cambria" w:hAnsi="Cambria"/>
        </w:rPr>
        <w:t xml:space="preserve"> </w:t>
      </w:r>
      <w:r w:rsidRPr="000609CD">
        <w:rPr>
          <w:rFonts w:ascii="Cambria" w:hAnsi="Cambria"/>
        </w:rPr>
        <w:t>variation</w:t>
      </w:r>
      <w:r w:rsidR="009C1B5D">
        <w:rPr>
          <w:rFonts w:ascii="Cambria" w:hAnsi="Cambria"/>
        </w:rPr>
        <w:t xml:space="preserve"> </w:t>
      </w:r>
      <w:r w:rsidRPr="000609CD">
        <w:rPr>
          <w:rFonts w:ascii="Cambria" w:hAnsi="Cambria"/>
        </w:rPr>
        <w:t>in</w:t>
      </w:r>
      <w:r w:rsidR="009C1B5D">
        <w:rPr>
          <w:rFonts w:ascii="Cambria" w:hAnsi="Cambria"/>
        </w:rPr>
        <w:t xml:space="preserve"> </w:t>
      </w:r>
      <w:r w:rsidRPr="000609CD">
        <w:rPr>
          <w:rFonts w:ascii="Cambria" w:hAnsi="Cambria"/>
        </w:rPr>
        <w:t>the</w:t>
      </w:r>
      <w:r w:rsidR="009C1B5D">
        <w:rPr>
          <w:rFonts w:ascii="Cambria" w:hAnsi="Cambria"/>
        </w:rPr>
        <w:t xml:space="preserve"> </w:t>
      </w:r>
      <w:r w:rsidRPr="000609CD">
        <w:rPr>
          <w:rFonts w:ascii="Cambria" w:hAnsi="Cambria"/>
        </w:rPr>
        <w:t>grayscale</w:t>
      </w:r>
      <w:r w:rsidR="009C1B5D">
        <w:rPr>
          <w:rFonts w:ascii="Cambria" w:hAnsi="Cambria"/>
        </w:rPr>
        <w:t xml:space="preserve"> </w:t>
      </w:r>
      <w:r w:rsidRPr="000609CD">
        <w:rPr>
          <w:rFonts w:ascii="Cambria" w:hAnsi="Cambria"/>
        </w:rPr>
        <w:t>between</w:t>
      </w:r>
      <w:r w:rsidR="009C1B5D">
        <w:rPr>
          <w:rFonts w:ascii="Cambria" w:hAnsi="Cambria"/>
        </w:rPr>
        <w:t xml:space="preserve"> </w:t>
      </w:r>
      <w:r w:rsidRPr="000609CD">
        <w:rPr>
          <w:rFonts w:ascii="Cambria" w:hAnsi="Cambria"/>
        </w:rPr>
        <w:t>the</w:t>
      </w:r>
      <w:r w:rsidR="009C1B5D">
        <w:rPr>
          <w:rFonts w:ascii="Cambria" w:hAnsi="Cambria"/>
        </w:rPr>
        <w:t xml:space="preserve"> </w:t>
      </w:r>
      <w:r w:rsidRPr="000609CD">
        <w:rPr>
          <w:rFonts w:ascii="Cambria" w:hAnsi="Cambria"/>
        </w:rPr>
        <w:t>center</w:t>
      </w:r>
      <w:r w:rsidR="009C1B5D">
        <w:rPr>
          <w:rFonts w:ascii="Cambria" w:hAnsi="Cambria"/>
        </w:rPr>
        <w:t xml:space="preserve"> </w:t>
      </w:r>
      <w:r w:rsidRPr="000609CD">
        <w:rPr>
          <w:rFonts w:ascii="Cambria" w:hAnsi="Cambria"/>
        </w:rPr>
        <w:t>pixel</w:t>
      </w:r>
      <w:r w:rsidR="009C1B5D">
        <w:rPr>
          <w:rFonts w:ascii="Cambria" w:hAnsi="Cambria"/>
        </w:rPr>
        <w:t xml:space="preserve"> </w:t>
      </w:r>
      <w:r w:rsidRPr="000609CD">
        <w:rPr>
          <w:rFonts w:ascii="Cambria" w:hAnsi="Cambria"/>
        </w:rPr>
        <w:t>and</w:t>
      </w:r>
      <w:r w:rsidR="009C1B5D">
        <w:rPr>
          <w:rFonts w:ascii="Cambria" w:hAnsi="Cambria"/>
        </w:rPr>
        <w:t xml:space="preserve"> </w:t>
      </w:r>
      <w:r w:rsidRPr="000609CD">
        <w:rPr>
          <w:rFonts w:ascii="Cambria" w:hAnsi="Cambria"/>
        </w:rPr>
        <w:t>the</w:t>
      </w:r>
      <w:r w:rsidR="009C1B5D">
        <w:rPr>
          <w:rFonts w:ascii="Cambria" w:hAnsi="Cambria"/>
        </w:rPr>
        <w:t xml:space="preserve"> </w:t>
      </w:r>
      <w:r w:rsidRPr="000609CD">
        <w:rPr>
          <w:rFonts w:ascii="Cambria" w:hAnsi="Cambria"/>
        </w:rPr>
        <w:t>pixels surrounding to it when the window move in any direction [12].</w:t>
      </w:r>
    </w:p>
    <w:p w:rsidR="004C02D3" w:rsidRDefault="004C02D3" w:rsidP="004C02D3">
      <w:pPr>
        <w:pStyle w:val="BodyText"/>
        <w:spacing w:before="18"/>
        <w:rPr>
          <w:sz w:val="18"/>
        </w:rPr>
      </w:pPr>
    </w:p>
    <w:p w:rsidR="00724799" w:rsidRPr="00724799" w:rsidRDefault="00724799" w:rsidP="00724799">
      <w:pPr>
        <w:pStyle w:val="BodyText"/>
        <w:spacing w:before="83"/>
        <w:ind w:left="100" w:right="107"/>
        <w:jc w:val="both"/>
        <w:rPr>
          <w:rFonts w:ascii="Cambria" w:hAnsi="Cambria"/>
        </w:rPr>
      </w:pPr>
      <w:r w:rsidRPr="00724799">
        <w:rPr>
          <w:rFonts w:ascii="Cambria" w:hAnsi="Cambria"/>
        </w:rPr>
        <w:t>Harris corner algorithm represented by equation (1) is used to determine if</w:t>
      </w:r>
      <w:r w:rsidRPr="00724799">
        <w:rPr>
          <w:rFonts w:ascii="Cambria" w:hAnsi="Cambria"/>
          <w:color w:val="FFFFFF"/>
        </w:rPr>
        <w:t>-</w:t>
      </w:r>
      <w:r w:rsidRPr="00724799">
        <w:rPr>
          <w:rFonts w:ascii="Cambria" w:hAnsi="Cambria"/>
        </w:rPr>
        <w:t xml:space="preserve">a pixel point is a corner or an edge. The features extracted by Harris algorithm are affine invariant and rotation invariant, but are not scale invariant. Harris equation is given </w:t>
      </w:r>
      <w:r w:rsidRPr="00724799">
        <w:rPr>
          <w:rFonts w:ascii="Cambria" w:hAnsi="Cambria"/>
          <w:spacing w:val="-4"/>
        </w:rPr>
        <w:t>by,</w:t>
      </w:r>
    </w:p>
    <w:p w:rsidR="00724799" w:rsidRPr="00724799" w:rsidRDefault="00724799" w:rsidP="00724799">
      <w:pPr>
        <w:jc w:val="both"/>
        <w:rPr>
          <w:rFonts w:ascii="Cambria" w:hAnsi="Cambria"/>
          <w:sz w:val="20"/>
          <w:szCs w:val="20"/>
        </w:rPr>
        <w:sectPr w:rsidR="00724799" w:rsidRPr="00724799" w:rsidSect="00724799">
          <w:type w:val="continuous"/>
          <w:pgSz w:w="12240" w:h="15120"/>
          <w:pgMar w:top="1040" w:right="960" w:bottom="280" w:left="980" w:header="723" w:footer="0" w:gutter="0"/>
          <w:cols w:space="720"/>
        </w:sectPr>
      </w:pPr>
    </w:p>
    <w:p w:rsidR="00724799" w:rsidRPr="00724799" w:rsidRDefault="00724799" w:rsidP="00724799">
      <w:pPr>
        <w:pStyle w:val="Heading2"/>
        <w:spacing w:before="16"/>
        <w:ind w:left="2712"/>
        <w:rPr>
          <w:rFonts w:ascii="Cambria" w:hAnsi="Cambria"/>
          <w:b w:val="0"/>
          <w:color w:val="auto"/>
          <w:sz w:val="20"/>
          <w:szCs w:val="20"/>
        </w:rPr>
      </w:pPr>
      <w:r w:rsidRPr="00724799">
        <w:rPr>
          <w:rFonts w:ascii="Cambria" w:hAnsi="Cambria"/>
          <w:b w:val="0"/>
          <w:color w:val="auto"/>
          <w:position w:val="2"/>
          <w:sz w:val="20"/>
          <w:szCs w:val="20"/>
        </w:rPr>
        <w:lastRenderedPageBreak/>
        <w:t>(</w:t>
      </w:r>
      <w:r w:rsidRPr="00724799">
        <w:rPr>
          <w:rFonts w:ascii="Cambria Math" w:hAnsi="Cambria Math" w:cs="Cambria Math"/>
          <w:b w:val="0"/>
          <w:color w:val="auto"/>
          <w:position w:val="1"/>
          <w:sz w:val="20"/>
          <w:szCs w:val="20"/>
        </w:rPr>
        <w:t>𝑢</w:t>
      </w:r>
      <w:r w:rsidRPr="00724799">
        <w:rPr>
          <w:rFonts w:ascii="Cambria" w:hAnsi="Cambria"/>
          <w:b w:val="0"/>
          <w:color w:val="auto"/>
          <w:position w:val="1"/>
          <w:sz w:val="20"/>
          <w:szCs w:val="20"/>
        </w:rPr>
        <w:t>,</w:t>
      </w:r>
      <w:r w:rsidRPr="00724799">
        <w:rPr>
          <w:rFonts w:ascii="Cambria" w:hAnsi="Cambria"/>
          <w:b w:val="0"/>
          <w:color w:val="auto"/>
          <w:spacing w:val="-10"/>
          <w:position w:val="1"/>
          <w:sz w:val="20"/>
          <w:szCs w:val="20"/>
        </w:rPr>
        <w:t xml:space="preserve"> </w:t>
      </w:r>
      <w:r w:rsidRPr="00724799">
        <w:rPr>
          <w:rFonts w:ascii="Cambria Math" w:hAnsi="Cambria Math" w:cs="Cambria Math"/>
          <w:b w:val="0"/>
          <w:color w:val="auto"/>
          <w:position w:val="1"/>
          <w:sz w:val="20"/>
          <w:szCs w:val="20"/>
        </w:rPr>
        <w:t>𝑣</w:t>
      </w:r>
      <w:r w:rsidRPr="00724799">
        <w:rPr>
          <w:rFonts w:ascii="Cambria" w:hAnsi="Cambria"/>
          <w:b w:val="0"/>
          <w:color w:val="auto"/>
          <w:position w:val="2"/>
          <w:sz w:val="20"/>
          <w:szCs w:val="20"/>
        </w:rPr>
        <w:t>)</w:t>
      </w:r>
      <w:r w:rsidRPr="00724799">
        <w:rPr>
          <w:rFonts w:ascii="Cambria" w:hAnsi="Cambria"/>
          <w:b w:val="0"/>
          <w:color w:val="auto"/>
          <w:spacing w:val="21"/>
          <w:position w:val="2"/>
          <w:sz w:val="20"/>
          <w:szCs w:val="20"/>
        </w:rPr>
        <w:t xml:space="preserve"> </w:t>
      </w:r>
      <w:r w:rsidRPr="00724799">
        <w:rPr>
          <w:rFonts w:ascii="Cambria" w:hAnsi="Cambria"/>
          <w:b w:val="0"/>
          <w:color w:val="auto"/>
          <w:position w:val="1"/>
          <w:sz w:val="20"/>
          <w:szCs w:val="20"/>
        </w:rPr>
        <w:t>=</w:t>
      </w:r>
      <w:r w:rsidRPr="00724799">
        <w:rPr>
          <w:rFonts w:ascii="Cambria" w:hAnsi="Cambria"/>
          <w:b w:val="0"/>
          <w:color w:val="auto"/>
          <w:spacing w:val="20"/>
          <w:position w:val="1"/>
          <w:sz w:val="20"/>
          <w:szCs w:val="20"/>
        </w:rPr>
        <w:t xml:space="preserve"> </w:t>
      </w:r>
      <w:r w:rsidRPr="00724799">
        <w:rPr>
          <w:rFonts w:ascii="Cambria" w:hAnsi="Cambria"/>
          <w:b w:val="0"/>
          <w:color w:val="auto"/>
          <w:position w:val="2"/>
          <w:sz w:val="20"/>
          <w:szCs w:val="20"/>
        </w:rPr>
        <w:t>∑</w:t>
      </w:r>
      <w:r w:rsidRPr="00724799">
        <w:rPr>
          <w:rFonts w:ascii="Cambria Math" w:hAnsi="Cambria Math" w:cs="Cambria Math"/>
          <w:b w:val="0"/>
          <w:color w:val="auto"/>
          <w:sz w:val="20"/>
          <w:szCs w:val="20"/>
        </w:rPr>
        <w:t>𝑥</w:t>
      </w:r>
      <w:r w:rsidRPr="00724799">
        <w:rPr>
          <w:rFonts w:ascii="Cambria" w:hAnsi="Cambria"/>
          <w:b w:val="0"/>
          <w:color w:val="auto"/>
          <w:sz w:val="20"/>
          <w:szCs w:val="20"/>
        </w:rPr>
        <w:t>,</w:t>
      </w:r>
      <w:r w:rsidRPr="00724799">
        <w:rPr>
          <w:rFonts w:ascii="Cambria" w:hAnsi="Cambria"/>
          <w:b w:val="0"/>
          <w:color w:val="auto"/>
          <w:spacing w:val="19"/>
          <w:sz w:val="20"/>
          <w:szCs w:val="20"/>
        </w:rPr>
        <w:t xml:space="preserve"> </w:t>
      </w:r>
      <w:r w:rsidRPr="00724799">
        <w:rPr>
          <w:rFonts w:ascii="Cambria" w:hAnsi="Cambria"/>
          <w:b w:val="0"/>
          <w:color w:val="auto"/>
          <w:position w:val="2"/>
          <w:sz w:val="20"/>
          <w:szCs w:val="20"/>
        </w:rPr>
        <w:t>(</w:t>
      </w:r>
      <w:r w:rsidRPr="00724799">
        <w:rPr>
          <w:rFonts w:ascii="Cambria Math" w:hAnsi="Cambria Math" w:cs="Cambria Math"/>
          <w:b w:val="0"/>
          <w:color w:val="auto"/>
          <w:position w:val="1"/>
          <w:sz w:val="20"/>
          <w:szCs w:val="20"/>
        </w:rPr>
        <w:t>𝑥</w:t>
      </w:r>
      <w:r w:rsidRPr="00724799">
        <w:rPr>
          <w:rFonts w:ascii="Cambria" w:hAnsi="Cambria"/>
          <w:b w:val="0"/>
          <w:color w:val="auto"/>
          <w:position w:val="1"/>
          <w:sz w:val="20"/>
          <w:szCs w:val="20"/>
        </w:rPr>
        <w:t>,</w:t>
      </w:r>
      <w:r w:rsidRPr="00724799">
        <w:rPr>
          <w:rFonts w:ascii="Cambria" w:hAnsi="Cambria"/>
          <w:b w:val="0"/>
          <w:color w:val="auto"/>
          <w:spacing w:val="-9"/>
          <w:position w:val="1"/>
          <w:sz w:val="20"/>
          <w:szCs w:val="20"/>
        </w:rPr>
        <w:t xml:space="preserve"> </w:t>
      </w:r>
      <w:r w:rsidRPr="00724799">
        <w:rPr>
          <w:rFonts w:ascii="Cambria Math" w:hAnsi="Cambria Math" w:cs="Cambria Math"/>
          <w:b w:val="0"/>
          <w:color w:val="auto"/>
          <w:position w:val="1"/>
          <w:sz w:val="20"/>
          <w:szCs w:val="20"/>
        </w:rPr>
        <w:t>𝑦</w:t>
      </w:r>
      <w:proofErr w:type="gramStart"/>
      <w:r w:rsidRPr="00724799">
        <w:rPr>
          <w:rFonts w:ascii="Cambria" w:hAnsi="Cambria"/>
          <w:b w:val="0"/>
          <w:color w:val="auto"/>
          <w:position w:val="2"/>
          <w:sz w:val="20"/>
          <w:szCs w:val="20"/>
        </w:rPr>
        <w:t>)</w:t>
      </w:r>
      <w:r w:rsidRPr="00724799">
        <w:rPr>
          <w:rFonts w:ascii="Cambria" w:hAnsi="Cambria"/>
          <w:b w:val="0"/>
          <w:color w:val="auto"/>
          <w:position w:val="1"/>
          <w:sz w:val="20"/>
          <w:szCs w:val="20"/>
        </w:rPr>
        <w:t>[</w:t>
      </w:r>
      <w:proofErr w:type="gramEnd"/>
      <w:r w:rsidRPr="00724799">
        <w:rPr>
          <w:rFonts w:ascii="Cambria Math" w:hAnsi="Cambria Math" w:cs="Cambria Math"/>
          <w:b w:val="0"/>
          <w:color w:val="auto"/>
          <w:position w:val="1"/>
          <w:sz w:val="20"/>
          <w:szCs w:val="20"/>
        </w:rPr>
        <w:t>𝐼</w:t>
      </w:r>
      <w:r w:rsidRPr="00724799">
        <w:rPr>
          <w:rFonts w:ascii="Cambria" w:hAnsi="Cambria"/>
          <w:b w:val="0"/>
          <w:color w:val="auto"/>
          <w:position w:val="2"/>
          <w:sz w:val="20"/>
          <w:szCs w:val="20"/>
        </w:rPr>
        <w:t>(</w:t>
      </w:r>
      <w:r w:rsidRPr="00724799">
        <w:rPr>
          <w:rFonts w:ascii="Cambria Math" w:hAnsi="Cambria Math" w:cs="Cambria Math"/>
          <w:b w:val="0"/>
          <w:color w:val="auto"/>
          <w:position w:val="1"/>
          <w:sz w:val="20"/>
          <w:szCs w:val="20"/>
        </w:rPr>
        <w:t>𝑥</w:t>
      </w:r>
      <w:r w:rsidRPr="00724799">
        <w:rPr>
          <w:rFonts w:ascii="Cambria" w:hAnsi="Cambria"/>
          <w:b w:val="0"/>
          <w:color w:val="auto"/>
          <w:spacing w:val="14"/>
          <w:position w:val="1"/>
          <w:sz w:val="20"/>
          <w:szCs w:val="20"/>
        </w:rPr>
        <w:t xml:space="preserve"> </w:t>
      </w:r>
      <w:r w:rsidRPr="00724799">
        <w:rPr>
          <w:rFonts w:ascii="Cambria" w:hAnsi="Cambria"/>
          <w:b w:val="0"/>
          <w:color w:val="auto"/>
          <w:position w:val="1"/>
          <w:sz w:val="20"/>
          <w:szCs w:val="20"/>
        </w:rPr>
        <w:t>+</w:t>
      </w:r>
      <w:r w:rsidRPr="00724799">
        <w:rPr>
          <w:rFonts w:ascii="Cambria" w:hAnsi="Cambria"/>
          <w:b w:val="0"/>
          <w:color w:val="auto"/>
          <w:spacing w:val="10"/>
          <w:position w:val="1"/>
          <w:sz w:val="20"/>
          <w:szCs w:val="20"/>
        </w:rPr>
        <w:t xml:space="preserve"> </w:t>
      </w:r>
      <w:r w:rsidRPr="00724799">
        <w:rPr>
          <w:rFonts w:ascii="Cambria Math" w:hAnsi="Cambria Math" w:cs="Cambria Math"/>
          <w:b w:val="0"/>
          <w:color w:val="auto"/>
          <w:position w:val="1"/>
          <w:sz w:val="20"/>
          <w:szCs w:val="20"/>
        </w:rPr>
        <w:t>𝑢</w:t>
      </w:r>
      <w:r w:rsidRPr="00724799">
        <w:rPr>
          <w:rFonts w:ascii="Cambria" w:hAnsi="Cambria"/>
          <w:b w:val="0"/>
          <w:color w:val="auto"/>
          <w:position w:val="1"/>
          <w:sz w:val="20"/>
          <w:szCs w:val="20"/>
        </w:rPr>
        <w:t>,</w:t>
      </w:r>
      <w:r w:rsidRPr="00724799">
        <w:rPr>
          <w:rFonts w:ascii="Cambria" w:hAnsi="Cambria"/>
          <w:b w:val="0"/>
          <w:color w:val="auto"/>
          <w:spacing w:val="-9"/>
          <w:position w:val="1"/>
          <w:sz w:val="20"/>
          <w:szCs w:val="20"/>
        </w:rPr>
        <w:t xml:space="preserve"> </w:t>
      </w:r>
      <w:r w:rsidRPr="00724799">
        <w:rPr>
          <w:rFonts w:ascii="Cambria Math" w:hAnsi="Cambria Math" w:cs="Cambria Math"/>
          <w:b w:val="0"/>
          <w:color w:val="auto"/>
          <w:position w:val="1"/>
          <w:sz w:val="20"/>
          <w:szCs w:val="20"/>
        </w:rPr>
        <w:t>𝑦</w:t>
      </w:r>
      <w:r w:rsidRPr="00724799">
        <w:rPr>
          <w:rFonts w:ascii="Cambria" w:hAnsi="Cambria"/>
          <w:b w:val="0"/>
          <w:color w:val="auto"/>
          <w:spacing w:val="13"/>
          <w:position w:val="1"/>
          <w:sz w:val="20"/>
          <w:szCs w:val="20"/>
        </w:rPr>
        <w:t xml:space="preserve"> </w:t>
      </w:r>
      <w:r w:rsidRPr="00724799">
        <w:rPr>
          <w:rFonts w:ascii="Cambria" w:hAnsi="Cambria"/>
          <w:b w:val="0"/>
          <w:color w:val="auto"/>
          <w:position w:val="1"/>
          <w:sz w:val="20"/>
          <w:szCs w:val="20"/>
        </w:rPr>
        <w:t>+</w:t>
      </w:r>
      <w:r w:rsidRPr="00724799">
        <w:rPr>
          <w:rFonts w:ascii="Cambria" w:hAnsi="Cambria"/>
          <w:b w:val="0"/>
          <w:color w:val="auto"/>
          <w:spacing w:val="1"/>
          <w:position w:val="1"/>
          <w:sz w:val="20"/>
          <w:szCs w:val="20"/>
        </w:rPr>
        <w:t xml:space="preserve"> </w:t>
      </w:r>
      <w:r w:rsidRPr="00724799">
        <w:rPr>
          <w:rFonts w:ascii="Cambria Math" w:hAnsi="Cambria Math" w:cs="Cambria Math"/>
          <w:b w:val="0"/>
          <w:color w:val="auto"/>
          <w:position w:val="1"/>
          <w:sz w:val="20"/>
          <w:szCs w:val="20"/>
        </w:rPr>
        <w:t>𝑣</w:t>
      </w:r>
      <w:r w:rsidRPr="00724799">
        <w:rPr>
          <w:rFonts w:ascii="Cambria" w:hAnsi="Cambria"/>
          <w:b w:val="0"/>
          <w:color w:val="auto"/>
          <w:position w:val="2"/>
          <w:sz w:val="20"/>
          <w:szCs w:val="20"/>
        </w:rPr>
        <w:t>)</w:t>
      </w:r>
      <w:r w:rsidRPr="00724799">
        <w:rPr>
          <w:rFonts w:ascii="Cambria" w:hAnsi="Cambria"/>
          <w:b w:val="0"/>
          <w:color w:val="auto"/>
          <w:spacing w:val="11"/>
          <w:position w:val="2"/>
          <w:sz w:val="20"/>
          <w:szCs w:val="20"/>
        </w:rPr>
        <w:t xml:space="preserve"> </w:t>
      </w:r>
      <w:r w:rsidRPr="00724799">
        <w:rPr>
          <w:rFonts w:ascii="Cambria" w:hAnsi="Cambria"/>
          <w:b w:val="0"/>
          <w:color w:val="auto"/>
          <w:position w:val="1"/>
          <w:sz w:val="20"/>
          <w:szCs w:val="20"/>
        </w:rPr>
        <w:t>−</w:t>
      </w:r>
      <w:r w:rsidRPr="00724799">
        <w:rPr>
          <w:rFonts w:ascii="Cambria" w:hAnsi="Cambria"/>
          <w:b w:val="0"/>
          <w:color w:val="auto"/>
          <w:spacing w:val="1"/>
          <w:position w:val="1"/>
          <w:sz w:val="20"/>
          <w:szCs w:val="20"/>
        </w:rPr>
        <w:t xml:space="preserve"> </w:t>
      </w:r>
      <w:r w:rsidRPr="00724799">
        <w:rPr>
          <w:rFonts w:ascii="Cambria Math" w:hAnsi="Cambria Math" w:cs="Cambria Math"/>
          <w:b w:val="0"/>
          <w:color w:val="auto"/>
          <w:position w:val="1"/>
          <w:sz w:val="20"/>
          <w:szCs w:val="20"/>
        </w:rPr>
        <w:t>𝐼</w:t>
      </w:r>
      <w:r w:rsidRPr="00724799">
        <w:rPr>
          <w:rFonts w:ascii="Cambria" w:hAnsi="Cambria"/>
          <w:b w:val="0"/>
          <w:color w:val="auto"/>
          <w:position w:val="2"/>
          <w:sz w:val="20"/>
          <w:szCs w:val="20"/>
        </w:rPr>
        <w:t>(</w:t>
      </w:r>
      <w:r w:rsidRPr="00724799">
        <w:rPr>
          <w:rFonts w:ascii="Cambria Math" w:hAnsi="Cambria Math" w:cs="Cambria Math"/>
          <w:b w:val="0"/>
          <w:color w:val="auto"/>
          <w:position w:val="1"/>
          <w:sz w:val="20"/>
          <w:szCs w:val="20"/>
        </w:rPr>
        <w:t>𝑥</w:t>
      </w:r>
      <w:r w:rsidRPr="00724799">
        <w:rPr>
          <w:rFonts w:ascii="Cambria" w:hAnsi="Cambria"/>
          <w:b w:val="0"/>
          <w:color w:val="auto"/>
          <w:position w:val="1"/>
          <w:sz w:val="20"/>
          <w:szCs w:val="20"/>
        </w:rPr>
        <w:t>,</w:t>
      </w:r>
      <w:r w:rsidRPr="00724799">
        <w:rPr>
          <w:rFonts w:ascii="Cambria" w:hAnsi="Cambria"/>
          <w:b w:val="0"/>
          <w:color w:val="auto"/>
          <w:spacing w:val="-9"/>
          <w:position w:val="1"/>
          <w:sz w:val="20"/>
          <w:szCs w:val="20"/>
        </w:rPr>
        <w:t xml:space="preserve"> </w:t>
      </w:r>
      <w:r w:rsidRPr="00724799">
        <w:rPr>
          <w:rFonts w:ascii="Cambria Math" w:hAnsi="Cambria Math" w:cs="Cambria Math"/>
          <w:b w:val="0"/>
          <w:color w:val="auto"/>
          <w:spacing w:val="-4"/>
          <w:position w:val="1"/>
          <w:sz w:val="20"/>
          <w:szCs w:val="20"/>
        </w:rPr>
        <w:t>𝑦</w:t>
      </w:r>
      <w:r w:rsidRPr="00724799">
        <w:rPr>
          <w:rFonts w:ascii="Cambria" w:hAnsi="Cambria"/>
          <w:b w:val="0"/>
          <w:color w:val="auto"/>
          <w:spacing w:val="-4"/>
          <w:position w:val="2"/>
          <w:sz w:val="20"/>
          <w:szCs w:val="20"/>
        </w:rPr>
        <w:t>)</w:t>
      </w:r>
      <w:r w:rsidRPr="00724799">
        <w:rPr>
          <w:rFonts w:ascii="Cambria" w:hAnsi="Cambria"/>
          <w:b w:val="0"/>
          <w:color w:val="auto"/>
          <w:spacing w:val="-4"/>
          <w:position w:val="1"/>
          <w:sz w:val="20"/>
          <w:szCs w:val="20"/>
        </w:rPr>
        <w:t>]</w:t>
      </w:r>
      <w:r w:rsidRPr="00724799">
        <w:rPr>
          <w:rFonts w:ascii="Cambria" w:hAnsi="Cambria"/>
          <w:b w:val="0"/>
          <w:color w:val="auto"/>
          <w:spacing w:val="-4"/>
          <w:position w:val="6"/>
          <w:sz w:val="20"/>
          <w:szCs w:val="20"/>
        </w:rPr>
        <w:t>2</w:t>
      </w:r>
    </w:p>
    <w:p w:rsidR="00724799" w:rsidRPr="00724799" w:rsidRDefault="00724799" w:rsidP="00724799">
      <w:pPr>
        <w:pStyle w:val="BodyText"/>
        <w:spacing w:before="130"/>
        <w:ind w:left="100" w:right="-489"/>
        <w:rPr>
          <w:rFonts w:ascii="Cambria" w:hAnsi="Cambria"/>
        </w:rPr>
      </w:pPr>
      <w:r w:rsidRPr="00724799">
        <w:rPr>
          <w:rFonts w:ascii="Cambria" w:hAnsi="Cambria"/>
        </w:rPr>
        <w:t>Where,</w:t>
      </w:r>
      <w:r w:rsidRPr="00724799">
        <w:rPr>
          <w:rFonts w:ascii="Cambria" w:hAnsi="Cambria"/>
          <w:spacing w:val="-3"/>
        </w:rPr>
        <w:t xml:space="preserve"> </w:t>
      </w:r>
      <w:r w:rsidRPr="00724799">
        <w:rPr>
          <w:rFonts w:ascii="Cambria" w:hAnsi="Cambria"/>
        </w:rPr>
        <w:t>w</w:t>
      </w:r>
      <w:r w:rsidRPr="00724799">
        <w:rPr>
          <w:rFonts w:ascii="Cambria" w:hAnsi="Cambria"/>
          <w:spacing w:val="-11"/>
        </w:rPr>
        <w:t xml:space="preserve"> </w:t>
      </w:r>
      <w:r w:rsidRPr="00724799">
        <w:rPr>
          <w:rFonts w:ascii="Cambria" w:hAnsi="Cambria"/>
        </w:rPr>
        <w:t>(x,</w:t>
      </w:r>
      <w:r w:rsidRPr="00724799">
        <w:rPr>
          <w:rFonts w:ascii="Cambria" w:hAnsi="Cambria"/>
          <w:spacing w:val="1"/>
        </w:rPr>
        <w:t xml:space="preserve"> </w:t>
      </w:r>
      <w:r w:rsidRPr="00724799">
        <w:rPr>
          <w:rFonts w:ascii="Cambria" w:hAnsi="Cambria"/>
        </w:rPr>
        <w:t>y)</w:t>
      </w:r>
      <w:r w:rsidRPr="00724799">
        <w:rPr>
          <w:rFonts w:ascii="Cambria" w:hAnsi="Cambria"/>
          <w:spacing w:val="13"/>
        </w:rPr>
        <w:t xml:space="preserve"> </w:t>
      </w:r>
      <w:r w:rsidRPr="00724799">
        <w:rPr>
          <w:rFonts w:ascii="Cambria" w:hAnsi="Cambria"/>
        </w:rPr>
        <w:t>is</w:t>
      </w:r>
      <w:r w:rsidRPr="00724799">
        <w:rPr>
          <w:rFonts w:ascii="Cambria" w:hAnsi="Cambria"/>
          <w:spacing w:val="-7"/>
        </w:rPr>
        <w:t xml:space="preserve"> </w:t>
      </w:r>
      <w:r w:rsidRPr="00724799">
        <w:rPr>
          <w:rFonts w:ascii="Cambria" w:hAnsi="Cambria"/>
        </w:rPr>
        <w:t>the</w:t>
      </w:r>
      <w:r w:rsidRPr="00724799">
        <w:rPr>
          <w:rFonts w:ascii="Cambria" w:hAnsi="Cambria"/>
          <w:spacing w:val="-5"/>
        </w:rPr>
        <w:t xml:space="preserve"> </w:t>
      </w:r>
      <w:r w:rsidRPr="00724799">
        <w:rPr>
          <w:rFonts w:ascii="Cambria" w:hAnsi="Cambria"/>
        </w:rPr>
        <w:t>window</w:t>
      </w:r>
      <w:r w:rsidRPr="00724799">
        <w:rPr>
          <w:rFonts w:ascii="Cambria" w:hAnsi="Cambria"/>
          <w:spacing w:val="7"/>
        </w:rPr>
        <w:t xml:space="preserve"> </w:t>
      </w:r>
      <w:r w:rsidRPr="00724799">
        <w:rPr>
          <w:rFonts w:ascii="Cambria" w:hAnsi="Cambria"/>
        </w:rPr>
        <w:t>function</w:t>
      </w:r>
      <w:r w:rsidRPr="00724799">
        <w:rPr>
          <w:rFonts w:ascii="Cambria" w:hAnsi="Cambria"/>
          <w:spacing w:val="-1"/>
        </w:rPr>
        <w:t xml:space="preserve"> </w:t>
      </w:r>
      <w:r w:rsidRPr="00724799">
        <w:rPr>
          <w:rFonts w:ascii="Cambria" w:hAnsi="Cambria"/>
        </w:rPr>
        <w:t>and</w:t>
      </w:r>
      <w:r w:rsidRPr="00724799">
        <w:rPr>
          <w:rFonts w:ascii="Cambria" w:hAnsi="Cambria"/>
          <w:spacing w:val="-4"/>
        </w:rPr>
        <w:t xml:space="preserve"> </w:t>
      </w:r>
      <w:r w:rsidRPr="00724799">
        <w:rPr>
          <w:rFonts w:ascii="Cambria" w:hAnsi="Cambria"/>
        </w:rPr>
        <w:t>I</w:t>
      </w:r>
      <w:r w:rsidRPr="00724799">
        <w:rPr>
          <w:rFonts w:ascii="Cambria" w:hAnsi="Cambria"/>
          <w:spacing w:val="-5"/>
        </w:rPr>
        <w:t xml:space="preserve"> </w:t>
      </w:r>
      <w:r w:rsidRPr="00724799">
        <w:rPr>
          <w:rFonts w:ascii="Cambria" w:hAnsi="Cambria"/>
        </w:rPr>
        <w:t>(x,</w:t>
      </w:r>
      <w:r w:rsidRPr="00724799">
        <w:rPr>
          <w:rFonts w:ascii="Cambria" w:hAnsi="Cambria"/>
          <w:spacing w:val="1"/>
        </w:rPr>
        <w:t xml:space="preserve"> </w:t>
      </w:r>
      <w:r w:rsidRPr="00724799">
        <w:rPr>
          <w:rFonts w:ascii="Cambria" w:hAnsi="Cambria"/>
        </w:rPr>
        <w:t>y)</w:t>
      </w:r>
      <w:r w:rsidRPr="00724799">
        <w:rPr>
          <w:rFonts w:ascii="Cambria" w:hAnsi="Cambria"/>
          <w:spacing w:val="12"/>
        </w:rPr>
        <w:t xml:space="preserve"> </w:t>
      </w:r>
      <w:r w:rsidRPr="00724799">
        <w:rPr>
          <w:rFonts w:ascii="Cambria" w:hAnsi="Cambria"/>
        </w:rPr>
        <w:t>is</w:t>
      </w:r>
      <w:r w:rsidRPr="00724799">
        <w:rPr>
          <w:rFonts w:ascii="Cambria" w:hAnsi="Cambria"/>
          <w:spacing w:val="-2"/>
        </w:rPr>
        <w:t xml:space="preserve"> </w:t>
      </w:r>
      <w:r w:rsidRPr="00724799">
        <w:rPr>
          <w:rFonts w:ascii="Cambria" w:hAnsi="Cambria"/>
        </w:rPr>
        <w:t>the</w:t>
      </w:r>
      <w:r w:rsidRPr="00724799">
        <w:rPr>
          <w:rFonts w:ascii="Cambria" w:hAnsi="Cambria"/>
          <w:spacing w:val="1"/>
        </w:rPr>
        <w:t xml:space="preserve"> </w:t>
      </w:r>
      <w:r w:rsidRPr="00724799">
        <w:rPr>
          <w:rFonts w:ascii="Cambria" w:hAnsi="Cambria"/>
        </w:rPr>
        <w:t>intensity</w:t>
      </w:r>
      <w:r w:rsidRPr="00724799">
        <w:rPr>
          <w:rFonts w:ascii="Cambria" w:hAnsi="Cambria"/>
          <w:spacing w:val="-16"/>
        </w:rPr>
        <w:t xml:space="preserve"> </w:t>
      </w:r>
      <w:r w:rsidRPr="00724799">
        <w:rPr>
          <w:rFonts w:ascii="Cambria" w:hAnsi="Cambria"/>
        </w:rPr>
        <w:t>value</w:t>
      </w:r>
      <w:r w:rsidRPr="00724799">
        <w:rPr>
          <w:rFonts w:ascii="Cambria" w:hAnsi="Cambria"/>
          <w:spacing w:val="-8"/>
        </w:rPr>
        <w:t xml:space="preserve"> </w:t>
      </w:r>
      <w:r w:rsidRPr="00724799">
        <w:rPr>
          <w:rFonts w:ascii="Cambria" w:hAnsi="Cambria"/>
        </w:rPr>
        <w:t>of</w:t>
      </w:r>
      <w:r w:rsidRPr="00724799">
        <w:rPr>
          <w:rFonts w:ascii="Cambria" w:hAnsi="Cambria"/>
          <w:spacing w:val="-10"/>
        </w:rPr>
        <w:t xml:space="preserve"> </w:t>
      </w:r>
      <w:r w:rsidRPr="00724799">
        <w:rPr>
          <w:rFonts w:ascii="Cambria" w:hAnsi="Cambria"/>
        </w:rPr>
        <w:t>the</w:t>
      </w:r>
      <w:r w:rsidRPr="00724799">
        <w:rPr>
          <w:rFonts w:ascii="Cambria" w:hAnsi="Cambria"/>
          <w:spacing w:val="-8"/>
        </w:rPr>
        <w:t xml:space="preserve"> </w:t>
      </w:r>
      <w:r w:rsidRPr="00724799">
        <w:rPr>
          <w:rFonts w:ascii="Cambria" w:hAnsi="Cambria"/>
        </w:rPr>
        <w:t>centered</w:t>
      </w:r>
      <w:r>
        <w:rPr>
          <w:rFonts w:ascii="Cambria" w:hAnsi="Cambria"/>
          <w:spacing w:val="-5"/>
        </w:rPr>
        <w:t xml:space="preserve"> </w:t>
      </w:r>
      <w:r w:rsidRPr="00724799">
        <w:rPr>
          <w:rFonts w:ascii="Cambria" w:hAnsi="Cambria"/>
          <w:spacing w:val="-2"/>
        </w:rPr>
        <w:t>pixel.</w:t>
      </w:r>
    </w:p>
    <w:p w:rsidR="00724799" w:rsidRPr="00724799" w:rsidRDefault="00724799" w:rsidP="00724799">
      <w:pPr>
        <w:spacing w:before="26"/>
        <w:ind w:left="100"/>
        <w:rPr>
          <w:rFonts w:ascii="Cambria" w:hAnsi="Cambria"/>
          <w:sz w:val="20"/>
          <w:szCs w:val="20"/>
        </w:rPr>
      </w:pPr>
      <w:r w:rsidRPr="00724799">
        <w:rPr>
          <w:rFonts w:ascii="Cambria" w:hAnsi="Cambria"/>
          <w:sz w:val="20"/>
          <w:szCs w:val="20"/>
        </w:rPr>
        <w:br w:type="column"/>
      </w:r>
      <w:r w:rsidRPr="00724799">
        <w:rPr>
          <w:rFonts w:ascii="Cambria" w:hAnsi="Cambria"/>
          <w:spacing w:val="-5"/>
          <w:sz w:val="20"/>
          <w:szCs w:val="20"/>
        </w:rPr>
        <w:lastRenderedPageBreak/>
        <w:t>(1)</w:t>
      </w:r>
    </w:p>
    <w:p w:rsidR="00724799" w:rsidRPr="00724799" w:rsidRDefault="00724799" w:rsidP="00724799">
      <w:pPr>
        <w:rPr>
          <w:rFonts w:ascii="Cambria" w:hAnsi="Cambria"/>
          <w:sz w:val="20"/>
          <w:szCs w:val="20"/>
        </w:rPr>
        <w:sectPr w:rsidR="00724799" w:rsidRPr="00724799">
          <w:type w:val="continuous"/>
          <w:pgSz w:w="12240" w:h="15120"/>
          <w:pgMar w:top="1120" w:right="960" w:bottom="280" w:left="980" w:header="723" w:footer="0" w:gutter="0"/>
          <w:cols w:num="2" w:space="720" w:equalWidth="0">
            <w:col w:w="7701" w:space="2119"/>
            <w:col w:w="480"/>
          </w:cols>
        </w:sectPr>
      </w:pPr>
    </w:p>
    <w:p w:rsidR="00724799" w:rsidRPr="00724799" w:rsidRDefault="00724799" w:rsidP="00724799">
      <w:pPr>
        <w:pStyle w:val="BodyText"/>
        <w:spacing w:before="8"/>
        <w:rPr>
          <w:rFonts w:ascii="Cambria" w:hAnsi="Cambria"/>
        </w:rPr>
      </w:pPr>
    </w:p>
    <w:p w:rsidR="00724799" w:rsidRDefault="00724799" w:rsidP="00724799">
      <w:pPr>
        <w:pStyle w:val="BodyText"/>
        <w:ind w:left="2932"/>
        <w:rPr>
          <w:rFonts w:ascii="Calibri"/>
        </w:rPr>
      </w:pPr>
      <w:r>
        <w:rPr>
          <w:rFonts w:ascii="Calibri"/>
          <w:noProof/>
        </w:rPr>
        <w:lastRenderedPageBreak/>
        <w:drawing>
          <wp:inline distT="0" distB="0" distL="0" distR="0" wp14:anchorId="443B7647" wp14:editId="38354DB2">
            <wp:extent cx="2796869" cy="1170431"/>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2796869" cy="1170431"/>
                    </a:xfrm>
                    <a:prstGeom prst="rect">
                      <a:avLst/>
                    </a:prstGeom>
                  </pic:spPr>
                </pic:pic>
              </a:graphicData>
            </a:graphic>
          </wp:inline>
        </w:drawing>
      </w:r>
    </w:p>
    <w:p w:rsidR="00724799" w:rsidRDefault="00724799" w:rsidP="00724799">
      <w:pPr>
        <w:pStyle w:val="BodyText"/>
        <w:spacing w:before="48"/>
        <w:rPr>
          <w:rFonts w:ascii="Calibri"/>
          <w:sz w:val="18"/>
        </w:rPr>
      </w:pPr>
    </w:p>
    <w:p w:rsidR="00724799" w:rsidRPr="00187578" w:rsidRDefault="00724799" w:rsidP="00724799">
      <w:pPr>
        <w:spacing w:before="1"/>
        <w:ind w:right="11"/>
        <w:jc w:val="center"/>
        <w:rPr>
          <w:rFonts w:ascii="Cambria" w:hAnsi="Cambria"/>
          <w:sz w:val="18"/>
          <w:szCs w:val="18"/>
        </w:rPr>
      </w:pPr>
      <w:r w:rsidRPr="00187578">
        <w:rPr>
          <w:rFonts w:ascii="Cambria" w:hAnsi="Cambria"/>
          <w:sz w:val="18"/>
          <w:szCs w:val="18"/>
        </w:rPr>
        <w:t>Figure3.</w:t>
      </w:r>
      <w:r w:rsidRPr="00187578">
        <w:rPr>
          <w:rFonts w:ascii="Cambria" w:hAnsi="Cambria"/>
          <w:spacing w:val="-3"/>
          <w:sz w:val="18"/>
          <w:szCs w:val="18"/>
        </w:rPr>
        <w:t xml:space="preserve"> </w:t>
      </w:r>
      <w:r w:rsidRPr="00187578">
        <w:rPr>
          <w:rFonts w:ascii="Cambria" w:hAnsi="Cambria"/>
          <w:sz w:val="18"/>
          <w:szCs w:val="18"/>
        </w:rPr>
        <w:t>The</w:t>
      </w:r>
      <w:r w:rsidRPr="00187578">
        <w:rPr>
          <w:rFonts w:ascii="Cambria" w:hAnsi="Cambria"/>
          <w:spacing w:val="-5"/>
          <w:sz w:val="18"/>
          <w:szCs w:val="18"/>
        </w:rPr>
        <w:t xml:space="preserve"> </w:t>
      </w:r>
      <w:r w:rsidRPr="00187578">
        <w:rPr>
          <w:rFonts w:ascii="Cambria" w:hAnsi="Cambria"/>
          <w:sz w:val="18"/>
          <w:szCs w:val="18"/>
        </w:rPr>
        <w:t>basic</w:t>
      </w:r>
      <w:r w:rsidRPr="00187578">
        <w:rPr>
          <w:rFonts w:ascii="Cambria" w:hAnsi="Cambria"/>
          <w:spacing w:val="-8"/>
          <w:sz w:val="18"/>
          <w:szCs w:val="18"/>
        </w:rPr>
        <w:t xml:space="preserve"> </w:t>
      </w:r>
      <w:r w:rsidRPr="00187578">
        <w:rPr>
          <w:rFonts w:ascii="Cambria" w:hAnsi="Cambria"/>
          <w:sz w:val="18"/>
          <w:szCs w:val="18"/>
        </w:rPr>
        <w:t>idea</w:t>
      </w:r>
      <w:r w:rsidRPr="00187578">
        <w:rPr>
          <w:rFonts w:ascii="Cambria" w:hAnsi="Cambria"/>
          <w:spacing w:val="-4"/>
          <w:sz w:val="18"/>
          <w:szCs w:val="18"/>
        </w:rPr>
        <w:t xml:space="preserve"> </w:t>
      </w:r>
      <w:r w:rsidRPr="00187578">
        <w:rPr>
          <w:rFonts w:ascii="Cambria" w:hAnsi="Cambria"/>
          <w:sz w:val="18"/>
          <w:szCs w:val="18"/>
        </w:rPr>
        <w:t>of</w:t>
      </w:r>
      <w:r w:rsidRPr="00187578">
        <w:rPr>
          <w:rFonts w:ascii="Cambria" w:hAnsi="Cambria"/>
          <w:spacing w:val="-5"/>
          <w:sz w:val="18"/>
          <w:szCs w:val="18"/>
        </w:rPr>
        <w:t xml:space="preserve"> </w:t>
      </w:r>
      <w:r w:rsidRPr="00187578">
        <w:rPr>
          <w:rFonts w:ascii="Cambria" w:hAnsi="Cambria"/>
          <w:sz w:val="18"/>
          <w:szCs w:val="18"/>
        </w:rPr>
        <w:t>Harris</w:t>
      </w:r>
      <w:r w:rsidRPr="00187578">
        <w:rPr>
          <w:rFonts w:ascii="Cambria" w:hAnsi="Cambria"/>
          <w:spacing w:val="-4"/>
          <w:sz w:val="18"/>
          <w:szCs w:val="18"/>
        </w:rPr>
        <w:t xml:space="preserve"> </w:t>
      </w:r>
      <w:r w:rsidRPr="00187578">
        <w:rPr>
          <w:rFonts w:ascii="Cambria" w:hAnsi="Cambria"/>
          <w:sz w:val="18"/>
          <w:szCs w:val="18"/>
        </w:rPr>
        <w:t>corner</w:t>
      </w:r>
      <w:r w:rsidRPr="00187578">
        <w:rPr>
          <w:rFonts w:ascii="Cambria" w:hAnsi="Cambria"/>
          <w:spacing w:val="-7"/>
          <w:sz w:val="18"/>
          <w:szCs w:val="18"/>
        </w:rPr>
        <w:t xml:space="preserve"> </w:t>
      </w:r>
      <w:r w:rsidRPr="00187578">
        <w:rPr>
          <w:rFonts w:ascii="Cambria" w:hAnsi="Cambria"/>
          <w:spacing w:val="-2"/>
          <w:sz w:val="18"/>
          <w:szCs w:val="18"/>
        </w:rPr>
        <w:t>detector</w:t>
      </w:r>
    </w:p>
    <w:p w:rsidR="00724799" w:rsidRPr="00187578" w:rsidRDefault="00724799" w:rsidP="00724799">
      <w:pPr>
        <w:pStyle w:val="BodyText"/>
        <w:ind w:left="100" w:right="117"/>
        <w:jc w:val="both"/>
        <w:rPr>
          <w:rFonts w:ascii="Cambria" w:hAnsi="Cambria"/>
        </w:rPr>
      </w:pPr>
      <w:r w:rsidRPr="00187578">
        <w:rPr>
          <w:rFonts w:ascii="Cambria" w:hAnsi="Cambria"/>
        </w:rPr>
        <w:t>If the centered pixel is in a flat region or an edge region the term "</w:t>
      </w:r>
      <w:r w:rsidRPr="00187578">
        <w:rPr>
          <w:rFonts w:ascii="Cambria" w:hAnsi="Cambria"/>
          <w:i/>
        </w:rPr>
        <w:t>[I(</w:t>
      </w:r>
      <w:proofErr w:type="spellStart"/>
      <w:r w:rsidRPr="00187578">
        <w:rPr>
          <w:rFonts w:ascii="Cambria" w:hAnsi="Cambria"/>
          <w:i/>
        </w:rPr>
        <w:t>x+</w:t>
      </w:r>
      <w:proofErr w:type="gramStart"/>
      <w:r w:rsidRPr="00187578">
        <w:rPr>
          <w:rFonts w:ascii="Cambria" w:hAnsi="Cambria"/>
          <w:i/>
        </w:rPr>
        <w:t>u</w:t>
      </w:r>
      <w:proofErr w:type="spellEnd"/>
      <w:r w:rsidRPr="00187578">
        <w:rPr>
          <w:rFonts w:ascii="Cambria" w:hAnsi="Cambria"/>
          <w:i/>
        </w:rPr>
        <w:t xml:space="preserve"> ,</w:t>
      </w:r>
      <w:proofErr w:type="gramEnd"/>
      <w:r w:rsidRPr="00187578">
        <w:rPr>
          <w:rFonts w:ascii="Cambria" w:hAnsi="Cambria"/>
          <w:i/>
        </w:rPr>
        <w:t xml:space="preserve"> </w:t>
      </w:r>
      <w:proofErr w:type="spellStart"/>
      <w:r w:rsidRPr="00187578">
        <w:rPr>
          <w:rFonts w:ascii="Cambria" w:hAnsi="Cambria"/>
          <w:i/>
        </w:rPr>
        <w:t>y+v</w:t>
      </w:r>
      <w:proofErr w:type="spellEnd"/>
      <w:r w:rsidRPr="00187578">
        <w:rPr>
          <w:rFonts w:ascii="Cambria" w:hAnsi="Cambria"/>
          <w:i/>
        </w:rPr>
        <w:t>) - I (</w:t>
      </w:r>
      <w:proofErr w:type="spellStart"/>
      <w:r w:rsidRPr="00187578">
        <w:rPr>
          <w:rFonts w:ascii="Cambria" w:hAnsi="Cambria"/>
          <w:i/>
        </w:rPr>
        <w:t>x,y</w:t>
      </w:r>
      <w:proofErr w:type="spellEnd"/>
      <w:r w:rsidRPr="00187578">
        <w:rPr>
          <w:rFonts w:ascii="Cambria" w:hAnsi="Cambria"/>
          <w:i/>
        </w:rPr>
        <w:t>)]</w:t>
      </w:r>
      <w:r w:rsidRPr="00187578">
        <w:rPr>
          <w:rFonts w:ascii="Cambria" w:hAnsi="Cambria"/>
          <w:i/>
          <w:vertAlign w:val="superscript"/>
        </w:rPr>
        <w:t>2</w:t>
      </w:r>
      <w:r w:rsidRPr="00187578">
        <w:rPr>
          <w:rFonts w:ascii="Cambria" w:hAnsi="Cambria"/>
        </w:rPr>
        <w:t>" in (1) will be almost equal to zero, where as if the pixel is in a corner region this will be larger, Therefore when the value of E(</w:t>
      </w:r>
      <w:proofErr w:type="spellStart"/>
      <w:r w:rsidRPr="00187578">
        <w:rPr>
          <w:rFonts w:ascii="Cambria" w:hAnsi="Cambria"/>
        </w:rPr>
        <w:t>u,v</w:t>
      </w:r>
      <w:proofErr w:type="spellEnd"/>
      <w:r w:rsidRPr="00187578">
        <w:rPr>
          <w:rFonts w:ascii="Cambria" w:hAnsi="Cambria"/>
        </w:rPr>
        <w:t>) is large, the pixel is considered as a corner.</w:t>
      </w:r>
    </w:p>
    <w:p w:rsidR="00724799" w:rsidRPr="00187578" w:rsidRDefault="00724799" w:rsidP="00187578">
      <w:pPr>
        <w:pStyle w:val="Heading3"/>
        <w:ind w:left="90"/>
        <w:jc w:val="both"/>
        <w:rPr>
          <w:rFonts w:ascii="Cambria" w:hAnsi="Cambria"/>
          <w:color w:val="auto"/>
          <w:sz w:val="20"/>
          <w:szCs w:val="20"/>
        </w:rPr>
      </w:pPr>
      <w:bookmarkStart w:id="1" w:name="Descriptor_extraction"/>
      <w:bookmarkEnd w:id="1"/>
      <w:r w:rsidRPr="00187578">
        <w:rPr>
          <w:rFonts w:ascii="Cambria" w:hAnsi="Cambria"/>
          <w:color w:val="auto"/>
          <w:sz w:val="20"/>
          <w:szCs w:val="20"/>
        </w:rPr>
        <w:t>Descriptor</w:t>
      </w:r>
      <w:r w:rsidRPr="00187578">
        <w:rPr>
          <w:rFonts w:ascii="Cambria" w:hAnsi="Cambria"/>
          <w:color w:val="auto"/>
          <w:spacing w:val="-12"/>
          <w:sz w:val="20"/>
          <w:szCs w:val="20"/>
        </w:rPr>
        <w:t xml:space="preserve"> </w:t>
      </w:r>
      <w:r w:rsidRPr="00187578">
        <w:rPr>
          <w:rFonts w:ascii="Cambria" w:hAnsi="Cambria"/>
          <w:color w:val="auto"/>
          <w:spacing w:val="-2"/>
          <w:sz w:val="20"/>
          <w:szCs w:val="20"/>
        </w:rPr>
        <w:t>extraction</w:t>
      </w:r>
    </w:p>
    <w:p w:rsidR="00724799" w:rsidRPr="00187578" w:rsidRDefault="00724799" w:rsidP="00724799">
      <w:pPr>
        <w:pStyle w:val="BodyText"/>
        <w:ind w:left="100" w:right="115"/>
        <w:jc w:val="both"/>
        <w:rPr>
          <w:rFonts w:ascii="Cambria" w:hAnsi="Cambria"/>
        </w:rPr>
      </w:pPr>
      <w:r w:rsidRPr="00187578">
        <w:rPr>
          <w:rFonts w:ascii="Cambria" w:hAnsi="Cambria"/>
        </w:rPr>
        <w:t>In feature description, the pixels surrounding each corner</w:t>
      </w:r>
      <w:r w:rsidRPr="00187578">
        <w:rPr>
          <w:rFonts w:ascii="Cambria" w:hAnsi="Cambria"/>
          <w:spacing w:val="14"/>
        </w:rPr>
        <w:t xml:space="preserve"> </w:t>
      </w:r>
      <w:r w:rsidRPr="00187578">
        <w:rPr>
          <w:rFonts w:ascii="Cambria" w:hAnsi="Cambria"/>
        </w:rPr>
        <w:t>feature point is converted into a compact</w:t>
      </w:r>
      <w:r w:rsidRPr="00187578">
        <w:rPr>
          <w:rFonts w:ascii="Cambria" w:hAnsi="Cambria"/>
          <w:spacing w:val="40"/>
        </w:rPr>
        <w:t xml:space="preserve"> </w:t>
      </w:r>
      <w:r w:rsidRPr="00187578">
        <w:rPr>
          <w:rFonts w:ascii="Cambria" w:hAnsi="Cambria"/>
        </w:rPr>
        <w:t>descriptor, so that it can be matched against the feature descriptors in the other image. The most popular and commonly used descriptors for corner features are the SIFT (Scale Invariant Feature Transform) descriptors [13].</w:t>
      </w:r>
    </w:p>
    <w:p w:rsidR="00724799" w:rsidRPr="00187578" w:rsidRDefault="00724799" w:rsidP="00724799">
      <w:pPr>
        <w:pStyle w:val="BodyText"/>
        <w:spacing w:before="3" w:line="235" w:lineRule="auto"/>
        <w:ind w:left="100" w:right="133"/>
        <w:rPr>
          <w:rFonts w:ascii="Cambria" w:hAnsi="Cambria"/>
        </w:rPr>
      </w:pPr>
      <w:r w:rsidRPr="00187578">
        <w:rPr>
          <w:rFonts w:ascii="Cambria" w:hAnsi="Cambria"/>
        </w:rPr>
        <w:t>Basically,</w:t>
      </w:r>
      <w:r w:rsidRPr="00187578">
        <w:rPr>
          <w:rFonts w:ascii="Cambria" w:hAnsi="Cambria"/>
          <w:spacing w:val="29"/>
        </w:rPr>
        <w:t xml:space="preserve"> </w:t>
      </w:r>
      <w:r w:rsidRPr="00187578">
        <w:rPr>
          <w:rFonts w:ascii="Cambria" w:hAnsi="Cambria"/>
        </w:rPr>
        <w:t>the SIFT descriptor is a histogram for</w:t>
      </w:r>
      <w:r w:rsidRPr="00187578">
        <w:rPr>
          <w:rFonts w:ascii="Cambria" w:hAnsi="Cambria"/>
          <w:spacing w:val="30"/>
        </w:rPr>
        <w:t xml:space="preserve"> </w:t>
      </w:r>
      <w:r w:rsidRPr="00187578">
        <w:rPr>
          <w:rFonts w:ascii="Cambria" w:hAnsi="Cambria"/>
        </w:rPr>
        <w:t>local gradient orientations.</w:t>
      </w:r>
      <w:r w:rsidRPr="00187578">
        <w:rPr>
          <w:rFonts w:ascii="Cambria" w:hAnsi="Cambria"/>
          <w:spacing w:val="40"/>
        </w:rPr>
        <w:t xml:space="preserve"> </w:t>
      </w:r>
      <w:r w:rsidRPr="00187578">
        <w:rPr>
          <w:rFonts w:ascii="Cambria" w:hAnsi="Cambria"/>
        </w:rPr>
        <w:t>The region surrounding each</w:t>
      </w:r>
      <w:r w:rsidRPr="00187578">
        <w:rPr>
          <w:rFonts w:ascii="Cambria" w:hAnsi="Cambria"/>
          <w:spacing w:val="31"/>
        </w:rPr>
        <w:t xml:space="preserve"> </w:t>
      </w:r>
      <w:r w:rsidRPr="00187578">
        <w:rPr>
          <w:rFonts w:ascii="Cambria" w:hAnsi="Cambria"/>
        </w:rPr>
        <w:t>feature point is decomposed</w:t>
      </w:r>
      <w:r w:rsidRPr="00187578">
        <w:rPr>
          <w:rFonts w:ascii="Cambria" w:hAnsi="Cambria"/>
          <w:spacing w:val="-2"/>
        </w:rPr>
        <w:t xml:space="preserve"> </w:t>
      </w:r>
      <w:r w:rsidRPr="00187578">
        <w:rPr>
          <w:rFonts w:ascii="Cambria" w:hAnsi="Cambria"/>
        </w:rPr>
        <w:t>into</w:t>
      </w:r>
      <w:r w:rsidRPr="00187578">
        <w:rPr>
          <w:rFonts w:ascii="Cambria" w:hAnsi="Cambria"/>
          <w:spacing w:val="-9"/>
        </w:rPr>
        <w:t xml:space="preserve"> </w:t>
      </w:r>
      <w:r w:rsidRPr="00187578">
        <w:rPr>
          <w:rFonts w:ascii="Cambria" w:hAnsi="Cambria"/>
        </w:rPr>
        <w:t>4x4</w:t>
      </w:r>
      <w:r w:rsidRPr="00187578">
        <w:rPr>
          <w:rFonts w:ascii="Cambria" w:hAnsi="Cambria"/>
          <w:spacing w:val="-5"/>
        </w:rPr>
        <w:t xml:space="preserve"> </w:t>
      </w:r>
      <w:r w:rsidRPr="00187578">
        <w:rPr>
          <w:rFonts w:ascii="Cambria" w:hAnsi="Cambria"/>
        </w:rPr>
        <w:t>blocks. For each block, a</w:t>
      </w:r>
      <w:r w:rsidRPr="00187578">
        <w:rPr>
          <w:rFonts w:ascii="Cambria" w:hAnsi="Cambria"/>
          <w:spacing w:val="-4"/>
        </w:rPr>
        <w:t xml:space="preserve"> </w:t>
      </w:r>
      <w:r w:rsidRPr="00187578">
        <w:rPr>
          <w:rFonts w:ascii="Cambria" w:hAnsi="Cambria"/>
        </w:rPr>
        <w:t>histogram of</w:t>
      </w:r>
      <w:r w:rsidRPr="00187578">
        <w:rPr>
          <w:rFonts w:ascii="Cambria" w:hAnsi="Cambria"/>
          <w:spacing w:val="-6"/>
        </w:rPr>
        <w:t xml:space="preserve"> </w:t>
      </w:r>
      <w:r w:rsidRPr="00187578">
        <w:rPr>
          <w:rFonts w:ascii="Cambria" w:hAnsi="Cambria"/>
        </w:rPr>
        <w:t>eight orientations</w:t>
      </w:r>
      <w:r w:rsidRPr="00187578">
        <w:rPr>
          <w:rFonts w:ascii="Cambria" w:hAnsi="Cambria"/>
          <w:spacing w:val="-7"/>
        </w:rPr>
        <w:t xml:space="preserve"> </w:t>
      </w:r>
      <w:r w:rsidRPr="00187578">
        <w:rPr>
          <w:rFonts w:ascii="Cambria" w:hAnsi="Cambria"/>
        </w:rPr>
        <w:t>weighted by</w:t>
      </w:r>
      <w:r w:rsidRPr="00187578">
        <w:rPr>
          <w:rFonts w:ascii="Cambria" w:hAnsi="Cambria"/>
          <w:spacing w:val="-16"/>
        </w:rPr>
        <w:t xml:space="preserve"> </w:t>
      </w:r>
      <w:r w:rsidRPr="00187578">
        <w:rPr>
          <w:rFonts w:ascii="Cambria" w:hAnsi="Cambria"/>
        </w:rPr>
        <w:t>magnitude</w:t>
      </w:r>
      <w:r w:rsidRPr="00187578">
        <w:rPr>
          <w:rFonts w:ascii="Cambria" w:hAnsi="Cambria"/>
          <w:spacing w:val="-8"/>
        </w:rPr>
        <w:t xml:space="preserve"> </w:t>
      </w:r>
      <w:r w:rsidRPr="00187578">
        <w:rPr>
          <w:rFonts w:ascii="Cambria" w:hAnsi="Cambria"/>
        </w:rPr>
        <w:t>and</w:t>
      </w:r>
      <w:r w:rsidRPr="00187578">
        <w:rPr>
          <w:rFonts w:ascii="Cambria" w:hAnsi="Cambria"/>
          <w:spacing w:val="-5"/>
        </w:rPr>
        <w:t xml:space="preserve"> </w:t>
      </w:r>
      <w:r w:rsidRPr="00187578">
        <w:rPr>
          <w:rFonts w:ascii="Cambria" w:hAnsi="Cambria"/>
        </w:rPr>
        <w:t>Gaussian window is</w:t>
      </w:r>
      <w:r w:rsidRPr="00187578">
        <w:rPr>
          <w:rFonts w:ascii="Cambria" w:hAnsi="Cambria"/>
          <w:spacing w:val="27"/>
        </w:rPr>
        <w:t xml:space="preserve"> </w:t>
      </w:r>
      <w:r w:rsidRPr="00187578">
        <w:rPr>
          <w:rFonts w:ascii="Cambria" w:hAnsi="Cambria"/>
        </w:rPr>
        <w:t>built.</w:t>
      </w:r>
      <w:r w:rsidRPr="00187578">
        <w:rPr>
          <w:rFonts w:ascii="Cambria" w:hAnsi="Cambria"/>
          <w:spacing w:val="36"/>
        </w:rPr>
        <w:t xml:space="preserve"> </w:t>
      </w:r>
      <w:r w:rsidRPr="00187578">
        <w:rPr>
          <w:rFonts w:ascii="Cambria" w:hAnsi="Cambria"/>
        </w:rPr>
        <w:t>All</w:t>
      </w:r>
      <w:r w:rsidRPr="00187578">
        <w:rPr>
          <w:rFonts w:ascii="Cambria" w:hAnsi="Cambria"/>
          <w:spacing w:val="31"/>
        </w:rPr>
        <w:t xml:space="preserve"> </w:t>
      </w:r>
      <w:r w:rsidRPr="00187578">
        <w:rPr>
          <w:rFonts w:ascii="Cambria" w:hAnsi="Cambria"/>
        </w:rPr>
        <w:t>these histograms</w:t>
      </w:r>
      <w:r w:rsidRPr="00187578">
        <w:rPr>
          <w:rFonts w:ascii="Cambria" w:hAnsi="Cambria"/>
          <w:spacing w:val="28"/>
        </w:rPr>
        <w:t xml:space="preserve"> </w:t>
      </w:r>
      <w:r w:rsidRPr="00187578">
        <w:rPr>
          <w:rFonts w:ascii="Cambria" w:hAnsi="Cambria"/>
        </w:rPr>
        <w:t>of</w:t>
      </w:r>
      <w:r w:rsidRPr="00187578">
        <w:rPr>
          <w:rFonts w:ascii="Cambria" w:hAnsi="Cambria"/>
          <w:spacing w:val="24"/>
        </w:rPr>
        <w:t xml:space="preserve"> </w:t>
      </w:r>
      <w:r w:rsidRPr="00187578">
        <w:rPr>
          <w:rFonts w:ascii="Cambria" w:hAnsi="Cambria"/>
        </w:rPr>
        <w:t>4x4</w:t>
      </w:r>
      <w:r w:rsidRPr="00187578">
        <w:rPr>
          <w:rFonts w:ascii="Cambria" w:hAnsi="Cambria"/>
          <w:spacing w:val="33"/>
        </w:rPr>
        <w:t xml:space="preserve"> </w:t>
      </w:r>
      <w:r w:rsidRPr="00187578">
        <w:rPr>
          <w:rFonts w:ascii="Cambria" w:hAnsi="Cambria"/>
        </w:rPr>
        <w:t>blocks</w:t>
      </w:r>
      <w:r w:rsidRPr="00187578">
        <w:rPr>
          <w:rFonts w:ascii="Cambria" w:hAnsi="Cambria"/>
          <w:spacing w:val="32"/>
        </w:rPr>
        <w:t xml:space="preserve"> </w:t>
      </w:r>
      <w:r w:rsidRPr="00187578">
        <w:rPr>
          <w:rFonts w:ascii="Cambria" w:hAnsi="Cambria"/>
        </w:rPr>
        <w:t>are</w:t>
      </w:r>
      <w:r w:rsidRPr="00187578">
        <w:rPr>
          <w:rFonts w:ascii="Cambria" w:hAnsi="Cambria"/>
          <w:spacing w:val="25"/>
        </w:rPr>
        <w:t xml:space="preserve"> </w:t>
      </w:r>
      <w:r w:rsidRPr="00187578">
        <w:rPr>
          <w:rFonts w:ascii="Cambria" w:hAnsi="Cambria"/>
        </w:rPr>
        <w:t>concatenated</w:t>
      </w:r>
      <w:r w:rsidRPr="00187578">
        <w:rPr>
          <w:rFonts w:ascii="Cambria" w:hAnsi="Cambria"/>
          <w:spacing w:val="34"/>
        </w:rPr>
        <w:t xml:space="preserve"> </w:t>
      </w:r>
      <w:r w:rsidRPr="00187578">
        <w:rPr>
          <w:rFonts w:ascii="Cambria" w:hAnsi="Cambria"/>
        </w:rPr>
        <w:t>to</w:t>
      </w:r>
      <w:r w:rsidRPr="00187578">
        <w:rPr>
          <w:rFonts w:ascii="Cambria" w:hAnsi="Cambria"/>
          <w:spacing w:val="24"/>
        </w:rPr>
        <w:t xml:space="preserve"> </w:t>
      </w:r>
      <w:r w:rsidRPr="00187578">
        <w:rPr>
          <w:rFonts w:ascii="Cambria" w:hAnsi="Cambria"/>
        </w:rPr>
        <w:t>form</w:t>
      </w:r>
      <w:r w:rsidRPr="00187578">
        <w:rPr>
          <w:rFonts w:ascii="Cambria" w:hAnsi="Cambria"/>
          <w:spacing w:val="35"/>
        </w:rPr>
        <w:t xml:space="preserve"> </w:t>
      </w:r>
      <w:r w:rsidRPr="00187578">
        <w:rPr>
          <w:rFonts w:ascii="Cambria" w:hAnsi="Cambria"/>
        </w:rPr>
        <w:t>128</w:t>
      </w:r>
      <w:r w:rsidRPr="00187578">
        <w:rPr>
          <w:rFonts w:ascii="Cambria" w:hAnsi="Cambria"/>
          <w:spacing w:val="29"/>
        </w:rPr>
        <w:t xml:space="preserve"> </w:t>
      </w:r>
      <w:r w:rsidRPr="00187578">
        <w:rPr>
          <w:rFonts w:ascii="Cambria" w:hAnsi="Cambria"/>
        </w:rPr>
        <w:t>element</w:t>
      </w:r>
      <w:r w:rsidRPr="00187578">
        <w:rPr>
          <w:rFonts w:ascii="Cambria" w:hAnsi="Cambria"/>
          <w:spacing w:val="30"/>
        </w:rPr>
        <w:t xml:space="preserve"> </w:t>
      </w:r>
      <w:r w:rsidRPr="00187578">
        <w:rPr>
          <w:rFonts w:ascii="Cambria" w:hAnsi="Cambria"/>
        </w:rPr>
        <w:t>vector.</w:t>
      </w:r>
      <w:r w:rsidRPr="00187578">
        <w:rPr>
          <w:rFonts w:ascii="Cambria" w:hAnsi="Cambria"/>
          <w:spacing w:val="27"/>
        </w:rPr>
        <w:t xml:space="preserve"> </w:t>
      </w:r>
      <w:r w:rsidRPr="00187578">
        <w:rPr>
          <w:rFonts w:ascii="Cambria" w:hAnsi="Cambria"/>
        </w:rPr>
        <w:t>The</w:t>
      </w:r>
      <w:r w:rsidRPr="00187578">
        <w:rPr>
          <w:rFonts w:ascii="Cambria" w:hAnsi="Cambria"/>
          <w:spacing w:val="25"/>
        </w:rPr>
        <w:t xml:space="preserve"> </w:t>
      </w:r>
      <w:r w:rsidRPr="00187578">
        <w:rPr>
          <w:rFonts w:ascii="Cambria" w:hAnsi="Cambria"/>
        </w:rPr>
        <w:t>descriptor</w:t>
      </w:r>
      <w:r w:rsidRPr="00187578">
        <w:rPr>
          <w:rFonts w:ascii="Cambria" w:hAnsi="Cambria"/>
          <w:spacing w:val="39"/>
        </w:rPr>
        <w:t xml:space="preserve"> </w:t>
      </w:r>
      <w:r w:rsidRPr="00187578">
        <w:rPr>
          <w:rFonts w:ascii="Cambria" w:hAnsi="Cambria"/>
        </w:rPr>
        <w:t>vector</w:t>
      </w:r>
      <w:r w:rsidRPr="00187578">
        <w:rPr>
          <w:rFonts w:ascii="Cambria" w:hAnsi="Cambria"/>
          <w:spacing w:val="38"/>
        </w:rPr>
        <w:t xml:space="preserve"> </w:t>
      </w:r>
      <w:r w:rsidRPr="00187578">
        <w:rPr>
          <w:rFonts w:ascii="Cambria" w:hAnsi="Cambria"/>
        </w:rPr>
        <w:t>is</w:t>
      </w:r>
      <w:r w:rsidRPr="00187578">
        <w:rPr>
          <w:rFonts w:ascii="Cambria" w:hAnsi="Cambria"/>
          <w:spacing w:val="27"/>
        </w:rPr>
        <w:t xml:space="preserve"> </w:t>
      </w:r>
      <w:r w:rsidRPr="00187578">
        <w:rPr>
          <w:rFonts w:ascii="Cambria" w:hAnsi="Cambria"/>
        </w:rPr>
        <w:t>then normalized to unit length, to</w:t>
      </w:r>
      <w:r w:rsidRPr="00187578">
        <w:rPr>
          <w:rFonts w:ascii="Cambria" w:hAnsi="Cambria"/>
          <w:spacing w:val="-4"/>
        </w:rPr>
        <w:t xml:space="preserve"> </w:t>
      </w:r>
      <w:r w:rsidRPr="00187578">
        <w:rPr>
          <w:rFonts w:ascii="Cambria" w:hAnsi="Cambria"/>
        </w:rPr>
        <w:t>reduce the effect of light illumination changes.</w:t>
      </w:r>
    </w:p>
    <w:p w:rsidR="00724799" w:rsidRPr="00187578" w:rsidRDefault="00724799" w:rsidP="00724799">
      <w:pPr>
        <w:pStyle w:val="BodyText"/>
        <w:spacing w:before="7"/>
        <w:ind w:left="100"/>
        <w:rPr>
          <w:rFonts w:ascii="Cambria" w:hAnsi="Cambria"/>
        </w:rPr>
      </w:pPr>
      <w:r w:rsidRPr="00187578">
        <w:rPr>
          <w:rFonts w:ascii="Cambria" w:hAnsi="Cambria"/>
        </w:rPr>
        <w:t>The</w:t>
      </w:r>
      <w:r w:rsidRPr="00187578">
        <w:rPr>
          <w:rFonts w:ascii="Cambria" w:hAnsi="Cambria"/>
          <w:spacing w:val="-13"/>
        </w:rPr>
        <w:t xml:space="preserve"> </w:t>
      </w:r>
      <w:r w:rsidRPr="00187578">
        <w:rPr>
          <w:rFonts w:ascii="Cambria" w:hAnsi="Cambria"/>
        </w:rPr>
        <w:t>magnitude</w:t>
      </w:r>
      <w:r w:rsidRPr="00187578">
        <w:rPr>
          <w:rFonts w:ascii="Cambria" w:hAnsi="Cambria"/>
          <w:spacing w:val="-14"/>
        </w:rPr>
        <w:t xml:space="preserve"> </w:t>
      </w:r>
      <w:r w:rsidRPr="00187578">
        <w:rPr>
          <w:rFonts w:ascii="Cambria" w:hAnsi="Cambria"/>
        </w:rPr>
        <w:t>and</w:t>
      </w:r>
      <w:r w:rsidRPr="00187578">
        <w:rPr>
          <w:rFonts w:ascii="Cambria" w:hAnsi="Cambria"/>
          <w:spacing w:val="-12"/>
        </w:rPr>
        <w:t xml:space="preserve"> </w:t>
      </w:r>
      <w:r w:rsidRPr="00187578">
        <w:rPr>
          <w:rFonts w:ascii="Cambria" w:hAnsi="Cambria"/>
        </w:rPr>
        <w:t>orientations</w:t>
      </w:r>
      <w:r w:rsidRPr="00187578">
        <w:rPr>
          <w:rFonts w:ascii="Cambria" w:hAnsi="Cambria"/>
          <w:spacing w:val="-13"/>
        </w:rPr>
        <w:t xml:space="preserve"> </w:t>
      </w:r>
      <w:r w:rsidRPr="00187578">
        <w:rPr>
          <w:rFonts w:ascii="Cambria" w:hAnsi="Cambria"/>
        </w:rPr>
        <w:t>for</w:t>
      </w:r>
      <w:r w:rsidRPr="00187578">
        <w:rPr>
          <w:rFonts w:ascii="Cambria" w:hAnsi="Cambria"/>
          <w:spacing w:val="1"/>
        </w:rPr>
        <w:t xml:space="preserve"> </w:t>
      </w:r>
      <w:r w:rsidRPr="00187578">
        <w:rPr>
          <w:rFonts w:ascii="Cambria" w:hAnsi="Cambria"/>
        </w:rPr>
        <w:t>each</w:t>
      </w:r>
      <w:r w:rsidRPr="00187578">
        <w:rPr>
          <w:rFonts w:ascii="Cambria" w:hAnsi="Cambria"/>
          <w:spacing w:val="-1"/>
        </w:rPr>
        <w:t xml:space="preserve"> </w:t>
      </w:r>
      <w:r w:rsidRPr="00187578">
        <w:rPr>
          <w:rFonts w:ascii="Cambria" w:hAnsi="Cambria"/>
        </w:rPr>
        <w:t>quadrant</w:t>
      </w:r>
      <w:r w:rsidRPr="00187578">
        <w:rPr>
          <w:rFonts w:ascii="Cambria" w:hAnsi="Cambria"/>
          <w:spacing w:val="-12"/>
        </w:rPr>
        <w:t xml:space="preserve"> </w:t>
      </w:r>
      <w:r w:rsidRPr="00187578">
        <w:rPr>
          <w:rFonts w:ascii="Cambria" w:hAnsi="Cambria"/>
        </w:rPr>
        <w:t>are</w:t>
      </w:r>
      <w:r w:rsidRPr="00187578">
        <w:rPr>
          <w:rFonts w:ascii="Cambria" w:hAnsi="Cambria"/>
          <w:spacing w:val="-11"/>
        </w:rPr>
        <w:t xml:space="preserve"> </w:t>
      </w:r>
      <w:r w:rsidRPr="00187578">
        <w:rPr>
          <w:rFonts w:ascii="Cambria" w:hAnsi="Cambria"/>
        </w:rPr>
        <w:t>given</w:t>
      </w:r>
      <w:r w:rsidRPr="00187578">
        <w:rPr>
          <w:rFonts w:ascii="Cambria" w:hAnsi="Cambria"/>
          <w:spacing w:val="-4"/>
        </w:rPr>
        <w:t xml:space="preserve"> </w:t>
      </w:r>
      <w:r w:rsidRPr="00187578">
        <w:rPr>
          <w:rFonts w:ascii="Cambria" w:hAnsi="Cambria"/>
          <w:spacing w:val="-5"/>
        </w:rPr>
        <w:t>by,</w:t>
      </w:r>
    </w:p>
    <w:p w:rsidR="00724799" w:rsidRDefault="00014308" w:rsidP="00724799">
      <w:pPr>
        <w:pStyle w:val="BodyText"/>
        <w:spacing w:before="24"/>
      </w:pPr>
      <w:r>
        <w:rPr>
          <w:noProof/>
        </w:rPr>
        <w:pict>
          <v:shape id="Graphic 6" o:spid="_x0000_s1027" style="position:absolute;margin-left:180.95pt;margin-top:13.9pt;width:258pt;height:.7pt;z-index:-251648000;visibility:visible;mso-wrap-style:square;mso-wrap-distance-left:0;mso-wrap-distance-top:0;mso-wrap-distance-right:0;mso-wrap-distance-bottom:0;mso-position-horizontal:absolute;mso-position-horizontal-relative:page;mso-position-vertical:absolute;mso-position-vertical-relative:text;v-text-anchor:top" coordsize="327660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" path="m3276600,l,,,8889r3276600,l3276600,xe" fillcolor="black" stroked="f">
            <v:path arrowok="t"/>
            <w10:wrap type="topAndBottom" anchorx="page"/>
          </v:shape>
        </w:pict>
      </w:r>
    </w:p>
    <w:p w:rsidR="00724799" w:rsidRDefault="00724799" w:rsidP="00724799">
      <w:pPr>
        <w:pStyle w:val="BodyText"/>
        <w:tabs>
          <w:tab w:val="left" w:pos="9919"/>
        </w:tabs>
        <w:spacing w:before="50"/>
        <w:ind w:left="1584"/>
      </w:pPr>
      <w:r>
        <w:rPr>
          <w:rFonts w:ascii="Cambria Math" w:eastAsia="Cambria Math" w:hAnsi="Cambria Math"/>
          <w:position w:val="1"/>
        </w:rPr>
        <w:t>(</w:t>
      </w:r>
      <w:r>
        <w:rPr>
          <w:rFonts w:ascii="Cambria Math" w:eastAsia="Cambria Math" w:hAnsi="Cambria Math"/>
        </w:rPr>
        <w:t>𝑥,</w:t>
      </w:r>
      <w:r>
        <w:rPr>
          <w:rFonts w:ascii="Cambria Math" w:eastAsia="Cambria Math" w:hAnsi="Cambria Math"/>
          <w:spacing w:val="-5"/>
        </w:rPr>
        <w:t xml:space="preserve"> </w:t>
      </w:r>
      <w:r>
        <w:rPr>
          <w:rFonts w:ascii="Cambria Math" w:eastAsia="Cambria Math" w:hAnsi="Cambria Math"/>
        </w:rPr>
        <w:t>𝑦</w:t>
      </w:r>
      <w:r>
        <w:rPr>
          <w:rFonts w:ascii="Cambria Math" w:eastAsia="Cambria Math" w:hAnsi="Cambria Math"/>
          <w:position w:val="1"/>
        </w:rPr>
        <w:t>)</w:t>
      </w:r>
      <w:r>
        <w:rPr>
          <w:rFonts w:ascii="Cambria Math" w:eastAsia="Cambria Math" w:hAnsi="Cambria Math"/>
          <w:spacing w:val="10"/>
          <w:position w:val="1"/>
        </w:rPr>
        <w:t xml:space="preserve"> </w:t>
      </w:r>
      <w:r>
        <w:rPr>
          <w:rFonts w:ascii="Cambria Math" w:eastAsia="Cambria Math" w:hAnsi="Cambria Math"/>
        </w:rPr>
        <w:t>=</w:t>
      </w:r>
      <w:r>
        <w:rPr>
          <w:rFonts w:ascii="Cambria Math" w:eastAsia="Cambria Math" w:hAnsi="Cambria Math"/>
          <w:spacing w:val="5"/>
        </w:rPr>
        <w:t xml:space="preserve"> </w:t>
      </w:r>
      <w:proofErr w:type="gramStart"/>
      <w:r>
        <w:rPr>
          <w:rFonts w:ascii="Cambria Math" w:eastAsia="Cambria Math" w:hAnsi="Cambria Math"/>
          <w:position w:val="1"/>
        </w:rPr>
        <w:t>√</w:t>
      </w:r>
      <w:r>
        <w:rPr>
          <w:rFonts w:ascii="Cambria Math" w:eastAsia="Cambria Math" w:hAnsi="Cambria Math"/>
        </w:rPr>
        <w:t>(</w:t>
      </w:r>
      <w:proofErr w:type="gramEnd"/>
      <w:r>
        <w:rPr>
          <w:rFonts w:ascii="Cambria Math" w:eastAsia="Cambria Math" w:hAnsi="Cambria Math"/>
        </w:rPr>
        <w:t>(𝐿</w:t>
      </w:r>
      <w:r>
        <w:rPr>
          <w:rFonts w:ascii="Cambria Math" w:eastAsia="Cambria Math" w:hAnsi="Cambria Math"/>
          <w:position w:val="1"/>
        </w:rPr>
        <w:t>(</w:t>
      </w:r>
      <w:r>
        <w:rPr>
          <w:rFonts w:ascii="Cambria Math" w:eastAsia="Cambria Math" w:hAnsi="Cambria Math"/>
        </w:rPr>
        <w:t>𝑥</w:t>
      </w:r>
      <w:r>
        <w:rPr>
          <w:rFonts w:ascii="Cambria Math" w:eastAsia="Cambria Math" w:hAnsi="Cambria Math"/>
          <w:spacing w:val="10"/>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rPr>
        <w:t>1,</w:t>
      </w:r>
      <w:r>
        <w:rPr>
          <w:rFonts w:ascii="Cambria Math" w:eastAsia="Cambria Math" w:hAnsi="Cambria Math"/>
          <w:spacing w:val="-4"/>
        </w:rPr>
        <w:t xml:space="preserve"> </w:t>
      </w:r>
      <w:r>
        <w:rPr>
          <w:rFonts w:ascii="Cambria Math" w:eastAsia="Cambria Math" w:hAnsi="Cambria Math"/>
        </w:rPr>
        <w:t>𝑦</w:t>
      </w:r>
      <w:r>
        <w:rPr>
          <w:rFonts w:ascii="Cambria Math" w:eastAsia="Cambria Math" w:hAnsi="Cambria Math"/>
          <w:position w:val="1"/>
        </w:rPr>
        <w:t>)</w:t>
      </w:r>
      <w:r>
        <w:rPr>
          <w:rFonts w:ascii="Cambria Math" w:eastAsia="Cambria Math" w:hAnsi="Cambria Math"/>
          <w:spacing w:val="-9"/>
          <w:position w:val="1"/>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𝐿</w:t>
      </w:r>
      <w:r>
        <w:rPr>
          <w:rFonts w:ascii="Cambria Math" w:eastAsia="Cambria Math" w:hAnsi="Cambria Math"/>
          <w:position w:val="1"/>
        </w:rPr>
        <w:t>(</w:t>
      </w:r>
      <w:r>
        <w:rPr>
          <w:rFonts w:ascii="Cambria Math" w:eastAsia="Cambria Math" w:hAnsi="Cambria Math"/>
        </w:rPr>
        <w:t>𝑥</w:t>
      </w:r>
      <w:r>
        <w:rPr>
          <w:rFonts w:ascii="Cambria Math" w:eastAsia="Cambria Math" w:hAnsi="Cambria Math"/>
          <w:spacing w:val="10"/>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1,</w:t>
      </w:r>
      <w:r>
        <w:rPr>
          <w:rFonts w:ascii="Cambria Math" w:eastAsia="Cambria Math" w:hAnsi="Cambria Math"/>
          <w:spacing w:val="-4"/>
        </w:rPr>
        <w:t xml:space="preserve"> </w:t>
      </w:r>
      <w:r>
        <w:rPr>
          <w:rFonts w:ascii="Cambria Math" w:eastAsia="Cambria Math" w:hAnsi="Cambria Math"/>
        </w:rPr>
        <w:t>𝑦</w:t>
      </w:r>
      <w:r>
        <w:rPr>
          <w:rFonts w:ascii="Cambria Math" w:eastAsia="Cambria Math" w:hAnsi="Cambria Math"/>
          <w:position w:val="1"/>
        </w:rPr>
        <w:t>)</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vertAlign w:val="superscript"/>
        </w:rPr>
        <w:t>2</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(𝐿</w:t>
      </w:r>
      <w:r>
        <w:rPr>
          <w:rFonts w:ascii="Cambria Math" w:eastAsia="Cambria Math" w:hAnsi="Cambria Math"/>
          <w:position w:val="1"/>
        </w:rPr>
        <w:t>(</w:t>
      </w:r>
      <w:r>
        <w:rPr>
          <w:rFonts w:ascii="Cambria Math" w:eastAsia="Cambria Math" w:hAnsi="Cambria Math"/>
        </w:rPr>
        <w:t>𝑥,</w:t>
      </w:r>
      <w:r>
        <w:rPr>
          <w:rFonts w:ascii="Cambria Math" w:eastAsia="Cambria Math" w:hAnsi="Cambria Math"/>
          <w:spacing w:val="-5"/>
        </w:rPr>
        <w:t xml:space="preserve"> </w:t>
      </w:r>
      <w:r>
        <w:rPr>
          <w:rFonts w:ascii="Cambria Math" w:eastAsia="Cambria Math" w:hAnsi="Cambria Math"/>
        </w:rPr>
        <w:t>𝑦</w:t>
      </w:r>
      <w:r>
        <w:rPr>
          <w:rFonts w:ascii="Cambria Math" w:eastAsia="Cambria Math" w:hAnsi="Cambria Math"/>
          <w:spacing w:val="5"/>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1</w:t>
      </w:r>
      <w:r>
        <w:rPr>
          <w:rFonts w:ascii="Cambria Math" w:eastAsia="Cambria Math" w:hAnsi="Cambria Math"/>
          <w:position w:val="1"/>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𝐿</w:t>
      </w:r>
      <w:r>
        <w:rPr>
          <w:rFonts w:ascii="Cambria Math" w:eastAsia="Cambria Math" w:hAnsi="Cambria Math"/>
          <w:position w:val="1"/>
        </w:rPr>
        <w:t>(</w:t>
      </w:r>
      <w:r>
        <w:rPr>
          <w:rFonts w:ascii="Cambria Math" w:eastAsia="Cambria Math" w:hAnsi="Cambria Math"/>
        </w:rPr>
        <w:t>𝑥,</w:t>
      </w:r>
      <w:r>
        <w:rPr>
          <w:rFonts w:ascii="Cambria Math" w:eastAsia="Cambria Math" w:hAnsi="Cambria Math"/>
          <w:spacing w:val="-5"/>
        </w:rPr>
        <w:t xml:space="preserve"> </w:t>
      </w:r>
      <w:r>
        <w:rPr>
          <w:rFonts w:ascii="Cambria Math" w:eastAsia="Cambria Math" w:hAnsi="Cambria Math"/>
        </w:rPr>
        <w:t>𝑦</w:t>
      </w:r>
      <w:r>
        <w:rPr>
          <w:rFonts w:ascii="Cambria Math" w:eastAsia="Cambria Math" w:hAnsi="Cambria Math"/>
          <w:spacing w:val="5"/>
        </w:rPr>
        <w:t xml:space="preserve"> </w:t>
      </w:r>
      <w:r>
        <w:rPr>
          <w:rFonts w:ascii="Cambria Math" w:eastAsia="Cambria Math" w:hAnsi="Cambria Math"/>
        </w:rPr>
        <w:t>−</w:t>
      </w:r>
      <w:r>
        <w:rPr>
          <w:rFonts w:ascii="Cambria Math" w:eastAsia="Cambria Math" w:hAnsi="Cambria Math"/>
          <w:spacing w:val="5"/>
        </w:rPr>
        <w:t xml:space="preserve"> </w:t>
      </w:r>
      <w:r>
        <w:rPr>
          <w:rFonts w:ascii="Cambria Math" w:eastAsia="Cambria Math" w:hAnsi="Cambria Math"/>
        </w:rPr>
        <w:t>1</w:t>
      </w:r>
      <w:r>
        <w:rPr>
          <w:rFonts w:ascii="Cambria Math" w:eastAsia="Cambria Math" w:hAnsi="Cambria Math"/>
          <w:position w:val="1"/>
        </w:rPr>
        <w:t>)</w:t>
      </w:r>
      <w:r>
        <w:rPr>
          <w:rFonts w:ascii="Cambria Math" w:eastAsia="Cambria Math" w:hAnsi="Cambria Math"/>
        </w:rPr>
        <w:t>)</w:t>
      </w:r>
      <w:r>
        <w:rPr>
          <w:rFonts w:ascii="Cambria Math" w:eastAsia="Cambria Math" w:hAnsi="Cambria Math"/>
          <w:spacing w:val="-8"/>
        </w:rPr>
        <w:t xml:space="preserve"> </w:t>
      </w:r>
      <w:r>
        <w:rPr>
          <w:rFonts w:ascii="Cambria Math" w:eastAsia="Cambria Math" w:hAnsi="Cambria Math"/>
          <w:spacing w:val="-5"/>
          <w:vertAlign w:val="superscript"/>
        </w:rPr>
        <w:t>2</w:t>
      </w:r>
      <w:r>
        <w:rPr>
          <w:rFonts w:ascii="Cambria Math" w:eastAsia="Cambria Math" w:hAnsi="Cambria Math"/>
          <w:spacing w:val="-5"/>
        </w:rPr>
        <w:t>)</w:t>
      </w:r>
      <w:r>
        <w:rPr>
          <w:rFonts w:ascii="Cambria Math" w:eastAsia="Cambria Math" w:hAnsi="Cambria Math"/>
        </w:rPr>
        <w:tab/>
      </w:r>
      <w:r>
        <w:rPr>
          <w:spacing w:val="-5"/>
        </w:rPr>
        <w:t>(2)</w:t>
      </w:r>
    </w:p>
    <w:p w:rsidR="00724799" w:rsidRDefault="00724799" w:rsidP="00755E97">
      <w:pPr>
        <w:pStyle w:val="BodyText"/>
        <w:spacing w:before="105"/>
        <w:ind w:left="100"/>
        <w:rPr>
          <w:sz w:val="11"/>
        </w:rPr>
      </w:pPr>
      <w:proofErr w:type="gramStart"/>
      <w:r>
        <w:rPr>
          <w:spacing w:val="-5"/>
        </w:rPr>
        <w:t>and</w:t>
      </w:r>
      <w:proofErr w:type="gramEnd"/>
    </w:p>
    <w:p w:rsidR="00187578" w:rsidRPr="00187578" w:rsidRDefault="00187578" w:rsidP="00187578">
      <w:pPr>
        <w:pStyle w:val="BodyText"/>
        <w:rPr>
          <w:rFonts w:ascii="Cambria Math" w:eastAsia="Cambria Math" w:hAnsi="Cambria Math"/>
          <w:sz w:val="13"/>
        </w:rPr>
      </w:pPr>
      <w:r>
        <w:rPr>
          <w:rFonts w:ascii="Cambria Math" w:eastAsia="Cambria Math"/>
        </w:rPr>
        <w:t xml:space="preserve"> </w:t>
      </w:r>
      <w:r>
        <w:rPr>
          <w:rFonts w:ascii="Cambria Math" w:eastAsia="Cambria Math"/>
        </w:rPr>
        <w:tab/>
      </w:r>
      <w:r>
        <w:rPr>
          <w:rFonts w:ascii="Cambria Math" w:eastAsia="Cambria Math"/>
        </w:rPr>
        <w:tab/>
      </w:r>
      <w:r>
        <w:rPr>
          <w:rFonts w:ascii="Cambria Math" w:eastAsia="Cambria Math"/>
        </w:rPr>
        <w:tab/>
      </w:r>
      <w:r>
        <w:rPr>
          <w:rFonts w:ascii="Cambria Math" w:eastAsia="Cambria Math"/>
        </w:rPr>
        <w:tab/>
      </w:r>
      <w:r>
        <w:rPr>
          <w:rFonts w:ascii="Cambria Math" w:eastAsia="Cambria Math"/>
        </w:rPr>
        <w:tab/>
        <w:t>𝜃</w:t>
      </w:r>
      <w:r>
        <w:rPr>
          <w:rFonts w:ascii="Cambria Math" w:eastAsia="Cambria Math"/>
          <w:position w:val="1"/>
        </w:rPr>
        <w:t>(</w:t>
      </w:r>
      <w:r>
        <w:rPr>
          <w:rFonts w:ascii="Cambria Math" w:eastAsia="Cambria Math"/>
        </w:rPr>
        <w:t>𝗑,</w:t>
      </w:r>
      <w:r>
        <w:rPr>
          <w:rFonts w:ascii="Cambria Math" w:eastAsia="Cambria Math"/>
          <w:spacing w:val="3"/>
        </w:rPr>
        <w:t xml:space="preserve"> </w:t>
      </w:r>
      <w:r>
        <w:rPr>
          <w:rFonts w:ascii="Cambria Math" w:eastAsia="Cambria Math"/>
          <w:spacing w:val="-5"/>
        </w:rPr>
        <w:t>𝑦</w:t>
      </w:r>
      <w:r>
        <w:rPr>
          <w:rFonts w:ascii="Cambria Math" w:eastAsia="Cambria Math"/>
          <w:spacing w:val="-5"/>
          <w:position w:val="1"/>
        </w:rPr>
        <w:t>)</w:t>
      </w:r>
    </w:p>
    <w:p w:rsidR="00724799" w:rsidRDefault="00724799" w:rsidP="00724799">
      <w:pPr>
        <w:rPr>
          <w:sz w:val="11"/>
        </w:rPr>
        <w:sectPr w:rsidR="00724799">
          <w:type w:val="continuous"/>
          <w:pgSz w:w="12240" w:h="15120"/>
          <w:pgMar w:top="1120" w:right="960" w:bottom="280" w:left="980" w:header="723" w:footer="0" w:gutter="0"/>
          <w:cols w:space="720"/>
        </w:sectPr>
      </w:pPr>
    </w:p>
    <w:p w:rsidR="00724799" w:rsidRDefault="00724799" w:rsidP="00724799">
      <w:pPr>
        <w:pStyle w:val="BodyText"/>
        <w:spacing w:before="154"/>
      </w:pPr>
    </w:p>
    <w:p w:rsidR="00724799" w:rsidRPr="00187578" w:rsidRDefault="00724799" w:rsidP="00187578">
      <w:pPr>
        <w:pStyle w:val="BodyText"/>
        <w:jc w:val="right"/>
        <w:rPr>
          <w:rFonts w:ascii="Cambria Math" w:eastAsia="Cambria Math" w:hAnsi="Cambria Math"/>
          <w:sz w:val="13"/>
        </w:rPr>
      </w:pPr>
      <w:r>
        <w:rPr>
          <w:rFonts w:ascii="Cambria Math" w:eastAsia="Cambria Math" w:hAnsi="Cambria Math"/>
          <w:w w:val="105"/>
        </w:rPr>
        <w:t>=</w:t>
      </w:r>
      <w:r>
        <w:rPr>
          <w:rFonts w:ascii="Cambria Math" w:eastAsia="Cambria Math" w:hAnsi="Cambria Math"/>
          <w:spacing w:val="16"/>
          <w:w w:val="105"/>
        </w:rPr>
        <w:t xml:space="preserve"> </w:t>
      </w:r>
      <w:r>
        <w:rPr>
          <w:rFonts w:ascii="Cambria Math" w:eastAsia="Cambria Math" w:hAnsi="Cambria Math"/>
          <w:spacing w:val="-2"/>
          <w:w w:val="105"/>
        </w:rPr>
        <w:t>𝑡𝑎𝑛</w:t>
      </w:r>
      <w:r>
        <w:rPr>
          <w:rFonts w:ascii="Cambria Math" w:eastAsia="Cambria Math" w:hAnsi="Cambria Math"/>
          <w:spacing w:val="-2"/>
          <w:w w:val="105"/>
          <w:position w:val="5"/>
          <w:sz w:val="13"/>
        </w:rPr>
        <w:t>−1</w:t>
      </w:r>
      <w:r>
        <w:br w:type="column"/>
      </w:r>
    </w:p>
    <w:p w:rsidR="00724799" w:rsidRDefault="00014308" w:rsidP="00724799">
      <w:pPr>
        <w:pStyle w:val="BodyText"/>
        <w:tabs>
          <w:tab w:val="left" w:pos="5943"/>
        </w:tabs>
        <w:spacing w:line="216" w:lineRule="auto"/>
        <w:ind w:left="137"/>
        <w:rPr>
          <w:rFonts w:ascii="Cambria Math" w:eastAsia="Cambria Math" w:hAnsi="Cambria Math"/>
        </w:rPr>
      </w:pPr>
      <w:r>
        <w:rPr>
          <w:noProof/>
        </w:rPr>
        <w:pict>
          <v:shapetype id="_x0000_t202" coordsize="21600,21600" o:spt="202" path="m,l,21600r21600,l21600,xe">
            <v:stroke joinstyle="miter"/>
            <v:path gradientshapeok="t" o:connecttype="rect"/>
          </v:shapetype>
          <v:shape id="Textbox 7" o:spid="_x0000_s1026" type="#_x0000_t202" style="position:absolute;left:0;text-align:left;margin-left:205.75pt;margin-top:6.75pt;width:115.05pt;height:10.1pt;z-index:-25164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" filled="f" stroked="f">
            <v:path arrowok="t"/>
            <v:textbox inset="0,0,0,0">
              <w:txbxContent>
                <w:p w:rsidR="00724799" w:rsidRDefault="00724799" w:rsidP="00724799">
                  <w:pPr>
                    <w:tabs>
                      <w:tab w:val="left" w:pos="2300"/>
                    </w:tabs>
                    <w:spacing w:line="201" w:lineRule="exact"/>
                    <w:rPr>
                      <w:rFonts w:ascii="Cambria Math"/>
                      <w:sz w:val="20"/>
                    </w:rPr>
                  </w:pPr>
                  <w:r>
                    <w:rPr>
                      <w:rFonts w:ascii="Cambria Math"/>
                      <w:spacing w:val="-10"/>
                      <w:w w:val="140"/>
                      <w:sz w:val="20"/>
                    </w:rPr>
                    <w:t>(</w:t>
                  </w:r>
                  <w:r>
                    <w:rPr>
                      <w:rFonts w:ascii="Cambria Math"/>
                      <w:sz w:val="20"/>
                      <w:u w:val="single"/>
                    </w:rPr>
                    <w:tab/>
                  </w:r>
                </w:p>
              </w:txbxContent>
            </v:textbox>
            <w10:wrap anchorx="page"/>
          </v:shape>
        </w:pict>
      </w:r>
      <w:r w:rsidR="00724799">
        <w:rPr>
          <w:rFonts w:ascii="Cambria Math" w:eastAsia="Cambria Math" w:hAnsi="Cambria Math"/>
          <w:w w:val="105"/>
          <w:position w:val="1"/>
        </w:rPr>
        <w:t>(</w:t>
      </w:r>
      <w:r w:rsidR="00724799">
        <w:rPr>
          <w:rFonts w:ascii="Cambria Math" w:eastAsia="Cambria Math" w:hAnsi="Cambria Math"/>
          <w:w w:val="105"/>
        </w:rPr>
        <w:t>𝗑,</w:t>
      </w:r>
      <w:r w:rsidR="00724799">
        <w:rPr>
          <w:rFonts w:ascii="Cambria Math" w:eastAsia="Cambria Math" w:hAnsi="Cambria Math"/>
          <w:spacing w:val="-14"/>
          <w:w w:val="105"/>
        </w:rPr>
        <w:t xml:space="preserve"> </w:t>
      </w:r>
      <w:r w:rsidR="00724799">
        <w:rPr>
          <w:rFonts w:ascii="Cambria Math" w:eastAsia="Cambria Math" w:hAnsi="Cambria Math"/>
          <w:w w:val="105"/>
        </w:rPr>
        <w:t>𝑦</w:t>
      </w:r>
      <w:r w:rsidR="00724799">
        <w:rPr>
          <w:rFonts w:ascii="Cambria Math" w:eastAsia="Cambria Math" w:hAnsi="Cambria Math"/>
          <w:spacing w:val="-6"/>
          <w:w w:val="105"/>
        </w:rPr>
        <w:t xml:space="preserve"> </w:t>
      </w:r>
      <w:r w:rsidR="00724799">
        <w:rPr>
          <w:rFonts w:ascii="Cambria Math" w:eastAsia="Cambria Math" w:hAnsi="Cambria Math"/>
          <w:w w:val="105"/>
        </w:rPr>
        <w:t>+</w:t>
      </w:r>
      <w:r w:rsidR="00724799">
        <w:rPr>
          <w:rFonts w:ascii="Cambria Math" w:eastAsia="Cambria Math" w:hAnsi="Cambria Math"/>
          <w:spacing w:val="-5"/>
          <w:w w:val="105"/>
        </w:rPr>
        <w:t xml:space="preserve"> </w:t>
      </w:r>
      <w:r w:rsidR="00724799">
        <w:rPr>
          <w:rFonts w:ascii="Cambria Math" w:eastAsia="Cambria Math" w:hAnsi="Cambria Math"/>
          <w:w w:val="105"/>
        </w:rPr>
        <w:t>1</w:t>
      </w:r>
      <w:r w:rsidR="00724799">
        <w:rPr>
          <w:rFonts w:ascii="Cambria Math" w:eastAsia="Cambria Math" w:hAnsi="Cambria Math"/>
          <w:w w:val="105"/>
          <w:position w:val="1"/>
        </w:rPr>
        <w:t>)</w:t>
      </w:r>
      <w:r w:rsidR="00724799">
        <w:rPr>
          <w:rFonts w:ascii="Cambria Math" w:eastAsia="Cambria Math" w:hAnsi="Cambria Math"/>
          <w:spacing w:val="-7"/>
          <w:w w:val="105"/>
          <w:position w:val="1"/>
        </w:rPr>
        <w:t xml:space="preserve"> </w:t>
      </w:r>
      <w:r w:rsidR="00724799">
        <w:rPr>
          <w:rFonts w:ascii="Cambria Math" w:eastAsia="Cambria Math" w:hAnsi="Cambria Math"/>
          <w:w w:val="105"/>
        </w:rPr>
        <w:t xml:space="preserve">− </w:t>
      </w:r>
      <w:r w:rsidR="00724799">
        <w:rPr>
          <w:rFonts w:ascii="Cambria Math" w:eastAsia="Cambria Math" w:hAnsi="Cambria Math"/>
          <w:w w:val="105"/>
          <w:position w:val="1"/>
        </w:rPr>
        <w:t>(</w:t>
      </w:r>
      <w:r w:rsidR="00724799">
        <w:rPr>
          <w:rFonts w:ascii="Cambria Math" w:eastAsia="Cambria Math" w:hAnsi="Cambria Math"/>
          <w:w w:val="105"/>
        </w:rPr>
        <w:t>𝗑,</w:t>
      </w:r>
      <w:r w:rsidR="00724799">
        <w:rPr>
          <w:rFonts w:ascii="Cambria Math" w:eastAsia="Cambria Math" w:hAnsi="Cambria Math"/>
          <w:spacing w:val="-17"/>
          <w:w w:val="105"/>
        </w:rPr>
        <w:t xml:space="preserve"> </w:t>
      </w:r>
      <w:r w:rsidR="00724799">
        <w:rPr>
          <w:rFonts w:ascii="Cambria Math" w:eastAsia="Cambria Math" w:hAnsi="Cambria Math"/>
          <w:w w:val="105"/>
        </w:rPr>
        <w:t>𝑦</w:t>
      </w:r>
      <w:r w:rsidR="00724799">
        <w:rPr>
          <w:rFonts w:ascii="Cambria Math" w:eastAsia="Cambria Math" w:hAnsi="Cambria Math"/>
          <w:spacing w:val="-7"/>
          <w:w w:val="105"/>
        </w:rPr>
        <w:t xml:space="preserve"> </w:t>
      </w:r>
      <w:r w:rsidR="00724799">
        <w:rPr>
          <w:rFonts w:ascii="Cambria Math" w:eastAsia="Cambria Math" w:hAnsi="Cambria Math"/>
          <w:w w:val="105"/>
        </w:rPr>
        <w:t>−</w:t>
      </w:r>
      <w:r w:rsidR="00724799">
        <w:rPr>
          <w:rFonts w:ascii="Cambria Math" w:eastAsia="Cambria Math" w:hAnsi="Cambria Math"/>
          <w:spacing w:val="-4"/>
          <w:w w:val="105"/>
        </w:rPr>
        <w:t xml:space="preserve"> </w:t>
      </w:r>
      <w:r w:rsidR="00724799">
        <w:rPr>
          <w:rFonts w:ascii="Cambria Math" w:eastAsia="Cambria Math" w:hAnsi="Cambria Math"/>
          <w:spacing w:val="-5"/>
          <w:w w:val="105"/>
        </w:rPr>
        <w:t>1</w:t>
      </w:r>
      <w:r w:rsidR="00724799">
        <w:rPr>
          <w:rFonts w:ascii="Cambria Math" w:eastAsia="Cambria Math" w:hAnsi="Cambria Math"/>
          <w:spacing w:val="-5"/>
          <w:w w:val="105"/>
          <w:position w:val="1"/>
        </w:rPr>
        <w:t>)</w:t>
      </w:r>
      <w:r w:rsidR="00724799">
        <w:rPr>
          <w:rFonts w:ascii="Cambria Math" w:eastAsia="Cambria Math" w:hAnsi="Cambria Math"/>
          <w:spacing w:val="-5"/>
          <w:w w:val="105"/>
          <w:position w:val="-10"/>
        </w:rPr>
        <w:t>)</w:t>
      </w:r>
      <w:r w:rsidR="00724799">
        <w:rPr>
          <w:rFonts w:ascii="Cambria Math" w:eastAsia="Cambria Math" w:hAnsi="Cambria Math"/>
          <w:position w:val="-10"/>
        </w:rPr>
        <w:tab/>
      </w:r>
      <w:r w:rsidR="00724799">
        <w:rPr>
          <w:rFonts w:ascii="Cambria Math" w:eastAsia="Cambria Math" w:hAnsi="Cambria Math"/>
          <w:spacing w:val="-5"/>
          <w:w w:val="105"/>
          <w:position w:val="-10"/>
        </w:rPr>
        <w:t>(3)</w:t>
      </w:r>
    </w:p>
    <w:p w:rsidR="00724799" w:rsidRDefault="00724799" w:rsidP="00724799">
      <w:pPr>
        <w:pStyle w:val="BodyText"/>
        <w:spacing w:line="230" w:lineRule="exact"/>
        <w:ind w:left="137"/>
        <w:rPr>
          <w:rFonts w:ascii="Cambria Math" w:eastAsia="Cambria Math" w:hAnsi="Cambria Math"/>
        </w:rPr>
      </w:pPr>
      <w:r>
        <w:rPr>
          <w:rFonts w:ascii="Cambria Math" w:eastAsia="Cambria Math" w:hAnsi="Cambria Math"/>
          <w:w w:val="105"/>
          <w:position w:val="1"/>
        </w:rPr>
        <w:t>(</w:t>
      </w:r>
      <w:r>
        <w:rPr>
          <w:rFonts w:ascii="Cambria Math" w:eastAsia="Cambria Math" w:hAnsi="Cambria Math"/>
          <w:w w:val="105"/>
        </w:rPr>
        <w:t>𝗑</w:t>
      </w:r>
      <w:r>
        <w:rPr>
          <w:rFonts w:ascii="Cambria Math" w:eastAsia="Cambria Math" w:hAnsi="Cambria Math"/>
          <w:spacing w:val="-5"/>
          <w:w w:val="105"/>
        </w:rPr>
        <w:t xml:space="preserve"> </w:t>
      </w:r>
      <w:r>
        <w:rPr>
          <w:rFonts w:ascii="Cambria Math" w:eastAsia="Cambria Math" w:hAnsi="Cambria Math"/>
          <w:w w:val="105"/>
        </w:rPr>
        <w:t>+</w:t>
      </w:r>
      <w:r>
        <w:rPr>
          <w:rFonts w:ascii="Cambria Math" w:eastAsia="Cambria Math" w:hAnsi="Cambria Math"/>
          <w:spacing w:val="-4"/>
          <w:w w:val="105"/>
        </w:rPr>
        <w:t xml:space="preserve"> </w:t>
      </w:r>
      <w:r>
        <w:rPr>
          <w:rFonts w:ascii="Cambria Math" w:eastAsia="Cambria Math" w:hAnsi="Cambria Math"/>
          <w:w w:val="105"/>
        </w:rPr>
        <w:t>1,</w:t>
      </w:r>
      <w:r>
        <w:rPr>
          <w:rFonts w:ascii="Cambria Math" w:eastAsia="Cambria Math" w:hAnsi="Cambria Math"/>
          <w:spacing w:val="-10"/>
          <w:w w:val="105"/>
        </w:rPr>
        <w:t xml:space="preserve"> </w:t>
      </w:r>
      <w:r>
        <w:rPr>
          <w:rFonts w:ascii="Cambria Math" w:eastAsia="Cambria Math" w:hAnsi="Cambria Math"/>
          <w:w w:val="105"/>
        </w:rPr>
        <w:t>𝑦</w:t>
      </w:r>
      <w:r>
        <w:rPr>
          <w:rFonts w:ascii="Cambria Math" w:eastAsia="Cambria Math" w:hAnsi="Cambria Math"/>
          <w:w w:val="105"/>
          <w:position w:val="1"/>
        </w:rPr>
        <w:t>)</w:t>
      </w:r>
      <w:r>
        <w:rPr>
          <w:rFonts w:ascii="Cambria Math" w:eastAsia="Cambria Math" w:hAnsi="Cambria Math"/>
          <w:spacing w:val="-7"/>
          <w:w w:val="105"/>
          <w:position w:val="1"/>
        </w:rPr>
        <w:t xml:space="preserve"> </w:t>
      </w:r>
      <w:r>
        <w:rPr>
          <w:rFonts w:ascii="Cambria Math" w:eastAsia="Cambria Math" w:hAnsi="Cambria Math"/>
          <w:w w:val="105"/>
        </w:rPr>
        <w:t xml:space="preserve">− </w:t>
      </w:r>
      <w:r>
        <w:rPr>
          <w:rFonts w:ascii="Cambria Math" w:eastAsia="Cambria Math" w:hAnsi="Cambria Math"/>
          <w:w w:val="105"/>
          <w:position w:val="1"/>
        </w:rPr>
        <w:t>(</w:t>
      </w:r>
      <w:r>
        <w:rPr>
          <w:rFonts w:ascii="Cambria Math" w:eastAsia="Cambria Math" w:hAnsi="Cambria Math"/>
          <w:w w:val="105"/>
        </w:rPr>
        <w:t>𝗑</w:t>
      </w:r>
      <w:r>
        <w:rPr>
          <w:rFonts w:ascii="Cambria Math" w:eastAsia="Cambria Math" w:hAnsi="Cambria Math"/>
          <w:spacing w:val="-5"/>
          <w:w w:val="105"/>
        </w:rPr>
        <w:t xml:space="preserve"> </w:t>
      </w:r>
      <w:r>
        <w:rPr>
          <w:rFonts w:ascii="Cambria Math" w:eastAsia="Cambria Math" w:hAnsi="Cambria Math"/>
          <w:w w:val="105"/>
        </w:rPr>
        <w:t>−</w:t>
      </w:r>
      <w:r>
        <w:rPr>
          <w:rFonts w:ascii="Cambria Math" w:eastAsia="Cambria Math" w:hAnsi="Cambria Math"/>
          <w:spacing w:val="-4"/>
          <w:w w:val="105"/>
        </w:rPr>
        <w:t xml:space="preserve"> </w:t>
      </w:r>
      <w:r>
        <w:rPr>
          <w:rFonts w:ascii="Cambria Math" w:eastAsia="Cambria Math" w:hAnsi="Cambria Math"/>
          <w:w w:val="105"/>
        </w:rPr>
        <w:t>1,</w:t>
      </w:r>
      <w:r>
        <w:rPr>
          <w:rFonts w:ascii="Cambria Math" w:eastAsia="Cambria Math" w:hAnsi="Cambria Math"/>
          <w:spacing w:val="-10"/>
          <w:w w:val="105"/>
        </w:rPr>
        <w:t xml:space="preserve"> </w:t>
      </w:r>
      <w:r>
        <w:rPr>
          <w:rFonts w:ascii="Cambria Math" w:eastAsia="Cambria Math" w:hAnsi="Cambria Math"/>
          <w:spacing w:val="-5"/>
          <w:w w:val="105"/>
        </w:rPr>
        <w:t>𝑦</w:t>
      </w:r>
      <w:r>
        <w:rPr>
          <w:rFonts w:ascii="Cambria Math" w:eastAsia="Cambria Math" w:hAnsi="Cambria Math"/>
          <w:spacing w:val="-5"/>
          <w:w w:val="105"/>
          <w:position w:val="1"/>
        </w:rPr>
        <w:t>)</w:t>
      </w:r>
    </w:p>
    <w:p w:rsidR="00724799" w:rsidRPr="0079340F" w:rsidRDefault="00187578" w:rsidP="00724799">
      <w:pPr>
        <w:pStyle w:val="Heading2"/>
        <w:tabs>
          <w:tab w:val="left" w:pos="6821"/>
        </w:tabs>
        <w:rPr>
          <w:rFonts w:ascii="Cambria" w:hAnsi="Cambria" w:cstheme="majorHAnsi"/>
          <w:b w:val="0"/>
          <w:color w:val="auto"/>
          <w:position w:val="1"/>
          <w:sz w:val="20"/>
          <w:szCs w:val="20"/>
        </w:rPr>
      </w:pPr>
      <w:bookmarkStart w:id="2" w:name="𝐿(𝑥,_𝑦,_𝜎)_=_𝐺(𝑥,_𝑦,_𝜎)_∗_𝐼(𝑥,"/>
      <w:bookmarkEnd w:id="2"/>
      <w:r w:rsidRPr="0079340F">
        <w:rPr>
          <w:rFonts w:ascii="Cambria" w:hAnsi="Cambria"/>
          <w:b w:val="0"/>
          <w:color w:val="auto"/>
          <w:position w:val="1"/>
          <w:sz w:val="20"/>
          <w:szCs w:val="20"/>
        </w:rPr>
        <w:t>L(</w:t>
      </w:r>
      <w:proofErr w:type="spellStart"/>
      <w:r w:rsidRPr="0079340F">
        <w:rPr>
          <w:rFonts w:ascii="Cambria" w:hAnsi="Cambria"/>
          <w:b w:val="0"/>
          <w:color w:val="auto"/>
          <w:position w:val="1"/>
          <w:sz w:val="20"/>
          <w:szCs w:val="20"/>
        </w:rPr>
        <w:t>x</w:t>
      </w:r>
      <w:proofErr w:type="gramStart"/>
      <w:r w:rsidRPr="0079340F">
        <w:rPr>
          <w:rFonts w:ascii="Cambria" w:hAnsi="Cambria"/>
          <w:b w:val="0"/>
          <w:color w:val="auto"/>
          <w:position w:val="1"/>
          <w:sz w:val="20"/>
          <w:szCs w:val="20"/>
        </w:rPr>
        <w:t>,y,</w:t>
      </w:r>
      <w:r w:rsidR="0079340F" w:rsidRPr="0079340F">
        <w:rPr>
          <w:rFonts w:ascii="Cambria" w:hAnsi="Cambria" w:cstheme="majorHAnsi"/>
          <w:b w:val="0"/>
          <w:color w:val="auto"/>
          <w:position w:val="1"/>
          <w:sz w:val="20"/>
          <w:szCs w:val="20"/>
        </w:rPr>
        <w:t>σ</w:t>
      </w:r>
      <w:proofErr w:type="spellEnd"/>
      <w:proofErr w:type="gramEnd"/>
      <w:r w:rsidR="0079340F" w:rsidRPr="0079340F">
        <w:rPr>
          <w:rFonts w:ascii="Cambria" w:hAnsi="Cambria" w:cstheme="majorHAnsi"/>
          <w:b w:val="0"/>
          <w:color w:val="auto"/>
          <w:position w:val="1"/>
          <w:sz w:val="20"/>
          <w:szCs w:val="20"/>
        </w:rPr>
        <w:t>) = G(</w:t>
      </w:r>
      <w:proofErr w:type="spellStart"/>
      <w:r w:rsidR="0079340F" w:rsidRPr="0079340F">
        <w:rPr>
          <w:rFonts w:ascii="Cambria" w:hAnsi="Cambria" w:cstheme="majorHAnsi"/>
          <w:b w:val="0"/>
          <w:color w:val="auto"/>
          <w:position w:val="1"/>
          <w:sz w:val="20"/>
          <w:szCs w:val="20"/>
        </w:rPr>
        <w:t>x,y,σ</w:t>
      </w:r>
      <w:proofErr w:type="spellEnd"/>
      <w:r w:rsidR="0079340F" w:rsidRPr="0079340F">
        <w:rPr>
          <w:rFonts w:ascii="Cambria" w:hAnsi="Cambria" w:cstheme="majorHAnsi"/>
          <w:b w:val="0"/>
          <w:color w:val="auto"/>
          <w:position w:val="1"/>
          <w:sz w:val="20"/>
          <w:szCs w:val="20"/>
        </w:rPr>
        <w:t>)*I(</w:t>
      </w:r>
      <w:proofErr w:type="spellStart"/>
      <w:r w:rsidR="0079340F" w:rsidRPr="0079340F">
        <w:rPr>
          <w:rFonts w:ascii="Cambria" w:hAnsi="Cambria" w:cstheme="majorHAnsi"/>
          <w:b w:val="0"/>
          <w:color w:val="auto"/>
          <w:position w:val="1"/>
          <w:sz w:val="20"/>
          <w:szCs w:val="20"/>
        </w:rPr>
        <w:t>x,y</w:t>
      </w:r>
      <w:proofErr w:type="spellEnd"/>
      <w:r w:rsidR="0079340F" w:rsidRPr="0079340F">
        <w:rPr>
          <w:rFonts w:ascii="Cambria" w:hAnsi="Cambria" w:cstheme="majorHAnsi"/>
          <w:b w:val="0"/>
          <w:color w:val="auto"/>
          <w:position w:val="1"/>
          <w:sz w:val="20"/>
          <w:szCs w:val="20"/>
        </w:rPr>
        <w:t>)</w:t>
      </w:r>
      <w:r w:rsidR="00724799">
        <w:rPr>
          <w:position w:val="1"/>
        </w:rPr>
        <w:tab/>
      </w:r>
      <w:r w:rsidR="00724799" w:rsidRPr="0079340F">
        <w:rPr>
          <w:rFonts w:ascii="Cambria" w:eastAsia="Calibri" w:hAnsi="Cambria"/>
          <w:b w:val="0"/>
          <w:color w:val="auto"/>
          <w:spacing w:val="-5"/>
          <w:sz w:val="20"/>
          <w:szCs w:val="20"/>
        </w:rPr>
        <w:t>(4)</w:t>
      </w:r>
    </w:p>
    <w:p w:rsidR="0079340F" w:rsidRDefault="001A7414" w:rsidP="0079340F">
      <w:pPr>
        <w:pStyle w:val="BodyText"/>
        <w:tabs>
          <w:tab w:val="left" w:pos="810"/>
        </w:tabs>
        <w:ind w:left="100"/>
      </w:pPr>
      <w:r>
        <w:rPr>
          <w:noProof/>
        </w:rPr>
        <w:drawing>
          <wp:anchor distT="0" distB="0" distL="0" distR="0" simplePos="0" relativeHeight="251656192" behindDoc="1" locked="0" layoutInCell="1" allowOverlap="1" wp14:anchorId="6DFEA022" wp14:editId="5C521A5B">
            <wp:simplePos x="0" y="0"/>
            <wp:positionH relativeFrom="page">
              <wp:posOffset>2032635</wp:posOffset>
            </wp:positionH>
            <wp:positionV relativeFrom="paragraph">
              <wp:posOffset>191770</wp:posOffset>
            </wp:positionV>
            <wp:extent cx="2927985" cy="1220470"/>
            <wp:effectExtent l="0" t="0" r="0" b="0"/>
            <wp:wrapTopAndBottom/>
            <wp:docPr id="3"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927985" cy="1220470"/>
                    </a:xfrm>
                    <a:prstGeom prst="rect">
                      <a:avLst/>
                    </a:prstGeom>
                  </pic:spPr>
                </pic:pic>
              </a:graphicData>
            </a:graphic>
          </wp:anchor>
        </w:drawing>
      </w:r>
      <w:r w:rsidR="0079340F">
        <w:t>Where,</w:t>
      </w:r>
      <w:r w:rsidR="0079340F">
        <w:rPr>
          <w:spacing w:val="-7"/>
        </w:rPr>
        <w:t xml:space="preserve"> </w:t>
      </w:r>
      <w:r w:rsidR="0079340F">
        <w:t>I(</w:t>
      </w:r>
      <w:proofErr w:type="spellStart"/>
      <w:r w:rsidR="0079340F">
        <w:t>x</w:t>
      </w:r>
      <w:proofErr w:type="gramStart"/>
      <w:r w:rsidR="0079340F">
        <w:t>,y</w:t>
      </w:r>
      <w:proofErr w:type="spellEnd"/>
      <w:proofErr w:type="gramEnd"/>
      <w:r w:rsidR="0079340F">
        <w:t>)</w:t>
      </w:r>
      <w:r w:rsidR="0079340F">
        <w:rPr>
          <w:spacing w:val="-5"/>
        </w:rPr>
        <w:t xml:space="preserve"> </w:t>
      </w:r>
      <w:r w:rsidR="0079340F">
        <w:t>is</w:t>
      </w:r>
      <w:r w:rsidR="0079340F">
        <w:rPr>
          <w:spacing w:val="-4"/>
        </w:rPr>
        <w:t xml:space="preserve"> </w:t>
      </w:r>
      <w:r w:rsidR="0079340F">
        <w:t>the</w:t>
      </w:r>
      <w:r w:rsidR="0079340F">
        <w:rPr>
          <w:spacing w:val="-12"/>
        </w:rPr>
        <w:t xml:space="preserve"> </w:t>
      </w:r>
      <w:r w:rsidR="0079340F">
        <w:t>input</w:t>
      </w:r>
      <w:r w:rsidR="0079340F">
        <w:rPr>
          <w:spacing w:val="-11"/>
        </w:rPr>
        <w:t xml:space="preserve"> </w:t>
      </w:r>
      <w:r w:rsidR="0079340F">
        <w:t>image</w:t>
      </w:r>
      <w:r w:rsidR="0079340F">
        <w:rPr>
          <w:spacing w:val="-13"/>
        </w:rPr>
        <w:t xml:space="preserve"> </w:t>
      </w:r>
      <w:r w:rsidR="0079340F">
        <w:t>and</w:t>
      </w:r>
      <w:r w:rsidR="0079340F">
        <w:rPr>
          <w:spacing w:val="-8"/>
        </w:rPr>
        <w:t xml:space="preserve"> </w:t>
      </w:r>
      <w:r w:rsidR="0079340F">
        <w:t>G(</w:t>
      </w:r>
      <w:proofErr w:type="spellStart"/>
      <w:r w:rsidR="0079340F">
        <w:t>x,y</w:t>
      </w:r>
      <w:proofErr w:type="spellEnd"/>
      <w:r w:rsidR="0079340F">
        <w:t>,</w:t>
      </w:r>
      <w:r w:rsidR="0079340F">
        <w:rPr>
          <w:rFonts w:ascii="Cambria Math" w:eastAsia="Cambria Math"/>
        </w:rPr>
        <w:t>𝜎</w:t>
      </w:r>
      <w:r w:rsidR="0079340F">
        <w:t>)</w:t>
      </w:r>
      <w:r w:rsidR="0079340F">
        <w:rPr>
          <w:spacing w:val="-9"/>
        </w:rPr>
        <w:t xml:space="preserve"> </w:t>
      </w:r>
      <w:r w:rsidR="0079340F">
        <w:t>is</w:t>
      </w:r>
      <w:r w:rsidR="0079340F">
        <w:rPr>
          <w:spacing w:val="-9"/>
        </w:rPr>
        <w:t xml:space="preserve"> </w:t>
      </w:r>
      <w:r w:rsidR="0079340F">
        <w:t>the</w:t>
      </w:r>
      <w:r w:rsidR="0079340F">
        <w:rPr>
          <w:spacing w:val="-10"/>
        </w:rPr>
        <w:t xml:space="preserve"> </w:t>
      </w:r>
      <w:r w:rsidR="0079340F">
        <w:t>Gaussian</w:t>
      </w:r>
      <w:r w:rsidR="0079340F">
        <w:rPr>
          <w:spacing w:val="-3"/>
        </w:rPr>
        <w:t xml:space="preserve"> </w:t>
      </w:r>
      <w:r w:rsidR="0079340F">
        <w:t>function with</w:t>
      </w:r>
      <w:r w:rsidR="0079340F">
        <w:rPr>
          <w:spacing w:val="2"/>
        </w:rPr>
        <w:t xml:space="preserve"> </w:t>
      </w:r>
      <w:r w:rsidR="0079340F">
        <w:t>scale</w:t>
      </w:r>
      <w:r w:rsidR="0079340F">
        <w:rPr>
          <w:spacing w:val="-12"/>
        </w:rPr>
        <w:t xml:space="preserve"> </w:t>
      </w:r>
      <w:r w:rsidR="0079340F">
        <w:rPr>
          <w:spacing w:val="-4"/>
        </w:rPr>
        <w:t>(</w:t>
      </w:r>
      <w:r w:rsidR="0079340F">
        <w:rPr>
          <w:rFonts w:ascii="Cambria Math" w:eastAsia="Cambria Math"/>
          <w:spacing w:val="-4"/>
        </w:rPr>
        <w:t>𝜎</w:t>
      </w:r>
      <w:r w:rsidR="0079340F">
        <w:rPr>
          <w:spacing w:val="-4"/>
        </w:rPr>
        <w:t>).</w:t>
      </w:r>
    </w:p>
    <w:p w:rsidR="0079340F" w:rsidRPr="007D4675" w:rsidRDefault="0079340F" w:rsidP="007D4675">
      <w:pPr>
        <w:spacing w:before="212"/>
        <w:ind w:right="11"/>
        <w:rPr>
          <w:sz w:val="18"/>
        </w:rPr>
        <w:sectPr w:rsidR="0079340F" w:rsidRPr="007D4675" w:rsidSect="0079340F">
          <w:type w:val="continuous"/>
          <w:pgSz w:w="12240" w:h="15120"/>
          <w:pgMar w:top="1120" w:right="960" w:bottom="280" w:left="980" w:header="723" w:footer="0" w:gutter="0"/>
          <w:cols w:num="2" w:space="720" w:equalWidth="0">
            <w:col w:w="3073" w:space="2"/>
            <w:col w:w="7225"/>
          </w:cols>
        </w:sectPr>
      </w:pPr>
      <w:r>
        <w:rPr>
          <w:sz w:val="18"/>
        </w:rPr>
        <w:t>Figure4.</w:t>
      </w:r>
      <w:r>
        <w:rPr>
          <w:spacing w:val="-3"/>
          <w:sz w:val="18"/>
        </w:rPr>
        <w:t xml:space="preserve"> </w:t>
      </w:r>
      <w:r>
        <w:rPr>
          <w:sz w:val="18"/>
        </w:rPr>
        <w:t>The</w:t>
      </w:r>
      <w:r>
        <w:rPr>
          <w:spacing w:val="-10"/>
          <w:sz w:val="18"/>
        </w:rPr>
        <w:t xml:space="preserve"> </w:t>
      </w:r>
      <w:r>
        <w:rPr>
          <w:sz w:val="18"/>
        </w:rPr>
        <w:t>idea of</w:t>
      </w:r>
      <w:r>
        <w:rPr>
          <w:spacing w:val="-5"/>
          <w:sz w:val="18"/>
        </w:rPr>
        <w:t xml:space="preserve"> </w:t>
      </w:r>
      <w:r>
        <w:rPr>
          <w:sz w:val="18"/>
        </w:rPr>
        <w:t>SIFT</w:t>
      </w:r>
      <w:r w:rsidR="00755E97">
        <w:rPr>
          <w:spacing w:val="-2"/>
          <w:sz w:val="18"/>
        </w:rPr>
        <w:t xml:space="preserve"> description</w:t>
      </w:r>
    </w:p>
    <w:p w:rsidR="007D4675" w:rsidRPr="001A7414" w:rsidRDefault="007D4675" w:rsidP="007D4675">
      <w:pPr>
        <w:pStyle w:val="Heading3"/>
        <w:spacing w:line="225" w:lineRule="exact"/>
        <w:rPr>
          <w:rFonts w:ascii="Cambria" w:hAnsi="Cambria"/>
          <w:color w:val="000000" w:themeColor="text1"/>
          <w:sz w:val="20"/>
          <w:szCs w:val="20"/>
        </w:rPr>
      </w:pPr>
      <w:r w:rsidRPr="001A7414">
        <w:rPr>
          <w:rFonts w:ascii="Cambria" w:hAnsi="Cambria"/>
          <w:color w:val="000000" w:themeColor="text1"/>
          <w:sz w:val="20"/>
          <w:szCs w:val="20"/>
        </w:rPr>
        <w:lastRenderedPageBreak/>
        <w:t>Feature</w:t>
      </w:r>
      <w:r w:rsidRPr="001A7414">
        <w:rPr>
          <w:rFonts w:ascii="Cambria" w:hAnsi="Cambria"/>
          <w:color w:val="000000" w:themeColor="text1"/>
          <w:spacing w:val="-5"/>
          <w:sz w:val="20"/>
          <w:szCs w:val="20"/>
        </w:rPr>
        <w:t xml:space="preserve"> </w:t>
      </w:r>
      <w:r w:rsidRPr="001A7414">
        <w:rPr>
          <w:rFonts w:ascii="Cambria" w:hAnsi="Cambria"/>
          <w:color w:val="000000" w:themeColor="text1"/>
          <w:spacing w:val="-2"/>
          <w:sz w:val="20"/>
          <w:szCs w:val="20"/>
        </w:rPr>
        <w:t>Matching</w:t>
      </w:r>
    </w:p>
    <w:p w:rsidR="007D4675" w:rsidRPr="007D4675" w:rsidRDefault="007D4675" w:rsidP="007D4675">
      <w:pPr>
        <w:pStyle w:val="BodyText"/>
        <w:spacing w:line="237" w:lineRule="auto"/>
        <w:ind w:right="133"/>
        <w:rPr>
          <w:rFonts w:ascii="Cambria" w:hAnsi="Cambria"/>
        </w:rPr>
      </w:pPr>
      <w:r w:rsidRPr="007D4675">
        <w:rPr>
          <w:rFonts w:ascii="Cambria" w:hAnsi="Cambria"/>
        </w:rPr>
        <w:t>In</w:t>
      </w:r>
      <w:r w:rsidRPr="007D4675">
        <w:rPr>
          <w:rFonts w:ascii="Cambria" w:hAnsi="Cambria"/>
          <w:spacing w:val="39"/>
        </w:rPr>
        <w:t xml:space="preserve"> </w:t>
      </w:r>
      <w:r w:rsidRPr="007D4675">
        <w:rPr>
          <w:rFonts w:ascii="Cambria" w:hAnsi="Cambria"/>
        </w:rPr>
        <w:t>feature</w:t>
      </w:r>
      <w:r w:rsidRPr="007D4675">
        <w:rPr>
          <w:rFonts w:ascii="Cambria" w:hAnsi="Cambria"/>
          <w:spacing w:val="22"/>
        </w:rPr>
        <w:t xml:space="preserve"> </w:t>
      </w:r>
      <w:r w:rsidRPr="007D4675">
        <w:rPr>
          <w:rFonts w:ascii="Cambria" w:hAnsi="Cambria"/>
        </w:rPr>
        <w:t>matching,</w:t>
      </w:r>
      <w:r w:rsidRPr="007D4675">
        <w:rPr>
          <w:rFonts w:ascii="Cambria" w:hAnsi="Cambria"/>
          <w:spacing w:val="32"/>
        </w:rPr>
        <w:t xml:space="preserve"> </w:t>
      </w:r>
      <w:r w:rsidRPr="007D4675">
        <w:rPr>
          <w:rFonts w:ascii="Cambria" w:hAnsi="Cambria"/>
        </w:rPr>
        <w:t>the</w:t>
      </w:r>
      <w:r w:rsidRPr="007D4675">
        <w:rPr>
          <w:rFonts w:ascii="Cambria" w:hAnsi="Cambria"/>
          <w:spacing w:val="26"/>
        </w:rPr>
        <w:t xml:space="preserve"> </w:t>
      </w:r>
      <w:r w:rsidRPr="007D4675">
        <w:rPr>
          <w:rFonts w:ascii="Cambria" w:hAnsi="Cambria"/>
        </w:rPr>
        <w:t>features</w:t>
      </w:r>
      <w:r w:rsidRPr="007D4675">
        <w:rPr>
          <w:rFonts w:ascii="Cambria" w:hAnsi="Cambria"/>
          <w:spacing w:val="24"/>
        </w:rPr>
        <w:t xml:space="preserve"> </w:t>
      </w:r>
      <w:r w:rsidRPr="007D4675">
        <w:rPr>
          <w:rFonts w:ascii="Cambria" w:hAnsi="Cambria"/>
        </w:rPr>
        <w:t>in</w:t>
      </w:r>
      <w:r w:rsidRPr="007D4675">
        <w:rPr>
          <w:rFonts w:ascii="Cambria" w:hAnsi="Cambria"/>
          <w:spacing w:val="39"/>
        </w:rPr>
        <w:t xml:space="preserve"> </w:t>
      </w:r>
      <w:r w:rsidRPr="007D4675">
        <w:rPr>
          <w:rFonts w:ascii="Cambria" w:hAnsi="Cambria"/>
        </w:rPr>
        <w:t>left</w:t>
      </w:r>
      <w:r w:rsidRPr="007D4675">
        <w:rPr>
          <w:rFonts w:ascii="Cambria" w:hAnsi="Cambria"/>
          <w:spacing w:val="36"/>
        </w:rPr>
        <w:t xml:space="preserve"> </w:t>
      </w:r>
      <w:r w:rsidRPr="007D4675">
        <w:rPr>
          <w:rFonts w:ascii="Cambria" w:hAnsi="Cambria"/>
        </w:rPr>
        <w:t>image</w:t>
      </w:r>
      <w:r w:rsidRPr="007D4675">
        <w:rPr>
          <w:rFonts w:ascii="Cambria" w:hAnsi="Cambria"/>
          <w:spacing w:val="27"/>
        </w:rPr>
        <w:t xml:space="preserve"> </w:t>
      </w:r>
      <w:r w:rsidRPr="007D4675">
        <w:rPr>
          <w:rFonts w:ascii="Cambria" w:hAnsi="Cambria"/>
        </w:rPr>
        <w:t>should</w:t>
      </w:r>
      <w:r w:rsidRPr="007D4675">
        <w:rPr>
          <w:rFonts w:ascii="Cambria" w:hAnsi="Cambria"/>
          <w:spacing w:val="15"/>
        </w:rPr>
        <w:t xml:space="preserve"> </w:t>
      </w:r>
      <w:r w:rsidRPr="007D4675">
        <w:rPr>
          <w:rFonts w:ascii="Cambria" w:hAnsi="Cambria"/>
        </w:rPr>
        <w:t>be</w:t>
      </w:r>
      <w:r w:rsidRPr="007D4675">
        <w:rPr>
          <w:rFonts w:ascii="Cambria" w:hAnsi="Cambria"/>
          <w:spacing w:val="26"/>
        </w:rPr>
        <w:t xml:space="preserve"> </w:t>
      </w:r>
      <w:r w:rsidRPr="007D4675">
        <w:rPr>
          <w:rFonts w:ascii="Cambria" w:hAnsi="Cambria"/>
        </w:rPr>
        <w:t>matched</w:t>
      </w:r>
      <w:r w:rsidRPr="007D4675">
        <w:rPr>
          <w:rFonts w:ascii="Cambria" w:hAnsi="Cambria"/>
          <w:spacing w:val="29"/>
        </w:rPr>
        <w:t xml:space="preserve"> </w:t>
      </w:r>
      <w:r w:rsidRPr="007D4675">
        <w:rPr>
          <w:rFonts w:ascii="Cambria" w:hAnsi="Cambria"/>
        </w:rPr>
        <w:t>to</w:t>
      </w:r>
      <w:r w:rsidRPr="007D4675">
        <w:rPr>
          <w:rFonts w:ascii="Cambria" w:hAnsi="Cambria"/>
          <w:spacing w:val="20"/>
        </w:rPr>
        <w:t xml:space="preserve"> </w:t>
      </w:r>
      <w:r w:rsidRPr="007D4675">
        <w:rPr>
          <w:rFonts w:ascii="Cambria" w:hAnsi="Cambria"/>
        </w:rPr>
        <w:t>the</w:t>
      </w:r>
      <w:r w:rsidRPr="007D4675">
        <w:rPr>
          <w:rFonts w:ascii="Cambria" w:hAnsi="Cambria"/>
          <w:spacing w:val="27"/>
        </w:rPr>
        <w:t xml:space="preserve"> </w:t>
      </w:r>
      <w:r w:rsidRPr="007D4675">
        <w:rPr>
          <w:rFonts w:ascii="Cambria" w:hAnsi="Cambria"/>
        </w:rPr>
        <w:t>corresponding</w:t>
      </w:r>
      <w:r w:rsidRPr="007D4675">
        <w:rPr>
          <w:rFonts w:ascii="Cambria" w:hAnsi="Cambria"/>
          <w:spacing w:val="30"/>
        </w:rPr>
        <w:t xml:space="preserve"> </w:t>
      </w:r>
      <w:r w:rsidRPr="007D4675">
        <w:rPr>
          <w:rFonts w:ascii="Cambria" w:hAnsi="Cambria"/>
        </w:rPr>
        <w:t>features</w:t>
      </w:r>
      <w:r w:rsidRPr="007D4675">
        <w:rPr>
          <w:rFonts w:ascii="Cambria" w:hAnsi="Cambria"/>
          <w:spacing w:val="28"/>
        </w:rPr>
        <w:t xml:space="preserve"> </w:t>
      </w:r>
      <w:r w:rsidRPr="007D4675">
        <w:rPr>
          <w:rFonts w:ascii="Cambria" w:hAnsi="Cambria"/>
        </w:rPr>
        <w:t>in</w:t>
      </w:r>
      <w:r w:rsidRPr="007D4675">
        <w:rPr>
          <w:rFonts w:ascii="Cambria" w:hAnsi="Cambria"/>
          <w:spacing w:val="34"/>
        </w:rPr>
        <w:t xml:space="preserve"> </w:t>
      </w:r>
      <w:r w:rsidRPr="007D4675">
        <w:rPr>
          <w:rFonts w:ascii="Cambria" w:hAnsi="Cambria"/>
        </w:rPr>
        <w:t>the</w:t>
      </w:r>
      <w:r w:rsidRPr="007D4675">
        <w:rPr>
          <w:rFonts w:ascii="Cambria" w:hAnsi="Cambria"/>
          <w:spacing w:val="22"/>
        </w:rPr>
        <w:t xml:space="preserve"> </w:t>
      </w:r>
      <w:r w:rsidRPr="007D4675">
        <w:rPr>
          <w:rFonts w:ascii="Cambria" w:hAnsi="Cambria"/>
        </w:rPr>
        <w:t>right</w:t>
      </w:r>
      <w:r w:rsidRPr="007D4675">
        <w:rPr>
          <w:rFonts w:ascii="Cambria" w:hAnsi="Cambria"/>
          <w:spacing w:val="26"/>
        </w:rPr>
        <w:t xml:space="preserve"> </w:t>
      </w:r>
      <w:r w:rsidRPr="007D4675">
        <w:rPr>
          <w:rFonts w:ascii="Cambria" w:hAnsi="Cambria"/>
        </w:rPr>
        <w:t>image.</w:t>
      </w:r>
      <w:r w:rsidRPr="007D4675">
        <w:rPr>
          <w:rFonts w:ascii="Cambria" w:hAnsi="Cambria"/>
          <w:spacing w:val="22"/>
        </w:rPr>
        <w:t xml:space="preserve"> </w:t>
      </w:r>
      <w:r w:rsidRPr="007D4675">
        <w:rPr>
          <w:rFonts w:ascii="Cambria" w:hAnsi="Cambria"/>
        </w:rPr>
        <w:t>The simplest way</w:t>
      </w:r>
      <w:r w:rsidRPr="007D4675">
        <w:rPr>
          <w:rFonts w:ascii="Cambria" w:hAnsi="Cambria"/>
          <w:spacing w:val="-4"/>
        </w:rPr>
        <w:t xml:space="preserve"> </w:t>
      </w:r>
      <w:r w:rsidRPr="007D4675">
        <w:rPr>
          <w:rFonts w:ascii="Cambria" w:hAnsi="Cambria"/>
        </w:rPr>
        <w:t>to match feature points between any</w:t>
      </w:r>
      <w:r w:rsidRPr="007D4675">
        <w:rPr>
          <w:rFonts w:ascii="Cambria" w:hAnsi="Cambria"/>
          <w:spacing w:val="-4"/>
        </w:rPr>
        <w:t xml:space="preserve"> </w:t>
      </w:r>
      <w:r w:rsidRPr="007D4675">
        <w:rPr>
          <w:rFonts w:ascii="Cambria" w:hAnsi="Cambria"/>
        </w:rPr>
        <w:t>two images is to compare</w:t>
      </w:r>
      <w:r w:rsidRPr="007D4675">
        <w:rPr>
          <w:rFonts w:ascii="Cambria" w:hAnsi="Cambria"/>
          <w:spacing w:val="-2"/>
        </w:rPr>
        <w:t xml:space="preserve"> </w:t>
      </w:r>
      <w:r w:rsidRPr="007D4675">
        <w:rPr>
          <w:rFonts w:ascii="Cambria" w:hAnsi="Cambria"/>
        </w:rPr>
        <w:t>all the feature descriptors in one</w:t>
      </w:r>
      <w:r w:rsidRPr="007D4675">
        <w:rPr>
          <w:rFonts w:ascii="Cambria" w:hAnsi="Cambria"/>
          <w:spacing w:val="-2"/>
        </w:rPr>
        <w:t xml:space="preserve"> </w:t>
      </w:r>
      <w:r w:rsidRPr="007D4675">
        <w:rPr>
          <w:rFonts w:ascii="Cambria" w:hAnsi="Cambria"/>
        </w:rPr>
        <w:t>image with all other feature descriptors</w:t>
      </w:r>
      <w:r w:rsidRPr="007D4675">
        <w:rPr>
          <w:rFonts w:ascii="Cambria" w:hAnsi="Cambria"/>
          <w:spacing w:val="-1"/>
        </w:rPr>
        <w:t xml:space="preserve"> </w:t>
      </w:r>
      <w:r w:rsidRPr="007D4675">
        <w:rPr>
          <w:rFonts w:ascii="Cambria" w:hAnsi="Cambria"/>
        </w:rPr>
        <w:t>in the other image. The descriptors</w:t>
      </w:r>
      <w:r w:rsidRPr="007D4675">
        <w:rPr>
          <w:rFonts w:ascii="Cambria" w:hAnsi="Cambria"/>
          <w:spacing w:val="-7"/>
        </w:rPr>
        <w:t xml:space="preserve"> </w:t>
      </w:r>
      <w:r w:rsidRPr="007D4675">
        <w:rPr>
          <w:rFonts w:ascii="Cambria" w:hAnsi="Cambria"/>
        </w:rPr>
        <w:t>are compared using</w:t>
      </w:r>
      <w:r w:rsidRPr="007D4675">
        <w:rPr>
          <w:rFonts w:ascii="Cambria" w:hAnsi="Cambria"/>
          <w:spacing w:val="-1"/>
        </w:rPr>
        <w:t xml:space="preserve"> </w:t>
      </w:r>
      <w:r w:rsidRPr="007D4675">
        <w:rPr>
          <w:rFonts w:ascii="Cambria" w:hAnsi="Cambria"/>
        </w:rPr>
        <w:t>a similarity</w:t>
      </w:r>
      <w:r w:rsidRPr="007D4675">
        <w:rPr>
          <w:rFonts w:ascii="Cambria" w:hAnsi="Cambria"/>
          <w:spacing w:val="-9"/>
        </w:rPr>
        <w:t xml:space="preserve"> </w:t>
      </w:r>
      <w:r w:rsidRPr="007D4675">
        <w:rPr>
          <w:rFonts w:ascii="Cambria" w:hAnsi="Cambria"/>
        </w:rPr>
        <w:t>measure. For SIFT descriptors, this is Euclidean difference between two descriptors.</w:t>
      </w:r>
    </w:p>
    <w:p w:rsidR="007D4675" w:rsidRPr="007D4675" w:rsidRDefault="007D4675" w:rsidP="007D4675">
      <w:pPr>
        <w:pStyle w:val="BodyText"/>
        <w:spacing w:before="2"/>
        <w:ind w:right="133"/>
        <w:rPr>
          <w:rFonts w:ascii="Cambria" w:hAnsi="Cambria"/>
        </w:rPr>
      </w:pPr>
      <w:r w:rsidRPr="007D4675">
        <w:rPr>
          <w:rFonts w:ascii="Cambria" w:hAnsi="Cambria"/>
        </w:rPr>
        <w:t>After</w:t>
      </w:r>
      <w:r w:rsidRPr="007D4675">
        <w:rPr>
          <w:rFonts w:ascii="Cambria" w:hAnsi="Cambria"/>
          <w:spacing w:val="23"/>
        </w:rPr>
        <w:t xml:space="preserve"> </w:t>
      </w:r>
      <w:r w:rsidRPr="007D4675">
        <w:rPr>
          <w:rFonts w:ascii="Cambria" w:hAnsi="Cambria"/>
        </w:rPr>
        <w:t>comparing</w:t>
      </w:r>
      <w:r w:rsidRPr="007D4675">
        <w:rPr>
          <w:rFonts w:ascii="Cambria" w:hAnsi="Cambria"/>
          <w:spacing w:val="10"/>
        </w:rPr>
        <w:t xml:space="preserve"> </w:t>
      </w:r>
      <w:r w:rsidRPr="007D4675">
        <w:rPr>
          <w:rFonts w:ascii="Cambria" w:hAnsi="Cambria"/>
        </w:rPr>
        <w:t>all</w:t>
      </w:r>
      <w:r w:rsidRPr="007D4675">
        <w:rPr>
          <w:rFonts w:ascii="Cambria" w:hAnsi="Cambria"/>
          <w:spacing w:val="15"/>
        </w:rPr>
        <w:t xml:space="preserve"> </w:t>
      </w:r>
      <w:r w:rsidRPr="007D4675">
        <w:rPr>
          <w:rFonts w:ascii="Cambria" w:hAnsi="Cambria"/>
        </w:rPr>
        <w:t>the</w:t>
      </w:r>
      <w:r w:rsidRPr="007D4675">
        <w:rPr>
          <w:rFonts w:ascii="Cambria" w:hAnsi="Cambria"/>
          <w:spacing w:val="16"/>
        </w:rPr>
        <w:t xml:space="preserve"> </w:t>
      </w:r>
      <w:r w:rsidRPr="007D4675">
        <w:rPr>
          <w:rFonts w:ascii="Cambria" w:hAnsi="Cambria"/>
        </w:rPr>
        <w:t>feature descriptors</w:t>
      </w:r>
      <w:r w:rsidRPr="007D4675">
        <w:rPr>
          <w:rFonts w:ascii="Cambria" w:hAnsi="Cambria"/>
          <w:spacing w:val="9"/>
        </w:rPr>
        <w:t xml:space="preserve"> </w:t>
      </w:r>
      <w:r w:rsidRPr="007D4675">
        <w:rPr>
          <w:rFonts w:ascii="Cambria" w:hAnsi="Cambria"/>
        </w:rPr>
        <w:t>between</w:t>
      </w:r>
      <w:r w:rsidRPr="007D4675">
        <w:rPr>
          <w:rFonts w:ascii="Cambria" w:hAnsi="Cambria"/>
          <w:spacing w:val="23"/>
        </w:rPr>
        <w:t xml:space="preserve"> </w:t>
      </w:r>
      <w:r w:rsidRPr="007D4675">
        <w:rPr>
          <w:rFonts w:ascii="Cambria" w:hAnsi="Cambria"/>
        </w:rPr>
        <w:t>two images,</w:t>
      </w:r>
      <w:r w:rsidRPr="007D4675">
        <w:rPr>
          <w:rFonts w:ascii="Cambria" w:hAnsi="Cambria"/>
          <w:spacing w:val="17"/>
        </w:rPr>
        <w:t xml:space="preserve"> </w:t>
      </w:r>
      <w:r w:rsidRPr="007D4675">
        <w:rPr>
          <w:rFonts w:ascii="Cambria" w:hAnsi="Cambria"/>
        </w:rPr>
        <w:t>the</w:t>
      </w:r>
      <w:r w:rsidRPr="007D4675">
        <w:rPr>
          <w:rFonts w:ascii="Cambria" w:hAnsi="Cambria"/>
          <w:spacing w:val="11"/>
        </w:rPr>
        <w:t xml:space="preserve"> </w:t>
      </w:r>
      <w:r w:rsidRPr="007D4675">
        <w:rPr>
          <w:rFonts w:ascii="Cambria" w:hAnsi="Cambria"/>
        </w:rPr>
        <w:t>best</w:t>
      </w:r>
      <w:r w:rsidRPr="007D4675">
        <w:rPr>
          <w:rFonts w:ascii="Cambria" w:hAnsi="Cambria"/>
          <w:spacing w:val="30"/>
        </w:rPr>
        <w:t xml:space="preserve"> </w:t>
      </w:r>
      <w:r w:rsidRPr="007D4675">
        <w:rPr>
          <w:rFonts w:ascii="Cambria" w:hAnsi="Cambria"/>
        </w:rPr>
        <w:t>correspondence</w:t>
      </w:r>
      <w:r w:rsidRPr="007D4675">
        <w:rPr>
          <w:rFonts w:ascii="Cambria" w:hAnsi="Cambria"/>
          <w:spacing w:val="12"/>
        </w:rPr>
        <w:t xml:space="preserve"> </w:t>
      </w:r>
      <w:r w:rsidRPr="007D4675">
        <w:rPr>
          <w:rFonts w:ascii="Cambria" w:hAnsi="Cambria"/>
        </w:rPr>
        <w:t>of</w:t>
      </w:r>
      <w:r w:rsidRPr="007D4675">
        <w:rPr>
          <w:rFonts w:ascii="Cambria" w:hAnsi="Cambria"/>
          <w:spacing w:val="14"/>
        </w:rPr>
        <w:t xml:space="preserve"> </w:t>
      </w:r>
      <w:r w:rsidRPr="007D4675">
        <w:rPr>
          <w:rFonts w:ascii="Cambria" w:hAnsi="Cambria"/>
        </w:rPr>
        <w:t>a</w:t>
      </w:r>
      <w:r w:rsidRPr="007D4675">
        <w:rPr>
          <w:rFonts w:ascii="Cambria" w:hAnsi="Cambria"/>
          <w:spacing w:val="20"/>
        </w:rPr>
        <w:t xml:space="preserve"> </w:t>
      </w:r>
      <w:r w:rsidRPr="007D4675">
        <w:rPr>
          <w:rFonts w:ascii="Cambria" w:hAnsi="Cambria"/>
        </w:rPr>
        <w:t>feature in</w:t>
      </w:r>
      <w:r w:rsidRPr="007D4675">
        <w:rPr>
          <w:rFonts w:ascii="Cambria" w:hAnsi="Cambria"/>
          <w:spacing w:val="24"/>
        </w:rPr>
        <w:t xml:space="preserve"> </w:t>
      </w:r>
      <w:r w:rsidRPr="007D4675">
        <w:rPr>
          <w:rFonts w:ascii="Cambria" w:hAnsi="Cambria"/>
        </w:rPr>
        <w:t>the</w:t>
      </w:r>
      <w:r w:rsidRPr="007D4675">
        <w:rPr>
          <w:rFonts w:ascii="Cambria" w:hAnsi="Cambria"/>
          <w:spacing w:val="11"/>
        </w:rPr>
        <w:t xml:space="preserve"> </w:t>
      </w:r>
      <w:r w:rsidRPr="007D4675">
        <w:rPr>
          <w:rFonts w:ascii="Cambria" w:hAnsi="Cambria"/>
        </w:rPr>
        <w:t>second</w:t>
      </w:r>
      <w:r w:rsidRPr="007D4675">
        <w:rPr>
          <w:rFonts w:ascii="Cambria" w:hAnsi="Cambria"/>
          <w:spacing w:val="19"/>
        </w:rPr>
        <w:t xml:space="preserve"> </w:t>
      </w:r>
      <w:r w:rsidRPr="007D4675">
        <w:rPr>
          <w:rFonts w:ascii="Cambria" w:hAnsi="Cambria"/>
        </w:rPr>
        <w:t>image is chosen as</w:t>
      </w:r>
      <w:r w:rsidRPr="007D4675">
        <w:rPr>
          <w:rFonts w:ascii="Cambria" w:hAnsi="Cambria"/>
          <w:spacing w:val="-3"/>
        </w:rPr>
        <w:t xml:space="preserve"> </w:t>
      </w:r>
      <w:r w:rsidRPr="007D4675">
        <w:rPr>
          <w:rFonts w:ascii="Cambria" w:hAnsi="Cambria"/>
        </w:rPr>
        <w:t>that with the closest</w:t>
      </w:r>
      <w:r w:rsidRPr="007D4675">
        <w:rPr>
          <w:rFonts w:ascii="Cambria" w:hAnsi="Cambria"/>
          <w:spacing w:val="33"/>
        </w:rPr>
        <w:t xml:space="preserve"> </w:t>
      </w:r>
      <w:r w:rsidRPr="007D4675">
        <w:rPr>
          <w:rFonts w:ascii="Cambria" w:hAnsi="Cambria"/>
        </w:rPr>
        <w:t>descriptor i.e. the correspondence with least Euclidean difference.</w:t>
      </w:r>
    </w:p>
    <w:p w:rsidR="007D4675" w:rsidRDefault="007D4675" w:rsidP="007D4675">
      <w:pPr>
        <w:pStyle w:val="BodyText"/>
        <w:spacing w:before="1"/>
        <w:rPr>
          <w:rFonts w:ascii="Cambria" w:hAnsi="Cambria"/>
          <w:spacing w:val="-5"/>
        </w:rPr>
      </w:pPr>
      <w:r w:rsidRPr="007D4675">
        <w:rPr>
          <w:rFonts w:ascii="Cambria" w:hAnsi="Cambria"/>
        </w:rPr>
        <w:t>The</w:t>
      </w:r>
      <w:r w:rsidRPr="007D4675">
        <w:rPr>
          <w:rFonts w:ascii="Cambria" w:hAnsi="Cambria"/>
          <w:spacing w:val="-13"/>
        </w:rPr>
        <w:t xml:space="preserve"> </w:t>
      </w:r>
      <w:r w:rsidRPr="007D4675">
        <w:rPr>
          <w:rFonts w:ascii="Cambria" w:hAnsi="Cambria"/>
        </w:rPr>
        <w:t>Euclidean</w:t>
      </w:r>
      <w:r w:rsidRPr="007D4675">
        <w:rPr>
          <w:rFonts w:ascii="Cambria" w:hAnsi="Cambria"/>
          <w:spacing w:val="-10"/>
        </w:rPr>
        <w:t xml:space="preserve"> </w:t>
      </w:r>
      <w:r w:rsidRPr="007D4675">
        <w:rPr>
          <w:rFonts w:ascii="Cambria" w:hAnsi="Cambria"/>
        </w:rPr>
        <w:t>difference</w:t>
      </w:r>
      <w:r w:rsidRPr="007D4675">
        <w:rPr>
          <w:rFonts w:ascii="Cambria" w:hAnsi="Cambria"/>
          <w:spacing w:val="-12"/>
        </w:rPr>
        <w:t xml:space="preserve"> </w:t>
      </w:r>
      <w:r w:rsidRPr="007D4675">
        <w:rPr>
          <w:rFonts w:ascii="Cambria" w:hAnsi="Cambria"/>
        </w:rPr>
        <w:t>is</w:t>
      </w:r>
      <w:r w:rsidRPr="007D4675">
        <w:rPr>
          <w:rFonts w:ascii="Cambria" w:hAnsi="Cambria"/>
          <w:spacing w:val="-12"/>
        </w:rPr>
        <w:t xml:space="preserve"> </w:t>
      </w:r>
      <w:r w:rsidRPr="007D4675">
        <w:rPr>
          <w:rFonts w:ascii="Cambria" w:hAnsi="Cambria"/>
        </w:rPr>
        <w:t>given</w:t>
      </w:r>
      <w:r w:rsidRPr="007D4675">
        <w:rPr>
          <w:rFonts w:ascii="Cambria" w:hAnsi="Cambria"/>
          <w:spacing w:val="-1"/>
        </w:rPr>
        <w:t xml:space="preserve"> </w:t>
      </w:r>
      <w:r w:rsidRPr="007D4675">
        <w:rPr>
          <w:rFonts w:ascii="Cambria" w:hAnsi="Cambria"/>
          <w:spacing w:val="-5"/>
        </w:rPr>
        <w:t>by,</w:t>
      </w:r>
    </w:p>
    <w:p w:rsidR="00172737" w:rsidRDefault="00755E97" w:rsidP="0026713C">
      <w:pPr>
        <w:spacing w:before="228" w:line="125" w:lineRule="exact"/>
        <w:ind w:right="138" w:firstLine="720"/>
        <w:jc w:val="center"/>
        <w:rPr>
          <w:rFonts w:ascii="Calibri"/>
        </w:rPr>
      </w:pPr>
      <w:r>
        <w:rPr>
          <w:rFonts w:ascii="Cambria" w:hAnsi="Cambria"/>
          <w:spacing w:val="-5"/>
          <w:sz w:val="24"/>
          <w:szCs w:val="24"/>
        </w:rPr>
        <w:t xml:space="preserve">               </w:t>
      </w:r>
      <w:r w:rsidR="00370FFA" w:rsidRPr="00B122A7">
        <w:rPr>
          <w:rFonts w:ascii="Cambria" w:hAnsi="Cambria"/>
          <w:spacing w:val="-5"/>
          <w:sz w:val="24"/>
          <w:szCs w:val="24"/>
        </w:rPr>
        <w:t>D</w:t>
      </w:r>
      <w:r w:rsidR="00B122A7" w:rsidRPr="00B122A7">
        <w:rPr>
          <w:rFonts w:ascii="Cambria" w:hAnsi="Cambria"/>
          <w:spacing w:val="-5"/>
          <w:sz w:val="24"/>
          <w:szCs w:val="24"/>
        </w:rPr>
        <w:t xml:space="preserve"> </w:t>
      </w:r>
      <w:r w:rsidR="00370FFA" w:rsidRPr="00B122A7">
        <w:rPr>
          <w:rFonts w:ascii="Cambria" w:hAnsi="Cambria"/>
          <w:spacing w:val="-5"/>
          <w:sz w:val="24"/>
          <w:szCs w:val="24"/>
        </w:rPr>
        <w:t>=</w:t>
      </w:r>
      <m:oMath>
        <m:r>
          <w:rPr>
            <w:rFonts w:ascii="Cambria Math" w:hAnsi="Cambria Math"/>
            <w:spacing w:val="-5"/>
          </w:rPr>
          <m:t xml:space="preserve"> </m:t>
        </m:r>
        <m:rad>
          <m:radPr>
            <m:degHide m:val="1"/>
            <m:ctrlPr>
              <w:rPr>
                <w:rFonts w:ascii="Cambria Math" w:eastAsia="Times New Roman" w:hAnsi="Cambria Math" w:cs="Times New Roman"/>
                <w:i/>
                <w:spacing w:val="-5"/>
              </w:rPr>
            </m:ctrlPr>
          </m:radPr>
          <m:deg/>
          <m:e>
            <m:nary>
              <m:naryPr>
                <m:chr m:val="∑"/>
                <m:limLoc m:val="undOvr"/>
                <m:ctrlPr>
                  <w:rPr>
                    <w:rFonts w:ascii="Cambria Math" w:eastAsia="Times New Roman" w:hAnsi="Cambria Math" w:cs="Times New Roman"/>
                    <w:i/>
                    <w:spacing w:val="-5"/>
                  </w:rPr>
                </m:ctrlPr>
              </m:naryPr>
              <m:sub>
                <m:r>
                  <w:rPr>
                    <w:rFonts w:ascii="Cambria Math" w:hAnsi="Cambria Math"/>
                    <w:spacing w:val="-5"/>
                  </w:rPr>
                  <m:t>i=1</m:t>
                </m:r>
              </m:sub>
              <m:sup>
                <m:r>
                  <w:rPr>
                    <w:rFonts w:ascii="Cambria Math" w:hAnsi="Cambria Math"/>
                    <w:spacing w:val="-5"/>
                  </w:rPr>
                  <m:t>n</m:t>
                </m:r>
              </m:sup>
              <m:e>
                <m:r>
                  <w:rPr>
                    <w:rFonts w:ascii="Cambria Math" w:hAnsi="Cambria Math"/>
                    <w:spacing w:val="-5"/>
                  </w:rPr>
                  <m:t>(</m:t>
                </m:r>
                <m:sSubSup>
                  <m:sSubSupPr>
                    <m:ctrlPr>
                      <w:rPr>
                        <w:rFonts w:ascii="Cambria Math" w:eastAsia="Times New Roman" w:hAnsi="Cambria Math" w:cs="Times New Roman"/>
                        <w:i/>
                        <w:spacing w:val="-5"/>
                      </w:rPr>
                    </m:ctrlPr>
                  </m:sSubSupPr>
                  <m:e>
                    <m:r>
                      <w:rPr>
                        <w:rFonts w:ascii="Cambria Math" w:hAnsi="Cambria Math"/>
                        <w:spacing w:val="-5"/>
                      </w:rPr>
                      <m:t>x</m:t>
                    </m:r>
                  </m:e>
                  <m:sub>
                    <m:r>
                      <w:rPr>
                        <w:rFonts w:ascii="Cambria Math" w:hAnsi="Cambria Math"/>
                        <w:spacing w:val="-5"/>
                      </w:rPr>
                      <m:t xml:space="preserve"> i</m:t>
                    </m:r>
                  </m:sub>
                  <m:sup>
                    <m:r>
                      <w:rPr>
                        <w:rFonts w:ascii="Cambria Math" w:hAnsi="Cambria Math"/>
                        <w:spacing w:val="-5"/>
                      </w:rPr>
                      <m:t>L</m:t>
                    </m:r>
                  </m:sup>
                </m:sSubSup>
                <m:r>
                  <w:rPr>
                    <w:rFonts w:ascii="Cambria Math" w:hAnsi="Cambria Math"/>
                    <w:spacing w:val="-5"/>
                  </w:rPr>
                  <m:t>-</m:t>
                </m:r>
                <m:sSubSup>
                  <m:sSubSupPr>
                    <m:ctrlPr>
                      <w:rPr>
                        <w:rFonts w:ascii="Cambria Math" w:eastAsia="Times New Roman" w:hAnsi="Cambria Math" w:cs="Times New Roman"/>
                        <w:i/>
                        <w:spacing w:val="-5"/>
                      </w:rPr>
                    </m:ctrlPr>
                  </m:sSubSupPr>
                  <m:e>
                    <m:r>
                      <w:rPr>
                        <w:rFonts w:ascii="Cambria Math" w:hAnsi="Cambria Math"/>
                        <w:spacing w:val="-5"/>
                      </w:rPr>
                      <m:t>x</m:t>
                    </m:r>
                  </m:e>
                  <m:sub>
                    <m:r>
                      <w:rPr>
                        <w:rFonts w:ascii="Cambria Math" w:hAnsi="Cambria Math"/>
                        <w:spacing w:val="-5"/>
                      </w:rPr>
                      <m:t xml:space="preserve"> i</m:t>
                    </m:r>
                  </m:sub>
                  <m:sup>
                    <m:r>
                      <w:rPr>
                        <w:rFonts w:ascii="Cambria Math" w:hAnsi="Cambria Math"/>
                        <w:spacing w:val="-5"/>
                      </w:rPr>
                      <m:t>R</m:t>
                    </m:r>
                  </m:sup>
                </m:sSubSup>
                <m:r>
                  <w:rPr>
                    <w:rFonts w:ascii="Cambria Math" w:hAnsi="Cambria Math"/>
                    <w:spacing w:val="-5"/>
                  </w:rPr>
                  <m:t>)</m:t>
                </m:r>
              </m:e>
            </m:nary>
          </m:e>
        </m:rad>
      </m:oMath>
      <w:r w:rsidR="00172737">
        <w:rPr>
          <w:rFonts w:ascii="Cambria" w:hAnsi="Cambria"/>
          <w:spacing w:val="-5"/>
          <w:sz w:val="24"/>
          <w:szCs w:val="24"/>
        </w:rPr>
        <w:tab/>
      </w:r>
      <w:r w:rsidR="00172737">
        <w:rPr>
          <w:rFonts w:ascii="Cambria" w:hAnsi="Cambria"/>
          <w:spacing w:val="-5"/>
          <w:sz w:val="24"/>
          <w:szCs w:val="24"/>
        </w:rPr>
        <w:tab/>
      </w:r>
      <w:r w:rsidR="00172737">
        <w:rPr>
          <w:rFonts w:ascii="Cambria" w:hAnsi="Cambria"/>
          <w:spacing w:val="-5"/>
          <w:sz w:val="24"/>
          <w:szCs w:val="24"/>
        </w:rPr>
        <w:tab/>
      </w:r>
      <w:r w:rsidR="00172737">
        <w:rPr>
          <w:rFonts w:ascii="Cambria" w:hAnsi="Cambria"/>
          <w:spacing w:val="-5"/>
          <w:sz w:val="24"/>
          <w:szCs w:val="24"/>
        </w:rPr>
        <w:tab/>
      </w:r>
      <w:r w:rsidR="0026713C">
        <w:rPr>
          <w:rFonts w:ascii="Cambria" w:hAnsi="Cambria"/>
          <w:spacing w:val="-5"/>
          <w:sz w:val="24"/>
          <w:szCs w:val="24"/>
        </w:rPr>
        <w:tab/>
      </w:r>
      <w:r w:rsidR="0026713C">
        <w:rPr>
          <w:rFonts w:ascii="Cambria" w:hAnsi="Cambria"/>
          <w:spacing w:val="-5"/>
          <w:sz w:val="24"/>
          <w:szCs w:val="24"/>
        </w:rPr>
        <w:tab/>
        <w:t xml:space="preserve"> </w:t>
      </w:r>
      <w:r w:rsidR="00172737">
        <w:rPr>
          <w:rFonts w:ascii="Calibri"/>
          <w:spacing w:val="-5"/>
        </w:rPr>
        <w:t>(5)</w:t>
      </w:r>
    </w:p>
    <w:p w:rsidR="00370FFA" w:rsidRPr="00370FFA" w:rsidRDefault="00370FFA" w:rsidP="00370FFA">
      <w:pPr>
        <w:pStyle w:val="BodyText"/>
        <w:tabs>
          <w:tab w:val="left" w:pos="7050"/>
        </w:tabs>
        <w:spacing w:before="142"/>
        <w:rPr>
          <w:rFonts w:ascii="Cambria" w:hAnsi="Cambria"/>
        </w:rPr>
      </w:pPr>
      <w:r>
        <w:t>Where,</w:t>
      </w:r>
      <w:r>
        <w:rPr>
          <w:spacing w:val="-6"/>
        </w:rPr>
        <w:t xml:space="preserve"> </w:t>
      </w:r>
      <w:proofErr w:type="spellStart"/>
      <w:proofErr w:type="gramStart"/>
      <w:r>
        <w:rPr>
          <w:i/>
        </w:rPr>
        <w:t>x</w:t>
      </w:r>
      <w:r>
        <w:rPr>
          <w:i/>
          <w:vertAlign w:val="superscript"/>
        </w:rPr>
        <w:t>L</w:t>
      </w:r>
      <w:proofErr w:type="spellEnd"/>
      <w:proofErr w:type="gramEnd"/>
      <w:r>
        <w:rPr>
          <w:i/>
          <w:spacing w:val="-10"/>
        </w:rPr>
        <w:t xml:space="preserve"> </w:t>
      </w:r>
      <w:r>
        <w:t>is</w:t>
      </w:r>
      <w:r>
        <w:rPr>
          <w:spacing w:val="-3"/>
        </w:rPr>
        <w:t xml:space="preserve"> </w:t>
      </w:r>
      <w:r>
        <w:t>the</w:t>
      </w:r>
      <w:r>
        <w:rPr>
          <w:spacing w:val="-12"/>
        </w:rPr>
        <w:t xml:space="preserve"> </w:t>
      </w:r>
      <w:r>
        <w:t>descriptors</w:t>
      </w:r>
      <w:r>
        <w:rPr>
          <w:spacing w:val="-3"/>
        </w:rPr>
        <w:t xml:space="preserve"> </w:t>
      </w:r>
      <w:r>
        <w:t>of</w:t>
      </w:r>
      <w:r>
        <w:rPr>
          <w:spacing w:val="-5"/>
        </w:rPr>
        <w:t xml:space="preserve"> </w:t>
      </w:r>
      <w:r>
        <w:t>left</w:t>
      </w:r>
      <w:r>
        <w:rPr>
          <w:spacing w:val="4"/>
        </w:rPr>
        <w:t xml:space="preserve"> </w:t>
      </w:r>
      <w:r>
        <w:t>image</w:t>
      </w:r>
      <w:r>
        <w:rPr>
          <w:spacing w:val="-12"/>
        </w:rPr>
        <w:t xml:space="preserve"> </w:t>
      </w:r>
      <w:r>
        <w:t>and</w:t>
      </w:r>
      <w:r>
        <w:rPr>
          <w:spacing w:val="-10"/>
        </w:rPr>
        <w:t xml:space="preserve"> </w:t>
      </w:r>
      <w:proofErr w:type="spellStart"/>
      <w:r>
        <w:rPr>
          <w:i/>
        </w:rPr>
        <w:t>x</w:t>
      </w:r>
      <w:r>
        <w:rPr>
          <w:i/>
          <w:vertAlign w:val="superscript"/>
        </w:rPr>
        <w:t>R</w:t>
      </w:r>
      <w:proofErr w:type="spellEnd"/>
      <w:r>
        <w:rPr>
          <w:i/>
          <w:spacing w:val="-4"/>
        </w:rPr>
        <w:t xml:space="preserve"> </w:t>
      </w:r>
      <w:r>
        <w:t>is</w:t>
      </w:r>
      <w:r>
        <w:rPr>
          <w:spacing w:val="-8"/>
        </w:rPr>
        <w:t xml:space="preserve"> </w:t>
      </w:r>
      <w:r>
        <w:t>the</w:t>
      </w:r>
      <w:r>
        <w:rPr>
          <w:spacing w:val="-12"/>
        </w:rPr>
        <w:t xml:space="preserve"> </w:t>
      </w:r>
      <w:r>
        <w:t>descriptors</w:t>
      </w:r>
      <w:r>
        <w:rPr>
          <w:spacing w:val="-3"/>
        </w:rPr>
        <w:t xml:space="preserve"> </w:t>
      </w:r>
      <w:r>
        <w:t>of</w:t>
      </w:r>
      <w:r>
        <w:rPr>
          <w:spacing w:val="-9"/>
        </w:rPr>
        <w:t xml:space="preserve"> </w:t>
      </w:r>
      <w:r>
        <w:t>right</w:t>
      </w:r>
      <w:r>
        <w:rPr>
          <w:spacing w:val="-4"/>
        </w:rPr>
        <w:t xml:space="preserve"> </w:t>
      </w:r>
      <w:r>
        <w:rPr>
          <w:spacing w:val="-2"/>
        </w:rPr>
        <w:t>image.</w:t>
      </w:r>
      <w:r>
        <w:rPr>
          <w:spacing w:val="-2"/>
        </w:rPr>
        <w:tab/>
      </w:r>
    </w:p>
    <w:p w:rsidR="00370FFA" w:rsidRPr="00370FFA" w:rsidRDefault="00370FFA" w:rsidP="00370FFA">
      <w:pPr>
        <w:pStyle w:val="BodyText"/>
        <w:spacing w:before="45"/>
        <w:jc w:val="center"/>
        <w:rPr>
          <w:rFonts w:ascii="Cambria" w:hAnsi="Cambria"/>
        </w:rPr>
      </w:pPr>
      <w:r w:rsidRPr="00370FFA">
        <w:rPr>
          <w:rFonts w:ascii="Cambria" w:hAnsi="Cambria"/>
          <w:noProof/>
        </w:rPr>
        <w:lastRenderedPageBreak/>
        <w:drawing>
          <wp:anchor distT="0" distB="0" distL="0" distR="0" simplePos="0" relativeHeight="251673600" behindDoc="1" locked="0" layoutInCell="1" allowOverlap="1" wp14:anchorId="06C3B6D5" wp14:editId="1D49CB8B">
            <wp:simplePos x="0" y="0"/>
            <wp:positionH relativeFrom="page">
              <wp:posOffset>2195195</wp:posOffset>
            </wp:positionH>
            <wp:positionV relativeFrom="paragraph">
              <wp:posOffset>-130175</wp:posOffset>
            </wp:positionV>
            <wp:extent cx="3141980" cy="1604645"/>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3141980" cy="1604645"/>
                    </a:xfrm>
                    <a:prstGeom prst="rect">
                      <a:avLst/>
                    </a:prstGeom>
                  </pic:spPr>
                </pic:pic>
              </a:graphicData>
            </a:graphic>
          </wp:anchor>
        </w:drawing>
      </w:r>
      <w:r w:rsidRPr="00370FFA">
        <w:rPr>
          <w:rFonts w:ascii="Cambria" w:hAnsi="Cambria"/>
          <w:sz w:val="18"/>
        </w:rPr>
        <w:t>Figure5.</w:t>
      </w:r>
      <w:r w:rsidRPr="00370FFA">
        <w:rPr>
          <w:rFonts w:ascii="Cambria" w:hAnsi="Cambria"/>
          <w:spacing w:val="-8"/>
          <w:sz w:val="18"/>
        </w:rPr>
        <w:t xml:space="preserve"> </w:t>
      </w:r>
      <w:r w:rsidRPr="00370FFA">
        <w:rPr>
          <w:rFonts w:ascii="Cambria" w:hAnsi="Cambria"/>
          <w:sz w:val="18"/>
        </w:rPr>
        <w:t>Matched</w:t>
      </w:r>
      <w:r w:rsidRPr="00370FFA">
        <w:rPr>
          <w:rFonts w:ascii="Cambria" w:hAnsi="Cambria"/>
          <w:spacing w:val="-6"/>
          <w:sz w:val="18"/>
        </w:rPr>
        <w:t xml:space="preserve"> </w:t>
      </w:r>
      <w:r w:rsidRPr="00370FFA">
        <w:rPr>
          <w:rFonts w:ascii="Cambria" w:hAnsi="Cambria"/>
          <w:sz w:val="18"/>
        </w:rPr>
        <w:t>features</w:t>
      </w:r>
      <w:r w:rsidRPr="00370FFA">
        <w:rPr>
          <w:rFonts w:ascii="Cambria" w:hAnsi="Cambria"/>
          <w:spacing w:val="-9"/>
          <w:sz w:val="18"/>
        </w:rPr>
        <w:t xml:space="preserve"> </w:t>
      </w:r>
      <w:r w:rsidRPr="00370FFA">
        <w:rPr>
          <w:rFonts w:ascii="Cambria" w:hAnsi="Cambria"/>
          <w:sz w:val="18"/>
        </w:rPr>
        <w:t>between</w:t>
      </w:r>
      <w:r w:rsidRPr="00370FFA">
        <w:rPr>
          <w:rFonts w:ascii="Cambria" w:hAnsi="Cambria"/>
          <w:spacing w:val="-6"/>
          <w:sz w:val="18"/>
        </w:rPr>
        <w:t xml:space="preserve"> </w:t>
      </w:r>
      <w:r w:rsidRPr="00370FFA">
        <w:rPr>
          <w:rFonts w:ascii="Cambria" w:hAnsi="Cambria"/>
          <w:sz w:val="18"/>
        </w:rPr>
        <w:t>left</w:t>
      </w:r>
      <w:r w:rsidRPr="00370FFA">
        <w:rPr>
          <w:rFonts w:ascii="Cambria" w:hAnsi="Cambria"/>
          <w:spacing w:val="-5"/>
          <w:sz w:val="18"/>
        </w:rPr>
        <w:t xml:space="preserve"> </w:t>
      </w:r>
      <w:r w:rsidRPr="00370FFA">
        <w:rPr>
          <w:rFonts w:ascii="Cambria" w:hAnsi="Cambria"/>
          <w:sz w:val="18"/>
        </w:rPr>
        <w:t>and</w:t>
      </w:r>
      <w:r w:rsidRPr="00370FFA">
        <w:rPr>
          <w:rFonts w:ascii="Cambria" w:hAnsi="Cambria"/>
          <w:spacing w:val="-6"/>
          <w:sz w:val="18"/>
        </w:rPr>
        <w:t xml:space="preserve"> </w:t>
      </w:r>
      <w:r w:rsidRPr="00370FFA">
        <w:rPr>
          <w:rFonts w:ascii="Cambria" w:hAnsi="Cambria"/>
          <w:sz w:val="18"/>
        </w:rPr>
        <w:t>right</w:t>
      </w:r>
      <w:r w:rsidRPr="00370FFA">
        <w:rPr>
          <w:rFonts w:ascii="Cambria" w:hAnsi="Cambria"/>
          <w:spacing w:val="-4"/>
          <w:sz w:val="18"/>
        </w:rPr>
        <w:t xml:space="preserve"> </w:t>
      </w:r>
      <w:r w:rsidRPr="00370FFA">
        <w:rPr>
          <w:rFonts w:ascii="Cambria" w:hAnsi="Cambria"/>
          <w:spacing w:val="-2"/>
          <w:sz w:val="18"/>
        </w:rPr>
        <w:t>images</w:t>
      </w:r>
    </w:p>
    <w:p w:rsidR="00370FFA" w:rsidRDefault="00370FFA" w:rsidP="00724799">
      <w:pPr>
        <w:pStyle w:val="BodyText"/>
        <w:spacing w:before="45"/>
        <w:rPr>
          <w:rFonts w:ascii="Calibri"/>
        </w:rPr>
      </w:pPr>
    </w:p>
    <w:p w:rsidR="00DA52F4" w:rsidRPr="009C692D" w:rsidRDefault="00DA52F4" w:rsidP="009F6540">
      <w:pPr>
        <w:pStyle w:val="ListParagraph"/>
        <w:numPr>
          <w:ilvl w:val="0"/>
          <w:numId w:val="18"/>
        </w:numPr>
        <w:spacing w:before="54" w:after="0" w:line="276" w:lineRule="auto"/>
        <w:jc w:val="center"/>
        <w:rPr>
          <w:rFonts w:ascii="Cambria" w:hAnsi="Cambria"/>
          <w:b/>
          <w:bCs/>
          <w:sz w:val="20"/>
          <w:szCs w:val="20"/>
        </w:rPr>
      </w:pPr>
      <w:r w:rsidRPr="009C692D">
        <w:rPr>
          <w:rFonts w:ascii="Cambria" w:hAnsi="Cambria"/>
          <w:b/>
          <w:bCs/>
          <w:sz w:val="24"/>
          <w:szCs w:val="24"/>
        </w:rPr>
        <w:t>MODELING AND ANALYSIS</w:t>
      </w:r>
    </w:p>
    <w:p w:rsidR="00243D18" w:rsidRPr="00243D18" w:rsidRDefault="00243D18" w:rsidP="00243D18">
      <w:pPr>
        <w:pStyle w:val="Heading3"/>
        <w:jc w:val="both"/>
        <w:rPr>
          <w:rFonts w:ascii="Cambria" w:hAnsi="Cambria"/>
          <w:color w:val="auto"/>
          <w:sz w:val="20"/>
          <w:szCs w:val="20"/>
        </w:rPr>
      </w:pPr>
      <w:r w:rsidRPr="00243D18">
        <w:rPr>
          <w:rFonts w:ascii="Cambria" w:hAnsi="Cambria"/>
          <w:color w:val="auto"/>
          <w:sz w:val="20"/>
          <w:szCs w:val="20"/>
        </w:rPr>
        <w:t>Outlier</w:t>
      </w:r>
      <w:r w:rsidRPr="00243D18">
        <w:rPr>
          <w:rFonts w:ascii="Cambria" w:hAnsi="Cambria"/>
          <w:color w:val="auto"/>
          <w:spacing w:val="-10"/>
          <w:sz w:val="20"/>
          <w:szCs w:val="20"/>
        </w:rPr>
        <w:t xml:space="preserve"> </w:t>
      </w:r>
      <w:r w:rsidRPr="00243D18">
        <w:rPr>
          <w:rFonts w:ascii="Cambria" w:hAnsi="Cambria"/>
          <w:color w:val="auto"/>
          <w:spacing w:val="-2"/>
          <w:sz w:val="20"/>
          <w:szCs w:val="20"/>
        </w:rPr>
        <w:t>Removal</w:t>
      </w:r>
    </w:p>
    <w:p w:rsidR="00243D18" w:rsidRPr="00243D18" w:rsidRDefault="00243D18" w:rsidP="00243D18">
      <w:pPr>
        <w:pStyle w:val="BodyText"/>
        <w:spacing w:line="237" w:lineRule="auto"/>
        <w:ind w:right="106"/>
        <w:jc w:val="both"/>
        <w:rPr>
          <w:rFonts w:ascii="Cambria" w:hAnsi="Cambria"/>
        </w:rPr>
      </w:pPr>
      <w:r w:rsidRPr="00243D18">
        <w:rPr>
          <w:rFonts w:ascii="Cambria" w:hAnsi="Cambria"/>
        </w:rPr>
        <w:t>From feature</w:t>
      </w:r>
      <w:r w:rsidRPr="00243D18">
        <w:rPr>
          <w:rFonts w:ascii="Cambria" w:hAnsi="Cambria"/>
          <w:spacing w:val="-3"/>
        </w:rPr>
        <w:t xml:space="preserve"> </w:t>
      </w:r>
      <w:r w:rsidRPr="00243D18">
        <w:rPr>
          <w:rFonts w:ascii="Cambria" w:hAnsi="Cambria"/>
        </w:rPr>
        <w:t>matching</w:t>
      </w:r>
      <w:r w:rsidRPr="00243D18">
        <w:rPr>
          <w:rFonts w:ascii="Cambria" w:hAnsi="Cambria"/>
          <w:spacing w:val="-2"/>
        </w:rPr>
        <w:t xml:space="preserve"> </w:t>
      </w:r>
      <w:r w:rsidRPr="00243D18">
        <w:rPr>
          <w:rFonts w:ascii="Cambria" w:hAnsi="Cambria"/>
        </w:rPr>
        <w:t>we</w:t>
      </w:r>
      <w:r w:rsidRPr="00243D18">
        <w:rPr>
          <w:rFonts w:ascii="Cambria" w:hAnsi="Cambria"/>
          <w:spacing w:val="-3"/>
        </w:rPr>
        <w:t xml:space="preserve"> </w:t>
      </w:r>
      <w:r w:rsidRPr="00243D18">
        <w:rPr>
          <w:rFonts w:ascii="Cambria" w:hAnsi="Cambria"/>
        </w:rPr>
        <w:t>have</w:t>
      </w:r>
      <w:r w:rsidRPr="00243D18">
        <w:rPr>
          <w:rFonts w:ascii="Cambria" w:hAnsi="Cambria"/>
          <w:spacing w:val="-3"/>
        </w:rPr>
        <w:t xml:space="preserve"> </w:t>
      </w:r>
      <w:r w:rsidRPr="00243D18">
        <w:rPr>
          <w:rFonts w:ascii="Cambria" w:hAnsi="Cambria"/>
        </w:rPr>
        <w:t>obtained feature</w:t>
      </w:r>
      <w:r w:rsidRPr="00243D18">
        <w:rPr>
          <w:rFonts w:ascii="Cambria" w:hAnsi="Cambria"/>
          <w:spacing w:val="-3"/>
        </w:rPr>
        <w:t xml:space="preserve"> </w:t>
      </w:r>
      <w:r w:rsidRPr="00243D18">
        <w:rPr>
          <w:rFonts w:ascii="Cambria" w:hAnsi="Cambria"/>
        </w:rPr>
        <w:t>point</w:t>
      </w:r>
      <w:r w:rsidRPr="00243D18">
        <w:rPr>
          <w:rFonts w:ascii="Cambria" w:hAnsi="Cambria"/>
          <w:spacing w:val="-3"/>
        </w:rPr>
        <w:t xml:space="preserve"> </w:t>
      </w:r>
      <w:r w:rsidRPr="00243D18">
        <w:rPr>
          <w:rFonts w:ascii="Cambria" w:hAnsi="Cambria"/>
        </w:rPr>
        <w:t>matches</w:t>
      </w:r>
      <w:r w:rsidRPr="00243D18">
        <w:rPr>
          <w:rFonts w:ascii="Cambria" w:hAnsi="Cambria"/>
          <w:spacing w:val="-1"/>
        </w:rPr>
        <w:t xml:space="preserve"> </w:t>
      </w:r>
      <w:r w:rsidRPr="00243D18">
        <w:rPr>
          <w:rFonts w:ascii="Cambria" w:hAnsi="Cambria"/>
        </w:rPr>
        <w:t>(correspondences) between left and</w:t>
      </w:r>
      <w:r w:rsidRPr="00243D18">
        <w:rPr>
          <w:rFonts w:ascii="Cambria" w:hAnsi="Cambria"/>
          <w:spacing w:val="-5"/>
        </w:rPr>
        <w:t xml:space="preserve"> </w:t>
      </w:r>
      <w:r w:rsidRPr="00243D18">
        <w:rPr>
          <w:rFonts w:ascii="Cambria" w:hAnsi="Cambria"/>
        </w:rPr>
        <w:t>right images. Some</w:t>
      </w:r>
      <w:r w:rsidRPr="00243D18">
        <w:rPr>
          <w:rFonts w:ascii="Cambria" w:hAnsi="Cambria"/>
          <w:spacing w:val="-3"/>
        </w:rPr>
        <w:t xml:space="preserve"> </w:t>
      </w:r>
      <w:r w:rsidRPr="00243D18">
        <w:rPr>
          <w:rFonts w:ascii="Cambria" w:hAnsi="Cambria"/>
        </w:rPr>
        <w:t xml:space="preserve">of the matches even after </w:t>
      </w:r>
      <w:proofErr w:type="spellStart"/>
      <w:r w:rsidRPr="00243D18">
        <w:rPr>
          <w:rFonts w:ascii="Cambria" w:hAnsi="Cambria"/>
        </w:rPr>
        <w:t>thresholding</w:t>
      </w:r>
      <w:proofErr w:type="spellEnd"/>
      <w:r w:rsidRPr="00243D18">
        <w:rPr>
          <w:rFonts w:ascii="Cambria" w:hAnsi="Cambria"/>
        </w:rPr>
        <w:t xml:space="preserve"> may be wrong. The wrong matches are considered as ‘Outliers’ and the correct ones as ‘Inliers’. The causes</w:t>
      </w:r>
      <w:r w:rsidRPr="00243D18">
        <w:rPr>
          <w:rFonts w:ascii="Cambria" w:hAnsi="Cambria"/>
          <w:spacing w:val="17"/>
        </w:rPr>
        <w:t xml:space="preserve"> </w:t>
      </w:r>
      <w:r w:rsidRPr="00243D18">
        <w:rPr>
          <w:rFonts w:ascii="Cambria" w:hAnsi="Cambria"/>
        </w:rPr>
        <w:t>for</w:t>
      </w:r>
      <w:r w:rsidRPr="00243D18">
        <w:rPr>
          <w:rFonts w:ascii="Cambria" w:hAnsi="Cambria"/>
          <w:spacing w:val="23"/>
        </w:rPr>
        <w:t xml:space="preserve"> </w:t>
      </w:r>
      <w:r w:rsidRPr="00243D18">
        <w:rPr>
          <w:rFonts w:ascii="Cambria" w:hAnsi="Cambria"/>
        </w:rPr>
        <w:t>mismatches are blur,</w:t>
      </w:r>
      <w:r w:rsidRPr="00243D18">
        <w:rPr>
          <w:rFonts w:ascii="Cambria" w:hAnsi="Cambria"/>
          <w:spacing w:val="22"/>
        </w:rPr>
        <w:t xml:space="preserve"> </w:t>
      </w:r>
      <w:r w:rsidRPr="00243D18">
        <w:rPr>
          <w:rFonts w:ascii="Cambria" w:hAnsi="Cambria"/>
        </w:rPr>
        <w:t>occlusions,</w:t>
      </w:r>
      <w:r w:rsidRPr="00243D18">
        <w:rPr>
          <w:rFonts w:ascii="Cambria" w:hAnsi="Cambria"/>
          <w:spacing w:val="22"/>
        </w:rPr>
        <w:t xml:space="preserve"> </w:t>
      </w:r>
      <w:r w:rsidR="003F499F" w:rsidRPr="00243D18">
        <w:rPr>
          <w:rFonts w:ascii="Cambria" w:hAnsi="Cambria"/>
        </w:rPr>
        <w:t>and sudden</w:t>
      </w:r>
      <w:r w:rsidRPr="00243D18">
        <w:rPr>
          <w:rFonts w:ascii="Cambria" w:hAnsi="Cambria"/>
          <w:spacing w:val="18"/>
        </w:rPr>
        <w:t xml:space="preserve"> </w:t>
      </w:r>
      <w:r w:rsidRPr="00243D18">
        <w:rPr>
          <w:rFonts w:ascii="Cambria" w:hAnsi="Cambria"/>
        </w:rPr>
        <w:t>changes in</w:t>
      </w:r>
      <w:r w:rsidRPr="00243D18">
        <w:rPr>
          <w:rFonts w:ascii="Cambria" w:hAnsi="Cambria"/>
          <w:spacing w:val="19"/>
        </w:rPr>
        <w:t xml:space="preserve"> </w:t>
      </w:r>
      <w:r w:rsidRPr="00243D18">
        <w:rPr>
          <w:rFonts w:ascii="Cambria" w:hAnsi="Cambria"/>
        </w:rPr>
        <w:t>the view point and image noise.</w:t>
      </w:r>
      <w:r w:rsidRPr="00243D18">
        <w:rPr>
          <w:rFonts w:ascii="Cambria" w:hAnsi="Cambria"/>
          <w:spacing w:val="22"/>
        </w:rPr>
        <w:t xml:space="preserve"> </w:t>
      </w:r>
      <w:r w:rsidRPr="00243D18">
        <w:rPr>
          <w:rFonts w:ascii="Cambria" w:hAnsi="Cambria"/>
        </w:rPr>
        <w:t>Outliers must be removed, for trajectory to be estimated accurately.</w:t>
      </w:r>
    </w:p>
    <w:p w:rsidR="00243D18" w:rsidRPr="00243D18" w:rsidRDefault="00243D18" w:rsidP="00243D18">
      <w:pPr>
        <w:pStyle w:val="BodyText"/>
        <w:spacing w:before="4"/>
        <w:ind w:right="104"/>
        <w:jc w:val="both"/>
        <w:rPr>
          <w:rFonts w:ascii="Cambria" w:hAnsi="Cambria"/>
        </w:rPr>
      </w:pPr>
      <w:r w:rsidRPr="00243D18">
        <w:rPr>
          <w:rFonts w:ascii="Cambria" w:hAnsi="Cambria"/>
        </w:rPr>
        <w:t>RANSAC (</w:t>
      </w:r>
      <w:proofErr w:type="spellStart"/>
      <w:r w:rsidRPr="00243D18">
        <w:rPr>
          <w:rFonts w:ascii="Cambria" w:hAnsi="Cambria"/>
        </w:rPr>
        <w:t>RANdom</w:t>
      </w:r>
      <w:proofErr w:type="spellEnd"/>
      <w:r w:rsidRPr="00243D18">
        <w:rPr>
          <w:rFonts w:ascii="Cambria" w:hAnsi="Cambria"/>
        </w:rPr>
        <w:t xml:space="preserve"> </w:t>
      </w:r>
      <w:proofErr w:type="spellStart"/>
      <w:r w:rsidRPr="00243D18">
        <w:rPr>
          <w:rFonts w:ascii="Cambria" w:hAnsi="Cambria"/>
        </w:rPr>
        <w:t>SAmple</w:t>
      </w:r>
      <w:proofErr w:type="spellEnd"/>
      <w:r w:rsidRPr="00243D18">
        <w:rPr>
          <w:rFonts w:ascii="Cambria" w:hAnsi="Cambria"/>
        </w:rPr>
        <w:t xml:space="preserve"> </w:t>
      </w:r>
      <w:proofErr w:type="spellStart"/>
      <w:r w:rsidRPr="00243D18">
        <w:rPr>
          <w:rFonts w:ascii="Cambria" w:hAnsi="Cambria"/>
        </w:rPr>
        <w:t>Consenous</w:t>
      </w:r>
      <w:proofErr w:type="spellEnd"/>
      <w:r w:rsidRPr="00243D18">
        <w:rPr>
          <w:rFonts w:ascii="Cambria" w:hAnsi="Cambria"/>
        </w:rPr>
        <w:t>) is commonly used and popular</w:t>
      </w:r>
      <w:r w:rsidRPr="00243D18">
        <w:rPr>
          <w:rFonts w:ascii="Cambria" w:hAnsi="Cambria"/>
          <w:spacing w:val="40"/>
        </w:rPr>
        <w:t xml:space="preserve"> </w:t>
      </w:r>
      <w:r w:rsidRPr="00243D18">
        <w:rPr>
          <w:rFonts w:ascii="Cambria" w:hAnsi="Cambria"/>
        </w:rPr>
        <w:t>algorithm to remove outliers. The basic idea</w:t>
      </w:r>
      <w:r w:rsidRPr="00243D18">
        <w:rPr>
          <w:rFonts w:ascii="Cambria" w:hAnsi="Cambria"/>
          <w:spacing w:val="40"/>
        </w:rPr>
        <w:t xml:space="preserve"> </w:t>
      </w:r>
      <w:r w:rsidRPr="00243D18">
        <w:rPr>
          <w:rFonts w:ascii="Cambria" w:hAnsi="Cambria"/>
        </w:rPr>
        <w:t>behind RANSAC is to</w:t>
      </w:r>
      <w:r w:rsidRPr="00243D18">
        <w:rPr>
          <w:rFonts w:ascii="Cambria" w:hAnsi="Cambria"/>
          <w:spacing w:val="-4"/>
        </w:rPr>
        <w:t xml:space="preserve"> </w:t>
      </w:r>
      <w:r w:rsidRPr="00243D18">
        <w:rPr>
          <w:rFonts w:ascii="Cambria" w:hAnsi="Cambria"/>
        </w:rPr>
        <w:t>take</w:t>
      </w:r>
      <w:r w:rsidRPr="00243D18">
        <w:rPr>
          <w:rFonts w:ascii="Cambria" w:hAnsi="Cambria"/>
          <w:spacing w:val="-2"/>
        </w:rPr>
        <w:t xml:space="preserve"> </w:t>
      </w:r>
      <w:r w:rsidRPr="00243D18">
        <w:rPr>
          <w:rFonts w:ascii="Cambria" w:hAnsi="Cambria"/>
        </w:rPr>
        <w:t>any</w:t>
      </w:r>
      <w:r w:rsidRPr="00243D18">
        <w:rPr>
          <w:rFonts w:ascii="Cambria" w:hAnsi="Cambria"/>
          <w:spacing w:val="-4"/>
        </w:rPr>
        <w:t xml:space="preserve"> </w:t>
      </w:r>
      <w:r w:rsidRPr="00243D18">
        <w:rPr>
          <w:rFonts w:ascii="Cambria" w:hAnsi="Cambria"/>
        </w:rPr>
        <w:t>two correspondences and fit</w:t>
      </w:r>
      <w:r w:rsidRPr="00243D18">
        <w:rPr>
          <w:rFonts w:ascii="Cambria" w:hAnsi="Cambria"/>
          <w:spacing w:val="-2"/>
        </w:rPr>
        <w:t xml:space="preserve"> </w:t>
      </w:r>
      <w:r w:rsidRPr="00243D18">
        <w:rPr>
          <w:rFonts w:ascii="Cambria" w:hAnsi="Cambria"/>
        </w:rPr>
        <w:t>a line</w:t>
      </w:r>
      <w:r w:rsidRPr="00243D18">
        <w:rPr>
          <w:rFonts w:ascii="Cambria" w:hAnsi="Cambria"/>
          <w:spacing w:val="-2"/>
        </w:rPr>
        <w:t xml:space="preserve"> </w:t>
      </w:r>
      <w:r w:rsidRPr="00243D18">
        <w:rPr>
          <w:rFonts w:ascii="Cambria" w:hAnsi="Cambria"/>
        </w:rPr>
        <w:t>between them. Then compute</w:t>
      </w:r>
      <w:r w:rsidRPr="00243D18">
        <w:rPr>
          <w:rFonts w:ascii="Cambria" w:hAnsi="Cambria"/>
          <w:spacing w:val="-2"/>
        </w:rPr>
        <w:t xml:space="preserve"> </w:t>
      </w:r>
      <w:r w:rsidRPr="00243D18">
        <w:rPr>
          <w:rFonts w:ascii="Cambria" w:hAnsi="Cambria"/>
        </w:rPr>
        <w:t>distance of</w:t>
      </w:r>
      <w:r w:rsidRPr="00243D18">
        <w:rPr>
          <w:rFonts w:ascii="Cambria" w:hAnsi="Cambria"/>
          <w:spacing w:val="-4"/>
        </w:rPr>
        <w:t xml:space="preserve"> </w:t>
      </w:r>
      <w:r w:rsidRPr="00243D18">
        <w:rPr>
          <w:rFonts w:ascii="Cambria" w:hAnsi="Cambria"/>
        </w:rPr>
        <w:t>remaining points from this</w:t>
      </w:r>
      <w:r w:rsidRPr="00243D18">
        <w:rPr>
          <w:rFonts w:ascii="Cambria" w:hAnsi="Cambria"/>
          <w:spacing w:val="-5"/>
        </w:rPr>
        <w:t xml:space="preserve"> </w:t>
      </w:r>
      <w:r w:rsidRPr="00243D18">
        <w:rPr>
          <w:rFonts w:ascii="Cambria" w:hAnsi="Cambria"/>
        </w:rPr>
        <w:t>line. Consider the</w:t>
      </w:r>
      <w:r w:rsidRPr="00243D18">
        <w:rPr>
          <w:rFonts w:ascii="Cambria" w:hAnsi="Cambria"/>
          <w:spacing w:val="-2"/>
        </w:rPr>
        <w:t xml:space="preserve"> </w:t>
      </w:r>
      <w:r w:rsidRPr="00243D18">
        <w:rPr>
          <w:rFonts w:ascii="Cambria" w:hAnsi="Cambria"/>
        </w:rPr>
        <w:t>points which are</w:t>
      </w:r>
      <w:r w:rsidRPr="00243D18">
        <w:rPr>
          <w:rFonts w:ascii="Cambria" w:hAnsi="Cambria"/>
          <w:spacing w:val="-7"/>
        </w:rPr>
        <w:t xml:space="preserve"> </w:t>
      </w:r>
      <w:r w:rsidRPr="00243D18">
        <w:rPr>
          <w:rFonts w:ascii="Cambria" w:hAnsi="Cambria"/>
        </w:rPr>
        <w:t>having distance</w:t>
      </w:r>
      <w:r w:rsidRPr="00243D18">
        <w:rPr>
          <w:rFonts w:ascii="Cambria" w:hAnsi="Cambria"/>
          <w:spacing w:val="-2"/>
        </w:rPr>
        <w:t xml:space="preserve"> </w:t>
      </w:r>
      <w:r w:rsidRPr="00243D18">
        <w:rPr>
          <w:rFonts w:ascii="Cambria" w:hAnsi="Cambria"/>
        </w:rPr>
        <w:t>below</w:t>
      </w:r>
      <w:r w:rsidRPr="00243D18">
        <w:rPr>
          <w:rFonts w:ascii="Cambria" w:hAnsi="Cambria"/>
          <w:spacing w:val="-5"/>
        </w:rPr>
        <w:t xml:space="preserve"> </w:t>
      </w:r>
      <w:r w:rsidRPr="00243D18">
        <w:rPr>
          <w:rFonts w:ascii="Cambria" w:hAnsi="Cambria"/>
        </w:rPr>
        <w:t>a threshold as</w:t>
      </w:r>
      <w:r w:rsidRPr="00243D18">
        <w:rPr>
          <w:rFonts w:ascii="Cambria" w:hAnsi="Cambria"/>
          <w:spacing w:val="-5"/>
        </w:rPr>
        <w:t xml:space="preserve"> </w:t>
      </w:r>
      <w:r w:rsidRPr="00243D18">
        <w:rPr>
          <w:rFonts w:ascii="Cambria" w:hAnsi="Cambria"/>
        </w:rPr>
        <w:t>inliers. Repeat this step</w:t>
      </w:r>
      <w:r w:rsidRPr="00243D18">
        <w:rPr>
          <w:rFonts w:ascii="Cambria" w:hAnsi="Cambria"/>
          <w:spacing w:val="-4"/>
        </w:rPr>
        <w:t xml:space="preserve"> </w:t>
      </w:r>
      <w:r w:rsidRPr="00243D18">
        <w:rPr>
          <w:rFonts w:ascii="Cambria" w:hAnsi="Cambria"/>
        </w:rPr>
        <w:t>as many</w:t>
      </w:r>
      <w:r w:rsidRPr="00243D18">
        <w:rPr>
          <w:rFonts w:ascii="Cambria" w:hAnsi="Cambria"/>
          <w:spacing w:val="-9"/>
        </w:rPr>
        <w:t xml:space="preserve"> </w:t>
      </w:r>
      <w:r w:rsidRPr="00243D18">
        <w:rPr>
          <w:rFonts w:ascii="Cambria" w:hAnsi="Cambria"/>
        </w:rPr>
        <w:t>number of times to obtain more number of inliers. [2]</w:t>
      </w:r>
    </w:p>
    <w:p w:rsidR="00243D18" w:rsidRPr="00243D18" w:rsidRDefault="00243D18" w:rsidP="00243D18">
      <w:pPr>
        <w:pStyle w:val="BodyText"/>
        <w:spacing w:before="3"/>
        <w:jc w:val="both"/>
        <w:rPr>
          <w:rFonts w:ascii="Cambria" w:hAnsi="Cambria"/>
        </w:rPr>
      </w:pPr>
      <w:r w:rsidRPr="00243D18">
        <w:rPr>
          <w:rFonts w:ascii="Cambria" w:hAnsi="Cambria"/>
        </w:rPr>
        <w:t>The</w:t>
      </w:r>
      <w:r w:rsidRPr="00243D18">
        <w:rPr>
          <w:rFonts w:ascii="Cambria" w:hAnsi="Cambria"/>
          <w:spacing w:val="-13"/>
        </w:rPr>
        <w:t xml:space="preserve"> </w:t>
      </w:r>
      <w:r w:rsidRPr="00243D18">
        <w:rPr>
          <w:rFonts w:ascii="Cambria" w:hAnsi="Cambria"/>
        </w:rPr>
        <w:t>number</w:t>
      </w:r>
      <w:r w:rsidRPr="00243D18">
        <w:rPr>
          <w:rFonts w:ascii="Cambria" w:hAnsi="Cambria"/>
          <w:spacing w:val="-5"/>
        </w:rPr>
        <w:t xml:space="preserve"> </w:t>
      </w:r>
      <w:r w:rsidRPr="00243D18">
        <w:rPr>
          <w:rFonts w:ascii="Cambria" w:hAnsi="Cambria"/>
        </w:rPr>
        <w:t>of</w:t>
      </w:r>
      <w:r w:rsidRPr="00243D18">
        <w:rPr>
          <w:rFonts w:ascii="Cambria" w:hAnsi="Cambria"/>
          <w:color w:val="FFFFFF"/>
        </w:rPr>
        <w:t>-</w:t>
      </w:r>
      <w:r w:rsidRPr="00243D18">
        <w:rPr>
          <w:rFonts w:ascii="Cambria" w:hAnsi="Cambria"/>
        </w:rPr>
        <w:t>iterations</w:t>
      </w:r>
      <w:r w:rsidRPr="00243D18">
        <w:rPr>
          <w:rFonts w:ascii="Cambria" w:hAnsi="Cambria"/>
          <w:spacing w:val="-9"/>
        </w:rPr>
        <w:t xml:space="preserve"> </w:t>
      </w:r>
      <w:r w:rsidRPr="00243D18">
        <w:rPr>
          <w:rFonts w:ascii="Cambria" w:hAnsi="Cambria"/>
        </w:rPr>
        <w:t>N</w:t>
      </w:r>
      <w:r w:rsidRPr="00243D18">
        <w:rPr>
          <w:rFonts w:ascii="Cambria" w:hAnsi="Cambria"/>
          <w:spacing w:val="-13"/>
        </w:rPr>
        <w:t xml:space="preserve"> </w:t>
      </w:r>
      <w:r w:rsidRPr="00243D18">
        <w:rPr>
          <w:rFonts w:ascii="Cambria" w:hAnsi="Cambria"/>
        </w:rPr>
        <w:t>required</w:t>
      </w:r>
      <w:r w:rsidRPr="00243D18">
        <w:rPr>
          <w:rFonts w:ascii="Cambria" w:hAnsi="Cambria"/>
          <w:spacing w:val="-7"/>
        </w:rPr>
        <w:t xml:space="preserve"> </w:t>
      </w:r>
      <w:r w:rsidRPr="00243D18">
        <w:rPr>
          <w:rFonts w:ascii="Cambria" w:hAnsi="Cambria"/>
        </w:rPr>
        <w:t>to</w:t>
      </w:r>
      <w:r w:rsidRPr="00243D18">
        <w:rPr>
          <w:rFonts w:ascii="Cambria" w:hAnsi="Cambria"/>
          <w:spacing w:val="-12"/>
        </w:rPr>
        <w:t xml:space="preserve"> </w:t>
      </w:r>
      <w:r w:rsidRPr="00243D18">
        <w:rPr>
          <w:rFonts w:ascii="Cambria" w:hAnsi="Cambria"/>
        </w:rPr>
        <w:t>guarantee</w:t>
      </w:r>
      <w:r w:rsidRPr="00243D18">
        <w:rPr>
          <w:rFonts w:ascii="Cambria" w:hAnsi="Cambria"/>
          <w:spacing w:val="3"/>
        </w:rPr>
        <w:t xml:space="preserve"> </w:t>
      </w:r>
      <w:r w:rsidRPr="00243D18">
        <w:rPr>
          <w:rFonts w:ascii="Cambria" w:hAnsi="Cambria"/>
        </w:rPr>
        <w:t>that</w:t>
      </w:r>
      <w:r w:rsidRPr="00243D18">
        <w:rPr>
          <w:rFonts w:ascii="Cambria" w:hAnsi="Cambria"/>
          <w:spacing w:val="-7"/>
        </w:rPr>
        <w:t xml:space="preserve"> </w:t>
      </w:r>
      <w:r w:rsidRPr="00243D18">
        <w:rPr>
          <w:rFonts w:ascii="Cambria" w:hAnsi="Cambria"/>
        </w:rPr>
        <w:t>a</w:t>
      </w:r>
      <w:r w:rsidRPr="00243D18">
        <w:rPr>
          <w:rFonts w:ascii="Cambria" w:hAnsi="Cambria"/>
          <w:spacing w:val="6"/>
        </w:rPr>
        <w:t xml:space="preserve"> </w:t>
      </w:r>
      <w:r w:rsidRPr="00243D18">
        <w:rPr>
          <w:rFonts w:ascii="Cambria" w:hAnsi="Cambria"/>
        </w:rPr>
        <w:t>correct</w:t>
      </w:r>
      <w:r w:rsidRPr="00243D18">
        <w:rPr>
          <w:rFonts w:ascii="Cambria" w:hAnsi="Cambria"/>
          <w:spacing w:val="11"/>
        </w:rPr>
        <w:t xml:space="preserve"> </w:t>
      </w:r>
      <w:r w:rsidRPr="00243D18">
        <w:rPr>
          <w:rFonts w:ascii="Cambria" w:hAnsi="Cambria"/>
        </w:rPr>
        <w:t>solution</w:t>
      </w:r>
      <w:r w:rsidRPr="00243D18">
        <w:rPr>
          <w:rFonts w:ascii="Cambria" w:hAnsi="Cambria"/>
          <w:spacing w:val="14"/>
        </w:rPr>
        <w:t xml:space="preserve"> </w:t>
      </w:r>
      <w:r w:rsidRPr="00243D18">
        <w:rPr>
          <w:rFonts w:ascii="Cambria" w:hAnsi="Cambria"/>
        </w:rPr>
        <w:t>is</w:t>
      </w:r>
      <w:r w:rsidRPr="00243D18">
        <w:rPr>
          <w:rFonts w:ascii="Cambria" w:hAnsi="Cambria"/>
          <w:spacing w:val="-5"/>
        </w:rPr>
        <w:t xml:space="preserve"> </w:t>
      </w:r>
      <w:r w:rsidRPr="00243D18">
        <w:rPr>
          <w:rFonts w:ascii="Cambria" w:hAnsi="Cambria"/>
        </w:rPr>
        <w:t>found</w:t>
      </w:r>
      <w:r w:rsidRPr="00243D18">
        <w:rPr>
          <w:rFonts w:ascii="Cambria" w:hAnsi="Cambria"/>
          <w:spacing w:val="9"/>
        </w:rPr>
        <w:t xml:space="preserve"> </w:t>
      </w:r>
      <w:r w:rsidRPr="00243D18">
        <w:rPr>
          <w:rFonts w:ascii="Cambria" w:hAnsi="Cambria"/>
        </w:rPr>
        <w:t>can</w:t>
      </w:r>
      <w:r w:rsidRPr="00243D18">
        <w:rPr>
          <w:rFonts w:ascii="Cambria" w:hAnsi="Cambria"/>
          <w:spacing w:val="17"/>
        </w:rPr>
        <w:t xml:space="preserve"> </w:t>
      </w:r>
      <w:r w:rsidRPr="00243D18">
        <w:rPr>
          <w:rFonts w:ascii="Cambria" w:hAnsi="Cambria"/>
        </w:rPr>
        <w:t>be</w:t>
      </w:r>
      <w:r w:rsidRPr="00243D18">
        <w:rPr>
          <w:rFonts w:ascii="Cambria" w:hAnsi="Cambria"/>
          <w:spacing w:val="-11"/>
        </w:rPr>
        <w:t xml:space="preserve"> </w:t>
      </w:r>
      <w:r w:rsidRPr="00243D18">
        <w:rPr>
          <w:rFonts w:ascii="Cambria" w:hAnsi="Cambria"/>
        </w:rPr>
        <w:t>computed</w:t>
      </w:r>
      <w:r w:rsidRPr="00243D18">
        <w:rPr>
          <w:rFonts w:ascii="Cambria" w:hAnsi="Cambria"/>
          <w:spacing w:val="-7"/>
        </w:rPr>
        <w:t xml:space="preserve"> </w:t>
      </w:r>
      <w:r w:rsidRPr="00243D18">
        <w:rPr>
          <w:rFonts w:ascii="Cambria" w:hAnsi="Cambria"/>
          <w:spacing w:val="-5"/>
        </w:rPr>
        <w:t>as,</w:t>
      </w:r>
    </w:p>
    <w:p w:rsidR="00243D18" w:rsidRDefault="00243D18" w:rsidP="00243D18">
      <w:pPr>
        <w:pStyle w:val="BodyText"/>
        <w:spacing w:before="7"/>
        <w:rPr>
          <w:sz w:val="12"/>
        </w:rPr>
      </w:pPr>
    </w:p>
    <w:p w:rsidR="00243D18" w:rsidRDefault="00243D18" w:rsidP="00243D18">
      <w:pPr>
        <w:rPr>
          <w:sz w:val="12"/>
        </w:rPr>
        <w:sectPr w:rsidR="00243D18">
          <w:type w:val="continuous"/>
          <w:pgSz w:w="12240" w:h="15120"/>
          <w:pgMar w:top="1120" w:right="960" w:bottom="280" w:left="980" w:header="723" w:footer="0" w:gutter="0"/>
          <w:cols w:space="720"/>
        </w:sectPr>
      </w:pPr>
    </w:p>
    <w:p w:rsidR="00243D18" w:rsidRPr="00391B4F" w:rsidRDefault="00243D18" w:rsidP="00391B4F">
      <w:pPr>
        <w:pStyle w:val="BodyText"/>
        <w:spacing w:before="91"/>
        <w:ind w:left="2980" w:firstLine="620"/>
        <w:rPr>
          <w:rFonts w:ascii="Cambria" w:hAnsi="Cambria"/>
        </w:rPr>
      </w:pPr>
      <w:bookmarkStart w:id="3" w:name="𝑁_=__log(1_−_𝑝)_log(1_−_(1_−_c)𝑠)"/>
      <w:bookmarkEnd w:id="3"/>
      <w:r>
        <w:lastRenderedPageBreak/>
        <w:t xml:space="preserve">N = </w:t>
      </w:r>
      <m:oMath>
        <m:f>
          <m:fPr>
            <m:ctrlPr>
              <w:rPr>
                <w:rFonts w:ascii="Cambria Math" w:hAnsi="Cambria Math"/>
                <w:i/>
                <w:sz w:val="28"/>
                <w:szCs w:val="28"/>
              </w:rPr>
            </m:ctrlPr>
          </m:fPr>
          <m:num>
            <m:r>
              <m:rPr>
                <m:sty m:val="p"/>
              </m:rPr>
              <w:rPr>
                <w:rFonts w:ascii="Cambria Math" w:hAnsi="Cambria Math"/>
                <w:sz w:val="28"/>
                <w:szCs w:val="28"/>
              </w:rPr>
              <m:t>log⁡</m:t>
            </m:r>
            <m:r>
              <w:rPr>
                <w:rFonts w:ascii="Cambria Math" w:hAnsi="Cambria Math"/>
                <w:sz w:val="28"/>
                <w:szCs w:val="28"/>
              </w:rPr>
              <m:t>(1-p)</m:t>
            </m:r>
          </m:num>
          <m:den>
            <m:r>
              <m:rPr>
                <m:sty m:val="p"/>
              </m:rPr>
              <w:rPr>
                <w:rFonts w:ascii="Cambria Math" w:hAnsi="Cambria Math"/>
                <w:sz w:val="28"/>
                <w:szCs w:val="28"/>
              </w:rPr>
              <m:t>log⁡</m:t>
            </m:r>
            <m:r>
              <w:rPr>
                <w:rFonts w:ascii="Cambria Math" w:hAnsi="Cambria Math"/>
                <w:sz w:val="28"/>
                <w:szCs w:val="28"/>
              </w:rPr>
              <m:t>(1-(</m:t>
            </m:r>
            <m:sSup>
              <m:sSupPr>
                <m:ctrlPr>
                  <w:rPr>
                    <w:rFonts w:ascii="Cambria Math" w:hAnsi="Cambria Math"/>
                    <w:i/>
                    <w:sz w:val="28"/>
                    <w:szCs w:val="28"/>
                  </w:rPr>
                </m:ctrlPr>
              </m:sSupPr>
              <m:e>
                <m:r>
                  <w:rPr>
                    <w:rFonts w:ascii="Cambria Math" w:hAnsi="Cambria Math"/>
                    <w:sz w:val="28"/>
                    <w:szCs w:val="28"/>
                  </w:rPr>
                  <m:t>1-c)</m:t>
                </m:r>
              </m:e>
              <m:sup>
                <m:r>
                  <w:rPr>
                    <w:rFonts w:ascii="Cambria Math" w:hAnsi="Cambria Math"/>
                    <w:sz w:val="28"/>
                    <w:szCs w:val="28"/>
                  </w:rPr>
                  <m:t>s</m:t>
                </m:r>
              </m:sup>
            </m:sSup>
            <m:r>
              <w:rPr>
                <w:rFonts w:ascii="Cambria Math" w:hAnsi="Cambria Math"/>
                <w:sz w:val="28"/>
                <w:szCs w:val="28"/>
              </w:rPr>
              <m:t>)</m:t>
            </m:r>
          </m:den>
        </m:f>
      </m:oMath>
      <w:r w:rsidR="00391B4F">
        <w:rPr>
          <w:sz w:val="28"/>
          <w:szCs w:val="28"/>
        </w:rPr>
        <w:t xml:space="preserve">  </w:t>
      </w:r>
      <w:r w:rsidR="00391B4F">
        <w:rPr>
          <w:sz w:val="28"/>
          <w:szCs w:val="28"/>
        </w:rPr>
        <w:tab/>
      </w:r>
      <w:r w:rsidR="00391B4F">
        <w:rPr>
          <w:sz w:val="28"/>
          <w:szCs w:val="28"/>
        </w:rPr>
        <w:tab/>
      </w:r>
      <w:r w:rsidR="00391B4F">
        <w:rPr>
          <w:sz w:val="28"/>
          <w:szCs w:val="28"/>
        </w:rPr>
        <w:tab/>
      </w:r>
      <w:r w:rsidR="00391B4F">
        <w:rPr>
          <w:sz w:val="28"/>
          <w:szCs w:val="28"/>
        </w:rPr>
        <w:tab/>
        <w:t xml:space="preserve"> </w:t>
      </w:r>
      <w:r w:rsidR="00391B4F">
        <w:rPr>
          <w:sz w:val="28"/>
          <w:szCs w:val="28"/>
        </w:rPr>
        <w:tab/>
      </w:r>
      <w:r w:rsidR="00391B4F" w:rsidRPr="00391B4F">
        <w:rPr>
          <w:rFonts w:ascii="Cambria" w:hAnsi="Cambria"/>
        </w:rPr>
        <w:t>(6)</w:t>
      </w:r>
    </w:p>
    <w:p w:rsidR="00243D18" w:rsidRDefault="00243D18" w:rsidP="001A7414">
      <w:pPr>
        <w:pStyle w:val="BodyText"/>
        <w:spacing w:before="91"/>
      </w:pPr>
      <w:r>
        <w:t>Where,</w:t>
      </w:r>
      <w:r>
        <w:rPr>
          <w:spacing w:val="1"/>
        </w:rPr>
        <w:t xml:space="preserve"> </w:t>
      </w:r>
      <w:r>
        <w:rPr>
          <w:i/>
          <w:iCs/>
        </w:rPr>
        <w:t>p</w:t>
      </w:r>
      <w:r>
        <w:rPr>
          <w:i/>
          <w:iCs/>
          <w:spacing w:val="13"/>
        </w:rPr>
        <w:t xml:space="preserve"> </w:t>
      </w:r>
      <w:r>
        <w:t>is</w:t>
      </w:r>
      <w:r>
        <w:rPr>
          <w:spacing w:val="-10"/>
        </w:rPr>
        <w:t xml:space="preserve"> </w:t>
      </w:r>
      <w:r>
        <w:t>the</w:t>
      </w:r>
      <w:r>
        <w:rPr>
          <w:spacing w:val="-13"/>
        </w:rPr>
        <w:t xml:space="preserve"> </w:t>
      </w:r>
      <w:r>
        <w:t>probability</w:t>
      </w:r>
      <w:r>
        <w:rPr>
          <w:spacing w:val="10"/>
        </w:rPr>
        <w:t xml:space="preserve"> </w:t>
      </w:r>
      <w:r>
        <w:t>of</w:t>
      </w:r>
      <w:r>
        <w:rPr>
          <w:spacing w:val="-5"/>
        </w:rPr>
        <w:t xml:space="preserve"> </w:t>
      </w:r>
      <w:r>
        <w:t>success,</w:t>
      </w:r>
      <w:r>
        <w:rPr>
          <w:spacing w:val="20"/>
        </w:rPr>
        <w:t xml:space="preserve"> </w:t>
      </w:r>
      <w:r>
        <w:t>ϵ</w:t>
      </w:r>
      <w:r>
        <w:rPr>
          <w:spacing w:val="48"/>
        </w:rPr>
        <w:t xml:space="preserve"> </w:t>
      </w:r>
      <w:r>
        <w:t>is</w:t>
      </w:r>
      <w:r>
        <w:rPr>
          <w:spacing w:val="-10"/>
        </w:rPr>
        <w:t xml:space="preserve"> </w:t>
      </w:r>
      <w:r>
        <w:t>the</w:t>
      </w:r>
      <w:r>
        <w:rPr>
          <w:spacing w:val="5"/>
        </w:rPr>
        <w:t xml:space="preserve"> </w:t>
      </w:r>
      <w:r>
        <w:t>percentage</w:t>
      </w:r>
      <w:r>
        <w:rPr>
          <w:spacing w:val="-7"/>
        </w:rPr>
        <w:t xml:space="preserve"> </w:t>
      </w:r>
      <w:r>
        <w:t>of</w:t>
      </w:r>
      <w:r>
        <w:rPr>
          <w:color w:val="FFFFFF"/>
        </w:rPr>
        <w:t>-</w:t>
      </w:r>
      <w:r>
        <w:t>outliers</w:t>
      </w:r>
      <w:r>
        <w:rPr>
          <w:spacing w:val="-11"/>
        </w:rPr>
        <w:t xml:space="preserve"> </w:t>
      </w:r>
      <w:r>
        <w:t>in</w:t>
      </w:r>
      <w:r>
        <w:rPr>
          <w:spacing w:val="13"/>
        </w:rPr>
        <w:t xml:space="preserve"> </w:t>
      </w:r>
      <w:r>
        <w:t>the</w:t>
      </w:r>
      <w:r>
        <w:rPr>
          <w:spacing w:val="5"/>
        </w:rPr>
        <w:t xml:space="preserve"> </w:t>
      </w:r>
      <w:r>
        <w:t>data</w:t>
      </w:r>
      <w:r>
        <w:rPr>
          <w:spacing w:val="-7"/>
        </w:rPr>
        <w:t xml:space="preserve"> </w:t>
      </w:r>
      <w:r>
        <w:t>and</w:t>
      </w:r>
      <w:r>
        <w:rPr>
          <w:spacing w:val="8"/>
        </w:rPr>
        <w:t xml:space="preserve"> </w:t>
      </w:r>
      <w:r>
        <w:rPr>
          <w:i/>
          <w:iCs/>
        </w:rPr>
        <w:t>S</w:t>
      </w:r>
      <w:r>
        <w:rPr>
          <w:i/>
          <w:iCs/>
          <w:spacing w:val="-5"/>
        </w:rPr>
        <w:t xml:space="preserve"> </w:t>
      </w:r>
      <w:r>
        <w:t>is</w:t>
      </w:r>
      <w:r>
        <w:rPr>
          <w:spacing w:val="-12"/>
        </w:rPr>
        <w:t xml:space="preserve"> </w:t>
      </w:r>
      <w:r>
        <w:t>the</w:t>
      </w:r>
      <w:r>
        <w:rPr>
          <w:spacing w:val="-3"/>
        </w:rPr>
        <w:t xml:space="preserve"> </w:t>
      </w:r>
      <w:r>
        <w:t>number</w:t>
      </w:r>
      <w:r>
        <w:rPr>
          <w:spacing w:val="9"/>
        </w:rPr>
        <w:t xml:space="preserve"> </w:t>
      </w:r>
      <w:r>
        <w:t>of</w:t>
      </w:r>
      <w:r>
        <w:rPr>
          <w:color w:val="FFFFFF"/>
        </w:rPr>
        <w:t>-</w:t>
      </w:r>
      <w:r>
        <w:t>data</w:t>
      </w:r>
      <w:r>
        <w:rPr>
          <w:spacing w:val="-3"/>
        </w:rPr>
        <w:t xml:space="preserve"> </w:t>
      </w:r>
      <w:r>
        <w:rPr>
          <w:spacing w:val="-2"/>
        </w:rPr>
        <w:t>points.</w:t>
      </w:r>
    </w:p>
    <w:p w:rsidR="00243D18" w:rsidRDefault="00243D18" w:rsidP="00243D18">
      <w:pPr>
        <w:pStyle w:val="BodyText"/>
        <w:rPr>
          <w:sz w:val="8"/>
        </w:rPr>
      </w:pPr>
      <w:r>
        <w:rPr>
          <w:noProof/>
        </w:rPr>
        <w:drawing>
          <wp:anchor distT="0" distB="0" distL="0" distR="0" simplePos="0" relativeHeight="251681792" behindDoc="1" locked="0" layoutInCell="1" allowOverlap="1" wp14:anchorId="7F6C4081" wp14:editId="76F38A6C">
            <wp:simplePos x="0" y="0"/>
            <wp:positionH relativeFrom="page">
              <wp:posOffset>2337435</wp:posOffset>
            </wp:positionH>
            <wp:positionV relativeFrom="paragraph">
              <wp:posOffset>73884</wp:posOffset>
            </wp:positionV>
            <wp:extent cx="3090510" cy="1435608"/>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3090510" cy="1435608"/>
                    </a:xfrm>
                    <a:prstGeom prst="rect">
                      <a:avLst/>
                    </a:prstGeom>
                  </pic:spPr>
                </pic:pic>
              </a:graphicData>
            </a:graphic>
          </wp:anchor>
        </w:drawing>
      </w:r>
    </w:p>
    <w:p w:rsidR="00DA389B" w:rsidRDefault="00243D18" w:rsidP="00DA389B">
      <w:pPr>
        <w:spacing w:before="139"/>
        <w:ind w:right="30"/>
        <w:jc w:val="center"/>
        <w:rPr>
          <w:spacing w:val="-2"/>
          <w:sz w:val="18"/>
        </w:rPr>
      </w:pPr>
      <w:r>
        <w:rPr>
          <w:sz w:val="18"/>
        </w:rPr>
        <w:t>Figure6.</w:t>
      </w:r>
      <w:r>
        <w:rPr>
          <w:spacing w:val="-7"/>
          <w:sz w:val="18"/>
        </w:rPr>
        <w:t xml:space="preserve"> </w:t>
      </w:r>
      <w:r>
        <w:rPr>
          <w:sz w:val="18"/>
        </w:rPr>
        <w:t>RANSAC</w:t>
      </w:r>
      <w:r>
        <w:rPr>
          <w:spacing w:val="-6"/>
          <w:sz w:val="18"/>
        </w:rPr>
        <w:t xml:space="preserve"> </w:t>
      </w:r>
      <w:r>
        <w:rPr>
          <w:spacing w:val="-2"/>
          <w:sz w:val="18"/>
        </w:rPr>
        <w:t>example</w:t>
      </w:r>
    </w:p>
    <w:p w:rsidR="00DA389B" w:rsidRPr="007860D3" w:rsidRDefault="00DA389B" w:rsidP="00DA389B">
      <w:pPr>
        <w:pStyle w:val="Heading3"/>
        <w:spacing w:line="225" w:lineRule="exact"/>
        <w:rPr>
          <w:rFonts w:ascii="Cambria" w:hAnsi="Cambria"/>
          <w:color w:val="000000" w:themeColor="text1"/>
          <w:sz w:val="20"/>
          <w:szCs w:val="20"/>
        </w:rPr>
      </w:pPr>
      <w:r w:rsidRPr="007860D3">
        <w:rPr>
          <w:rFonts w:ascii="Cambria" w:hAnsi="Cambria"/>
          <w:color w:val="000000" w:themeColor="text1"/>
          <w:spacing w:val="-2"/>
          <w:sz w:val="20"/>
          <w:szCs w:val="20"/>
        </w:rPr>
        <w:t>Triangulation</w:t>
      </w:r>
    </w:p>
    <w:p w:rsidR="00DA389B" w:rsidRDefault="00DA389B" w:rsidP="00DA389B">
      <w:pPr>
        <w:pStyle w:val="BodyText"/>
        <w:spacing w:line="235" w:lineRule="auto"/>
        <w:ind w:left="100" w:right="106"/>
        <w:jc w:val="both"/>
      </w:pPr>
      <w:r>
        <w:rPr>
          <w:noProof/>
        </w:rPr>
        <w:drawing>
          <wp:anchor distT="0" distB="0" distL="0" distR="0" simplePos="0" relativeHeight="251660288" behindDoc="1" locked="0" layoutInCell="1" allowOverlap="1" wp14:anchorId="10E0A9F5" wp14:editId="15E4C358">
            <wp:simplePos x="0" y="0"/>
            <wp:positionH relativeFrom="page">
              <wp:posOffset>2095500</wp:posOffset>
            </wp:positionH>
            <wp:positionV relativeFrom="paragraph">
              <wp:posOffset>496570</wp:posOffset>
            </wp:positionV>
            <wp:extent cx="3088640" cy="1343025"/>
            <wp:effectExtent l="0" t="0" r="0" b="0"/>
            <wp:wrapTopAndBottom/>
            <wp:docPr id="6"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3088640" cy="1343025"/>
                    </a:xfrm>
                    <a:prstGeom prst="rect">
                      <a:avLst/>
                    </a:prstGeom>
                  </pic:spPr>
                </pic:pic>
              </a:graphicData>
            </a:graphic>
            <wp14:sizeRelV relativeFrom="margin">
              <wp14:pctHeight>0</wp14:pctHeight>
            </wp14:sizeRelV>
          </wp:anchor>
        </w:drawing>
      </w:r>
      <w:r>
        <w:t>The</w:t>
      </w:r>
      <w:r>
        <w:rPr>
          <w:spacing w:val="-2"/>
        </w:rPr>
        <w:t xml:space="preserve"> </w:t>
      </w:r>
      <w:r>
        <w:t>method in which stereo</w:t>
      </w:r>
      <w:r>
        <w:rPr>
          <w:spacing w:val="-4"/>
        </w:rPr>
        <w:t xml:space="preserve"> </w:t>
      </w:r>
      <w:r>
        <w:t>determines the</w:t>
      </w:r>
      <w:r>
        <w:rPr>
          <w:spacing w:val="-2"/>
        </w:rPr>
        <w:t xml:space="preserve"> </w:t>
      </w:r>
      <w:r>
        <w:t>position in space</w:t>
      </w:r>
      <w:r>
        <w:rPr>
          <w:spacing w:val="-2"/>
        </w:rPr>
        <w:t xml:space="preserve"> </w:t>
      </w:r>
      <w:r>
        <w:t>of</w:t>
      </w:r>
      <w:r>
        <w:rPr>
          <w:spacing w:val="-4"/>
        </w:rPr>
        <w:t xml:space="preserve"> </w:t>
      </w:r>
      <w:r>
        <w:t>p and q</w:t>
      </w:r>
      <w:r>
        <w:rPr>
          <w:spacing w:val="-4"/>
        </w:rPr>
        <w:t xml:space="preserve"> </w:t>
      </w:r>
      <w:r>
        <w:t>in Fig.7(a)</w:t>
      </w:r>
      <w:r>
        <w:rPr>
          <w:spacing w:val="-4"/>
        </w:rPr>
        <w:t xml:space="preserve"> </w:t>
      </w:r>
      <w:r>
        <w:t>[3]</w:t>
      </w:r>
      <w:r>
        <w:rPr>
          <w:spacing w:val="-3"/>
        </w:rPr>
        <w:t xml:space="preserve"> </w:t>
      </w:r>
      <w:r>
        <w:t>is triangulation, i.e.</w:t>
      </w:r>
      <w:r>
        <w:rPr>
          <w:spacing w:val="-1"/>
        </w:rPr>
        <w:t xml:space="preserve"> </w:t>
      </w:r>
      <w:r>
        <w:t>The</w:t>
      </w:r>
      <w:r>
        <w:rPr>
          <w:spacing w:val="-2"/>
        </w:rPr>
        <w:t xml:space="preserve"> </w:t>
      </w:r>
      <w:r>
        <w:t>position of the 3-D</w:t>
      </w:r>
      <w:r>
        <w:rPr>
          <w:spacing w:val="17"/>
        </w:rPr>
        <w:t xml:space="preserve"> </w:t>
      </w:r>
      <w:r>
        <w:t>points</w:t>
      </w:r>
      <w:r>
        <w:rPr>
          <w:spacing w:val="18"/>
        </w:rPr>
        <w:t xml:space="preserve"> </w:t>
      </w:r>
      <w:r>
        <w:t>which</w:t>
      </w:r>
      <w:r>
        <w:rPr>
          <w:spacing w:val="24"/>
        </w:rPr>
        <w:t xml:space="preserve"> </w:t>
      </w:r>
      <w:r>
        <w:t>are</w:t>
      </w:r>
      <w:r>
        <w:rPr>
          <w:spacing w:val="11"/>
        </w:rPr>
        <w:t xml:space="preserve"> </w:t>
      </w:r>
      <w:r>
        <w:t>triangulated</w:t>
      </w:r>
      <w:r>
        <w:rPr>
          <w:spacing w:val="15"/>
        </w:rPr>
        <w:t xml:space="preserve"> </w:t>
      </w:r>
      <w:r>
        <w:t>are</w:t>
      </w:r>
      <w:r>
        <w:rPr>
          <w:spacing w:val="11"/>
        </w:rPr>
        <w:t xml:space="preserve"> </w:t>
      </w:r>
      <w:r>
        <w:t>obtained</w:t>
      </w:r>
      <w:r>
        <w:rPr>
          <w:spacing w:val="15"/>
        </w:rPr>
        <w:t xml:space="preserve"> </w:t>
      </w:r>
      <w:r>
        <w:t>by intersecting the rays</w:t>
      </w:r>
      <w:r>
        <w:rPr>
          <w:spacing w:val="22"/>
        </w:rPr>
        <w:t xml:space="preserve"> </w:t>
      </w:r>
      <w:r>
        <w:t>back</w:t>
      </w:r>
      <w:r>
        <w:rPr>
          <w:spacing w:val="19"/>
        </w:rPr>
        <w:t xml:space="preserve"> </w:t>
      </w:r>
      <w:r>
        <w:t>projected</w:t>
      </w:r>
      <w:r>
        <w:rPr>
          <w:spacing w:val="19"/>
        </w:rPr>
        <w:t xml:space="preserve"> </w:t>
      </w:r>
      <w:r>
        <w:t>from</w:t>
      </w:r>
      <w:r>
        <w:rPr>
          <w:spacing w:val="26"/>
        </w:rPr>
        <w:t xml:space="preserve"> </w:t>
      </w:r>
      <w:r>
        <w:t>2-D</w:t>
      </w:r>
      <w:r>
        <w:rPr>
          <w:spacing w:val="12"/>
        </w:rPr>
        <w:t xml:space="preserve"> </w:t>
      </w:r>
      <w:r>
        <w:t>image</w:t>
      </w:r>
      <w:r>
        <w:rPr>
          <w:spacing w:val="16"/>
        </w:rPr>
        <w:t xml:space="preserve"> </w:t>
      </w:r>
      <w:r>
        <w:t>correspondences</w:t>
      </w:r>
      <w:r>
        <w:rPr>
          <w:spacing w:val="18"/>
        </w:rPr>
        <w:t xml:space="preserve"> </w:t>
      </w:r>
      <w:r>
        <w:t>of at least two image frames.[3].</w:t>
      </w:r>
    </w:p>
    <w:p w:rsidR="00DA389B" w:rsidRDefault="00DA389B" w:rsidP="00DA389B">
      <w:pPr>
        <w:spacing w:before="171"/>
        <w:ind w:right="6"/>
        <w:jc w:val="center"/>
        <w:rPr>
          <w:sz w:val="18"/>
        </w:rPr>
      </w:pPr>
      <w:r>
        <w:rPr>
          <w:sz w:val="18"/>
        </w:rPr>
        <w:t>Figure7.</w:t>
      </w:r>
      <w:r>
        <w:rPr>
          <w:spacing w:val="-2"/>
          <w:sz w:val="18"/>
        </w:rPr>
        <w:t xml:space="preserve"> </w:t>
      </w:r>
      <w:r>
        <w:rPr>
          <w:sz w:val="18"/>
        </w:rPr>
        <w:t>A</w:t>
      </w:r>
      <w:r>
        <w:rPr>
          <w:spacing w:val="-9"/>
          <w:sz w:val="18"/>
        </w:rPr>
        <w:t xml:space="preserve"> </w:t>
      </w:r>
      <w:r>
        <w:rPr>
          <w:sz w:val="18"/>
        </w:rPr>
        <w:t>simple</w:t>
      </w:r>
      <w:r>
        <w:rPr>
          <w:spacing w:val="-3"/>
          <w:sz w:val="18"/>
        </w:rPr>
        <w:t xml:space="preserve"> </w:t>
      </w:r>
      <w:r>
        <w:rPr>
          <w:sz w:val="18"/>
        </w:rPr>
        <w:t>stereo</w:t>
      </w:r>
      <w:r>
        <w:rPr>
          <w:spacing w:val="-7"/>
          <w:sz w:val="18"/>
        </w:rPr>
        <w:t xml:space="preserve"> </w:t>
      </w:r>
      <w:r>
        <w:rPr>
          <w:spacing w:val="-2"/>
          <w:sz w:val="18"/>
        </w:rPr>
        <w:t>system</w:t>
      </w:r>
    </w:p>
    <w:p w:rsidR="00DA389B" w:rsidRDefault="00DA389B" w:rsidP="00DA389B">
      <w:pPr>
        <w:spacing w:before="139"/>
        <w:ind w:right="30"/>
        <w:rPr>
          <w:spacing w:val="-2"/>
          <w:sz w:val="18"/>
        </w:rPr>
      </w:pPr>
    </w:p>
    <w:p w:rsidR="00DA389B" w:rsidRDefault="00DA389B" w:rsidP="00DA389B">
      <w:pPr>
        <w:spacing w:before="139"/>
        <w:ind w:right="30"/>
        <w:jc w:val="center"/>
        <w:rPr>
          <w:spacing w:val="-2"/>
          <w:sz w:val="18"/>
        </w:rPr>
      </w:pPr>
    </w:p>
    <w:p w:rsidR="00243D18" w:rsidRDefault="00243D18" w:rsidP="00DA389B">
      <w:pPr>
        <w:spacing w:before="236"/>
        <w:rPr>
          <w:rFonts w:ascii="Cambria Math"/>
        </w:rPr>
        <w:sectPr w:rsidR="00243D18">
          <w:type w:val="continuous"/>
          <w:pgSz w:w="12240" w:h="15120"/>
          <w:pgMar w:top="1120" w:right="960" w:bottom="280" w:left="980" w:header="723" w:footer="0" w:gutter="0"/>
          <w:cols w:num="2" w:space="720" w:equalWidth="0">
            <w:col w:w="9468" w:space="284"/>
            <w:col w:w="548"/>
          </w:cols>
        </w:sectPr>
      </w:pPr>
      <w:bookmarkStart w:id="4" w:name="(6)"/>
      <w:bookmarkEnd w:id="4"/>
    </w:p>
    <w:p w:rsidR="007860D3" w:rsidRDefault="007860D3" w:rsidP="007860D3">
      <w:pPr>
        <w:pStyle w:val="BodyText"/>
        <w:spacing w:line="237" w:lineRule="auto"/>
        <w:ind w:left="100" w:right="133"/>
      </w:pPr>
      <w:bookmarkStart w:id="5" w:name="Triangulation"/>
      <w:bookmarkEnd w:id="5"/>
      <w:r>
        <w:lastRenderedPageBreak/>
        <w:t>From</w:t>
      </w:r>
      <w:r>
        <w:rPr>
          <w:spacing w:val="20"/>
        </w:rPr>
        <w:t xml:space="preserve"> </w:t>
      </w:r>
      <w:proofErr w:type="gramStart"/>
      <w:r>
        <w:t>Fig.7(</w:t>
      </w:r>
      <w:proofErr w:type="gramEnd"/>
      <w:r>
        <w:t>b)</w:t>
      </w:r>
      <w:r>
        <w:rPr>
          <w:spacing w:val="19"/>
        </w:rPr>
        <w:t xml:space="preserve"> </w:t>
      </w:r>
      <w:r>
        <w:t>[3],</w:t>
      </w:r>
      <w:r>
        <w:rPr>
          <w:spacing w:val="21"/>
        </w:rPr>
        <w:t xml:space="preserve"> </w:t>
      </w:r>
      <w:r>
        <w:t>P</w:t>
      </w:r>
      <w:r>
        <w:rPr>
          <w:spacing w:val="17"/>
        </w:rPr>
        <w:t xml:space="preserve"> </w:t>
      </w:r>
      <w:r>
        <w:t>(X,</w:t>
      </w:r>
      <w:r>
        <w:rPr>
          <w:spacing w:val="16"/>
        </w:rPr>
        <w:t xml:space="preserve"> </w:t>
      </w:r>
      <w:r>
        <w:t>Y,</w:t>
      </w:r>
      <w:r>
        <w:rPr>
          <w:spacing w:val="26"/>
        </w:rPr>
        <w:t xml:space="preserve"> </w:t>
      </w:r>
      <w:r>
        <w:t>Z)</w:t>
      </w:r>
      <w:r>
        <w:rPr>
          <w:spacing w:val="14"/>
        </w:rPr>
        <w:t xml:space="preserve"> </w:t>
      </w:r>
      <w:r>
        <w:t>is</w:t>
      </w:r>
      <w:r>
        <w:rPr>
          <w:spacing w:val="12"/>
        </w:rPr>
        <w:t xml:space="preserve"> </w:t>
      </w:r>
      <w:r>
        <w:t>the</w:t>
      </w:r>
      <w:r>
        <w:rPr>
          <w:spacing w:val="16"/>
        </w:rPr>
        <w:t xml:space="preserve"> </w:t>
      </w:r>
      <w:r>
        <w:t>position</w:t>
      </w:r>
      <w:r>
        <w:rPr>
          <w:spacing w:val="29"/>
        </w:rPr>
        <w:t xml:space="preserve"> </w:t>
      </w:r>
      <w:r>
        <w:t>of</w:t>
      </w:r>
      <w:r>
        <w:rPr>
          <w:spacing w:val="14"/>
        </w:rPr>
        <w:t xml:space="preserve"> </w:t>
      </w:r>
      <w:r>
        <w:t>single</w:t>
      </w:r>
      <w:r>
        <w:rPr>
          <w:spacing w:val="16"/>
        </w:rPr>
        <w:t xml:space="preserve"> </w:t>
      </w:r>
      <w:r>
        <w:t>3-D</w:t>
      </w:r>
      <w:r>
        <w:rPr>
          <w:spacing w:val="17"/>
        </w:rPr>
        <w:t xml:space="preserve"> </w:t>
      </w:r>
      <w:r>
        <w:t>point</w:t>
      </w:r>
      <w:r>
        <w:rPr>
          <w:spacing w:val="20"/>
        </w:rPr>
        <w:t xml:space="preserve"> </w:t>
      </w:r>
      <w:r>
        <w:t>from</w:t>
      </w:r>
      <w:r>
        <w:rPr>
          <w:spacing w:val="20"/>
        </w:rPr>
        <w:t xml:space="preserve"> </w:t>
      </w:r>
      <w:r>
        <w:t>its</w:t>
      </w:r>
      <w:r>
        <w:rPr>
          <w:spacing w:val="17"/>
        </w:rPr>
        <w:t xml:space="preserve"> </w:t>
      </w:r>
      <w:r>
        <w:t>projections,</w:t>
      </w:r>
      <w:r>
        <w:rPr>
          <w:spacing w:val="26"/>
        </w:rPr>
        <w:t xml:space="preserve"> </w:t>
      </w:r>
      <w:proofErr w:type="spellStart"/>
      <w:r>
        <w:t>p</w:t>
      </w:r>
      <w:r w:rsidRPr="007860D3">
        <w:rPr>
          <w:vertAlign w:val="subscript"/>
        </w:rPr>
        <w:t>l</w:t>
      </w:r>
      <w:proofErr w:type="spellEnd"/>
      <w:r>
        <w:rPr>
          <w:spacing w:val="21"/>
        </w:rPr>
        <w:t xml:space="preserve"> </w:t>
      </w:r>
      <w:r>
        <w:t>(x</w:t>
      </w:r>
      <w:r w:rsidRPr="007860D3">
        <w:rPr>
          <w:vertAlign w:val="subscript"/>
        </w:rPr>
        <w:t>l</w:t>
      </w:r>
      <w:r>
        <w:t>,</w:t>
      </w:r>
      <w:r>
        <w:rPr>
          <w:spacing w:val="21"/>
        </w:rPr>
        <w:t xml:space="preserve"> </w:t>
      </w:r>
      <w:proofErr w:type="spellStart"/>
      <w:r>
        <w:t>y</w:t>
      </w:r>
      <w:r w:rsidRPr="007860D3">
        <w:rPr>
          <w:vertAlign w:val="subscript"/>
        </w:rPr>
        <w:t>l</w:t>
      </w:r>
      <w:proofErr w:type="spellEnd"/>
      <w:r>
        <w:t>)</w:t>
      </w:r>
      <w:r>
        <w:rPr>
          <w:spacing w:val="19"/>
        </w:rPr>
        <w:t xml:space="preserve"> </w:t>
      </w:r>
      <w:r>
        <w:t>and</w:t>
      </w:r>
      <w:r>
        <w:rPr>
          <w:spacing w:val="19"/>
        </w:rPr>
        <w:t xml:space="preserve"> </w:t>
      </w:r>
      <w:proofErr w:type="spellStart"/>
      <w:r>
        <w:t>pr</w:t>
      </w:r>
      <w:proofErr w:type="spellEnd"/>
      <w:r>
        <w:rPr>
          <w:spacing w:val="24"/>
        </w:rPr>
        <w:t xml:space="preserve"> </w:t>
      </w:r>
      <w:r>
        <w:t>(</w:t>
      </w:r>
      <w:proofErr w:type="spellStart"/>
      <w:r>
        <w:t>x</w:t>
      </w:r>
      <w:r w:rsidRPr="007860D3">
        <w:rPr>
          <w:vertAlign w:val="subscript"/>
        </w:rPr>
        <w:t>r</w:t>
      </w:r>
      <w:proofErr w:type="spellEnd"/>
      <w:r>
        <w:t>,</w:t>
      </w:r>
      <w:r>
        <w:rPr>
          <w:spacing w:val="26"/>
        </w:rPr>
        <w:t xml:space="preserve"> </w:t>
      </w:r>
      <w:proofErr w:type="spellStart"/>
      <w:r>
        <w:t>y</w:t>
      </w:r>
      <w:r w:rsidRPr="007860D3">
        <w:rPr>
          <w:vertAlign w:val="subscript"/>
        </w:rPr>
        <w:t>r</w:t>
      </w:r>
      <w:proofErr w:type="spellEnd"/>
      <w:r>
        <w:t>).</w:t>
      </w:r>
      <w:r>
        <w:rPr>
          <w:spacing w:val="16"/>
        </w:rPr>
        <w:t xml:space="preserve"> </w:t>
      </w:r>
      <w:r>
        <w:t>T</w:t>
      </w:r>
      <w:r>
        <w:rPr>
          <w:spacing w:val="15"/>
        </w:rPr>
        <w:t xml:space="preserve"> </w:t>
      </w:r>
      <w:r>
        <w:t>is</w:t>
      </w:r>
      <w:r>
        <w:rPr>
          <w:spacing w:val="17"/>
        </w:rPr>
        <w:t xml:space="preserve"> </w:t>
      </w:r>
      <w:r>
        <w:t>the distance</w:t>
      </w:r>
      <w:r>
        <w:rPr>
          <w:spacing w:val="18"/>
        </w:rPr>
        <w:t xml:space="preserve"> </w:t>
      </w:r>
      <w:r>
        <w:t>between</w:t>
      </w:r>
      <w:r>
        <w:rPr>
          <w:spacing w:val="36"/>
        </w:rPr>
        <w:t xml:space="preserve"> </w:t>
      </w:r>
      <w:r>
        <w:t>the</w:t>
      </w:r>
      <w:r>
        <w:rPr>
          <w:spacing w:val="18"/>
        </w:rPr>
        <w:t xml:space="preserve"> </w:t>
      </w:r>
      <w:proofErr w:type="spellStart"/>
      <w:r>
        <w:t>centres</w:t>
      </w:r>
      <w:proofErr w:type="spellEnd"/>
      <w:r>
        <w:rPr>
          <w:spacing w:val="24"/>
        </w:rPr>
        <w:t xml:space="preserve"> </w:t>
      </w:r>
      <w:r>
        <w:t>of</w:t>
      </w:r>
      <w:r>
        <w:rPr>
          <w:spacing w:val="16"/>
        </w:rPr>
        <w:t xml:space="preserve"> </w:t>
      </w:r>
      <w:r>
        <w:t>projection</w:t>
      </w:r>
      <w:r>
        <w:rPr>
          <w:spacing w:val="36"/>
        </w:rPr>
        <w:t xml:space="preserve"> </w:t>
      </w:r>
      <w:proofErr w:type="spellStart"/>
      <w:r>
        <w:t>O</w:t>
      </w:r>
      <w:r w:rsidRPr="007860D3">
        <w:rPr>
          <w:vertAlign w:val="subscript"/>
        </w:rPr>
        <w:t>l</w:t>
      </w:r>
      <w:proofErr w:type="spellEnd"/>
      <w:r>
        <w:rPr>
          <w:spacing w:val="27"/>
        </w:rPr>
        <w:t xml:space="preserve"> </w:t>
      </w:r>
      <w:r>
        <w:t>and</w:t>
      </w:r>
      <w:r>
        <w:rPr>
          <w:spacing w:val="25"/>
        </w:rPr>
        <w:t xml:space="preserve"> </w:t>
      </w:r>
      <w:r>
        <w:t>O</w:t>
      </w:r>
      <w:r w:rsidRPr="007860D3">
        <w:rPr>
          <w:vertAlign w:val="subscript"/>
        </w:rPr>
        <w:t>r</w:t>
      </w:r>
      <w:r>
        <w:t>,</w:t>
      </w:r>
      <w:r>
        <w:rPr>
          <w:spacing w:val="28"/>
        </w:rPr>
        <w:t xml:space="preserve"> </w:t>
      </w:r>
      <w:r>
        <w:t>which</w:t>
      </w:r>
      <w:r>
        <w:rPr>
          <w:spacing w:val="35"/>
        </w:rPr>
        <w:t xml:space="preserve"> </w:t>
      </w:r>
      <w:r>
        <w:t>is</w:t>
      </w:r>
      <w:r>
        <w:rPr>
          <w:spacing w:val="19"/>
        </w:rPr>
        <w:t xml:space="preserve"> </w:t>
      </w:r>
      <w:r>
        <w:t>the</w:t>
      </w:r>
      <w:r>
        <w:rPr>
          <w:spacing w:val="18"/>
        </w:rPr>
        <w:t xml:space="preserve"> </w:t>
      </w:r>
      <w:r>
        <w:t>baseline</w:t>
      </w:r>
      <w:r>
        <w:rPr>
          <w:spacing w:val="23"/>
        </w:rPr>
        <w:t xml:space="preserve"> </w:t>
      </w:r>
      <w:r>
        <w:t>of</w:t>
      </w:r>
      <w:r>
        <w:rPr>
          <w:color w:val="FFFFFF"/>
        </w:rPr>
        <w:t>-</w:t>
      </w:r>
      <w:r>
        <w:t>the</w:t>
      </w:r>
      <w:r>
        <w:rPr>
          <w:spacing w:val="18"/>
        </w:rPr>
        <w:t xml:space="preserve"> </w:t>
      </w:r>
      <w:r>
        <w:t>stereo</w:t>
      </w:r>
      <w:r>
        <w:rPr>
          <w:spacing w:val="17"/>
        </w:rPr>
        <w:t xml:space="preserve"> </w:t>
      </w:r>
      <w:r>
        <w:t>system.</w:t>
      </w:r>
      <w:r>
        <w:rPr>
          <w:spacing w:val="33"/>
        </w:rPr>
        <w:t xml:space="preserve"> </w:t>
      </w:r>
      <w:r>
        <w:t>F</w:t>
      </w:r>
      <w:r>
        <w:rPr>
          <w:spacing w:val="19"/>
        </w:rPr>
        <w:t xml:space="preserve"> </w:t>
      </w:r>
      <w:r>
        <w:t>is the</w:t>
      </w:r>
      <w:r>
        <w:rPr>
          <w:spacing w:val="18"/>
        </w:rPr>
        <w:t xml:space="preserve"> </w:t>
      </w:r>
      <w:r>
        <w:t>common</w:t>
      </w:r>
      <w:r>
        <w:rPr>
          <w:spacing w:val="35"/>
        </w:rPr>
        <w:t xml:space="preserve"> </w:t>
      </w:r>
      <w:r>
        <w:t>focal length</w:t>
      </w:r>
      <w:r>
        <w:rPr>
          <w:spacing w:val="24"/>
        </w:rPr>
        <w:t xml:space="preserve"> </w:t>
      </w:r>
      <w:r>
        <w:t>for</w:t>
      </w:r>
      <w:r>
        <w:rPr>
          <w:spacing w:val="19"/>
        </w:rPr>
        <w:t xml:space="preserve"> </w:t>
      </w:r>
      <w:r>
        <w:t>both left and right cameras, and Z is</w:t>
      </w:r>
      <w:r>
        <w:rPr>
          <w:spacing w:val="-3"/>
        </w:rPr>
        <w:t xml:space="preserve"> </w:t>
      </w:r>
      <w:r>
        <w:t>the distance</w:t>
      </w:r>
      <w:r>
        <w:rPr>
          <w:spacing w:val="-4"/>
        </w:rPr>
        <w:t xml:space="preserve"> </w:t>
      </w:r>
      <w:r>
        <w:t>between</w:t>
      </w:r>
      <w:r>
        <w:rPr>
          <w:spacing w:val="19"/>
        </w:rPr>
        <w:t xml:space="preserve"> </w:t>
      </w:r>
      <w:r>
        <w:t>3-D Point P and the baseline</w:t>
      </w:r>
      <w:r>
        <w:rPr>
          <w:spacing w:val="-3"/>
        </w:rPr>
        <w:t xml:space="preserve"> </w:t>
      </w:r>
      <w:r>
        <w:t>T. From similar triangles (</w:t>
      </w:r>
      <w:proofErr w:type="spellStart"/>
      <w:proofErr w:type="gramStart"/>
      <w:r>
        <w:t>p</w:t>
      </w:r>
      <w:r w:rsidRPr="007860D3">
        <w:rPr>
          <w:vertAlign w:val="subscript"/>
        </w:rPr>
        <w:t>l</w:t>
      </w:r>
      <w:proofErr w:type="spellEnd"/>
      <w:proofErr w:type="gramEnd"/>
      <w:r>
        <w:t xml:space="preserve">, P, </w:t>
      </w:r>
      <w:proofErr w:type="spellStart"/>
      <w:r>
        <w:t>p</w:t>
      </w:r>
      <w:r w:rsidRPr="007860D3">
        <w:rPr>
          <w:vertAlign w:val="subscript"/>
        </w:rPr>
        <w:t>r</w:t>
      </w:r>
      <w:proofErr w:type="spellEnd"/>
      <w:r>
        <w:t>) and (</w:t>
      </w:r>
      <w:proofErr w:type="spellStart"/>
      <w:r>
        <w:t>o</w:t>
      </w:r>
      <w:r w:rsidRPr="007860D3">
        <w:rPr>
          <w:vertAlign w:val="subscript"/>
        </w:rPr>
        <w:t>l</w:t>
      </w:r>
      <w:proofErr w:type="spellEnd"/>
      <w:r>
        <w:t>, P, o</w:t>
      </w:r>
      <w:r w:rsidRPr="007860D3">
        <w:rPr>
          <w:vertAlign w:val="subscript"/>
        </w:rPr>
        <w:t>r</w:t>
      </w:r>
      <w:r>
        <w:t>),</w:t>
      </w:r>
    </w:p>
    <w:p w:rsidR="007860D3" w:rsidRPr="00330FA8" w:rsidRDefault="00C21281" w:rsidP="00C21281">
      <w:pPr>
        <w:pStyle w:val="ListParagraph"/>
        <w:tabs>
          <w:tab w:val="left" w:pos="1635"/>
        </w:tabs>
        <w:spacing w:before="54" w:after="0" w:line="276" w:lineRule="auto"/>
        <w:jc w:val="center"/>
        <w:rPr>
          <w:rFonts w:ascii="Cambria" w:eastAsiaTheme="minorEastAsia" w:hAnsi="Cambria"/>
          <w:bCs/>
          <w:sz w:val="20"/>
          <w:szCs w:val="20"/>
        </w:rPr>
      </w:pP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m:oMath>
        <m:f>
          <m:fPr>
            <m:ctrlPr>
              <w:rPr>
                <w:rFonts w:ascii="Cambria Math" w:hAnsi="Cambria Math"/>
                <w:b/>
                <w:bCs/>
                <w:i/>
                <w:sz w:val="24"/>
                <w:szCs w:val="24"/>
              </w:rPr>
            </m:ctrlPr>
          </m:fPr>
          <m:num>
            <m:d>
              <m:dPr>
                <m:ctrlPr>
                  <w:rPr>
                    <w:rFonts w:ascii="Cambria Math" w:hAnsi="Cambria Math"/>
                    <w:b/>
                    <w:bCs/>
                    <w:i/>
                    <w:sz w:val="24"/>
                    <w:szCs w:val="24"/>
                  </w:rPr>
                </m:ctrlPr>
              </m:dPr>
              <m:e>
                <m:r>
                  <m:rPr>
                    <m:sty m:val="bi"/>
                  </m:rPr>
                  <w:rPr>
                    <w:rFonts w:ascii="Cambria Math" w:hAnsi="Cambria Math"/>
                    <w:sz w:val="24"/>
                    <w:szCs w:val="24"/>
                  </w:rPr>
                  <m:t>T+xl</m:t>
                </m:r>
              </m:e>
            </m:d>
            <m:r>
              <m:rPr>
                <m:sty m:val="bi"/>
              </m:rPr>
              <w:rPr>
                <w:rFonts w:ascii="Cambria Math" w:hAnsi="Cambria Math"/>
                <w:sz w:val="24"/>
                <w:szCs w:val="24"/>
              </w:rPr>
              <m:t>-xr</m:t>
            </m:r>
          </m:num>
          <m:den>
            <m:r>
              <m:rPr>
                <m:sty m:val="bi"/>
              </m:rPr>
              <w:rPr>
                <w:rFonts w:ascii="Cambria Math" w:hAnsi="Cambria Math"/>
                <w:sz w:val="24"/>
                <w:szCs w:val="24"/>
              </w:rPr>
              <m:t>Z-F</m:t>
            </m:r>
          </m:den>
        </m:f>
        <m:r>
          <m:rPr>
            <m:sty m:val="bi"/>
          </m:rPr>
          <w:rPr>
            <w:rFonts w:ascii="Cambria Math" w:hAnsi="Cambria Math"/>
            <w:sz w:val="24"/>
            <w:szCs w:val="24"/>
          </w:rPr>
          <m:t xml:space="preserve">= </m:t>
        </m:r>
        <m:f>
          <m:fPr>
            <m:ctrlPr>
              <w:rPr>
                <w:rFonts w:ascii="Cambria Math" w:hAnsi="Cambria Math"/>
                <w:b/>
                <w:bCs/>
                <w:i/>
                <w:sz w:val="24"/>
                <w:szCs w:val="24"/>
              </w:rPr>
            </m:ctrlPr>
          </m:fPr>
          <m:num>
            <m:r>
              <m:rPr>
                <m:sty m:val="bi"/>
              </m:rPr>
              <w:rPr>
                <w:rFonts w:ascii="Cambria Math" w:hAnsi="Cambria Math"/>
                <w:sz w:val="24"/>
                <w:szCs w:val="24"/>
              </w:rPr>
              <m:t>T</m:t>
            </m:r>
          </m:num>
          <m:den>
            <m:r>
              <m:rPr>
                <m:sty m:val="bi"/>
              </m:rPr>
              <w:rPr>
                <w:rFonts w:ascii="Cambria Math" w:hAnsi="Cambria Math"/>
                <w:sz w:val="24"/>
                <w:szCs w:val="24"/>
              </w:rPr>
              <m:t>Z</m:t>
            </m:r>
          </m:den>
        </m:f>
      </m:oMath>
      <w:r>
        <w:rPr>
          <w:rFonts w:ascii="Cambria" w:eastAsiaTheme="minorEastAsia" w:hAnsi="Cambria"/>
          <w:b/>
          <w:bCs/>
          <w:sz w:val="24"/>
          <w:szCs w:val="24"/>
        </w:rPr>
        <w:t xml:space="preserve">  </w:t>
      </w:r>
      <w:r>
        <w:rPr>
          <w:rFonts w:ascii="Cambria" w:eastAsiaTheme="minorEastAsia" w:hAnsi="Cambria"/>
          <w:b/>
          <w:bCs/>
          <w:sz w:val="24"/>
          <w:szCs w:val="24"/>
        </w:rPr>
        <w:tab/>
      </w:r>
      <w:r>
        <w:rPr>
          <w:rFonts w:ascii="Cambria" w:eastAsiaTheme="minorEastAsia" w:hAnsi="Cambria"/>
          <w:b/>
          <w:bCs/>
          <w:sz w:val="24"/>
          <w:szCs w:val="24"/>
        </w:rPr>
        <w:tab/>
      </w:r>
      <w:r>
        <w:rPr>
          <w:rFonts w:ascii="Cambria" w:eastAsiaTheme="minorEastAsia" w:hAnsi="Cambria"/>
          <w:b/>
          <w:bCs/>
          <w:sz w:val="24"/>
          <w:szCs w:val="24"/>
        </w:rPr>
        <w:tab/>
      </w:r>
      <w:r>
        <w:rPr>
          <w:rFonts w:ascii="Cambria" w:eastAsiaTheme="minorEastAsia" w:hAnsi="Cambria"/>
          <w:b/>
          <w:bCs/>
          <w:sz w:val="24"/>
          <w:szCs w:val="24"/>
        </w:rPr>
        <w:tab/>
      </w:r>
      <w:r>
        <w:rPr>
          <w:rFonts w:ascii="Cambria" w:eastAsiaTheme="minorEastAsia" w:hAnsi="Cambria"/>
          <w:b/>
          <w:bCs/>
          <w:sz w:val="24"/>
          <w:szCs w:val="24"/>
        </w:rPr>
        <w:tab/>
      </w:r>
      <w:r>
        <w:rPr>
          <w:rFonts w:ascii="Cambria" w:eastAsiaTheme="minorEastAsia" w:hAnsi="Cambria"/>
          <w:b/>
          <w:bCs/>
          <w:sz w:val="24"/>
          <w:szCs w:val="24"/>
        </w:rPr>
        <w:tab/>
      </w:r>
      <w:r>
        <w:rPr>
          <w:rFonts w:ascii="Cambria" w:eastAsiaTheme="minorEastAsia" w:hAnsi="Cambria"/>
          <w:b/>
          <w:bCs/>
          <w:sz w:val="24"/>
          <w:szCs w:val="24"/>
        </w:rPr>
        <w:tab/>
      </w:r>
      <w:r w:rsidRPr="00330FA8">
        <w:rPr>
          <w:rFonts w:ascii="Cambria" w:eastAsiaTheme="minorEastAsia" w:hAnsi="Cambria"/>
          <w:bCs/>
          <w:sz w:val="20"/>
          <w:szCs w:val="20"/>
        </w:rPr>
        <w:t>(7)</w:t>
      </w:r>
    </w:p>
    <w:p w:rsidR="00082AE9" w:rsidRPr="00330FA8" w:rsidRDefault="00C21281" w:rsidP="00C21281">
      <w:pPr>
        <w:pStyle w:val="ListParagraph"/>
        <w:tabs>
          <w:tab w:val="left" w:pos="1635"/>
        </w:tabs>
        <w:spacing w:before="54" w:after="0" w:line="276" w:lineRule="auto"/>
        <w:jc w:val="center"/>
        <w:rPr>
          <w:rFonts w:ascii="Cambria" w:hAnsi="Cambria"/>
          <w:bCs/>
          <w:sz w:val="20"/>
          <w:szCs w:val="20"/>
        </w:rPr>
      </w:pPr>
      <w:r>
        <w:rPr>
          <w:rFonts w:ascii="Cambria" w:eastAsiaTheme="minorEastAsia" w:hAnsi="Cambria"/>
          <w:bCs/>
          <w:sz w:val="24"/>
          <w:szCs w:val="24"/>
        </w:rPr>
        <w:tab/>
      </w:r>
      <w:r>
        <w:rPr>
          <w:rFonts w:ascii="Cambria" w:eastAsiaTheme="minorEastAsia" w:hAnsi="Cambria"/>
          <w:bCs/>
          <w:sz w:val="24"/>
          <w:szCs w:val="24"/>
        </w:rPr>
        <w:tab/>
      </w:r>
      <w:r w:rsidRPr="00C21281">
        <w:rPr>
          <w:rFonts w:ascii="Cambria" w:eastAsiaTheme="minorEastAsia" w:hAnsi="Cambria"/>
          <w:bCs/>
          <w:sz w:val="24"/>
          <w:szCs w:val="24"/>
        </w:rPr>
        <w:t>Z=F</w:t>
      </w:r>
      <m:oMath>
        <m:r>
          <w:rPr>
            <w:rFonts w:ascii="Cambria Math" w:eastAsiaTheme="minorEastAsia" w:hAnsi="Cambria Math"/>
            <w:sz w:val="24"/>
            <w:szCs w:val="24"/>
          </w:rPr>
          <m:t xml:space="preserve"> </m:t>
        </m:r>
        <m:f>
          <m:fPr>
            <m:ctrlPr>
              <w:rPr>
                <w:rFonts w:ascii="Cambria Math" w:eastAsiaTheme="minorEastAsia" w:hAnsi="Cambria Math"/>
                <w:bCs/>
                <w:i/>
                <w:sz w:val="24"/>
                <w:szCs w:val="24"/>
              </w:rPr>
            </m:ctrlPr>
          </m:fPr>
          <m:num>
            <m:r>
              <w:rPr>
                <w:rFonts w:ascii="Cambria Math" w:eastAsiaTheme="minorEastAsia" w:hAnsi="Cambria Math"/>
                <w:sz w:val="24"/>
                <w:szCs w:val="24"/>
              </w:rPr>
              <m:t>T</m:t>
            </m:r>
          </m:num>
          <m:den>
            <m:r>
              <w:rPr>
                <w:rFonts w:ascii="Cambria Math" w:eastAsiaTheme="minorEastAsia" w:hAnsi="Cambria Math"/>
                <w:sz w:val="24"/>
                <w:szCs w:val="24"/>
              </w:rPr>
              <m:t>d</m:t>
            </m:r>
          </m:den>
        </m:f>
        <m:r>
          <w:rPr>
            <w:rFonts w:ascii="Cambria Math" w:eastAsiaTheme="minorEastAsia" w:hAnsi="Cambria Math"/>
            <w:sz w:val="24"/>
            <w:szCs w:val="24"/>
          </w:rPr>
          <m:t xml:space="preserve"> ,</m:t>
        </m:r>
      </m:oMath>
      <w:r w:rsidRPr="00C21281">
        <w:rPr>
          <w:rFonts w:ascii="Cambria" w:eastAsiaTheme="minorEastAsia" w:hAnsi="Cambria"/>
          <w:bCs/>
          <w:sz w:val="24"/>
          <w:szCs w:val="24"/>
        </w:rPr>
        <w:t xml:space="preserve">  X = Z </w:t>
      </w:r>
      <m:oMath>
        <m:f>
          <m:fPr>
            <m:ctrlPr>
              <w:rPr>
                <w:rFonts w:ascii="Cambria Math" w:eastAsiaTheme="minorEastAsia" w:hAnsi="Cambria Math"/>
                <w:bCs/>
                <w:i/>
                <w:sz w:val="24"/>
                <w:szCs w:val="24"/>
              </w:rPr>
            </m:ctrlPr>
          </m:fPr>
          <m:num>
            <m:r>
              <w:rPr>
                <w:rFonts w:ascii="Cambria Math" w:eastAsiaTheme="minorEastAsia" w:hAnsi="Cambria Math"/>
                <w:sz w:val="24"/>
                <w:szCs w:val="24"/>
              </w:rPr>
              <m:t>xl</m:t>
            </m:r>
          </m:num>
          <m:den>
            <m:r>
              <w:rPr>
                <w:rFonts w:ascii="Cambria Math" w:eastAsiaTheme="minorEastAsia" w:hAnsi="Cambria Math"/>
                <w:sz w:val="24"/>
                <w:szCs w:val="24"/>
              </w:rPr>
              <m:t>F</m:t>
            </m:r>
          </m:den>
        </m:f>
        <m:r>
          <w:rPr>
            <w:rFonts w:ascii="Cambria Math" w:eastAsiaTheme="minorEastAsia" w:hAnsi="Cambria Math"/>
            <w:sz w:val="24"/>
            <w:szCs w:val="24"/>
          </w:rPr>
          <m:t xml:space="preserve"> ,</m:t>
        </m:r>
      </m:oMath>
      <w:r w:rsidRPr="00C21281">
        <w:rPr>
          <w:rFonts w:ascii="Cambria" w:eastAsiaTheme="minorEastAsia" w:hAnsi="Cambria"/>
          <w:bCs/>
          <w:sz w:val="24"/>
          <w:szCs w:val="24"/>
        </w:rPr>
        <w:t xml:space="preserve"> Y = Z </w:t>
      </w:r>
      <m:oMath>
        <m:f>
          <m:fPr>
            <m:ctrlPr>
              <w:rPr>
                <w:rFonts w:ascii="Cambria Math" w:eastAsiaTheme="minorEastAsia" w:hAnsi="Cambria Math"/>
                <w:bCs/>
                <w:i/>
                <w:sz w:val="24"/>
                <w:szCs w:val="24"/>
              </w:rPr>
            </m:ctrlPr>
          </m:fPr>
          <m:num>
            <m:r>
              <w:rPr>
                <w:rFonts w:ascii="Cambria Math" w:eastAsiaTheme="minorEastAsia" w:hAnsi="Cambria Math"/>
                <w:sz w:val="24"/>
                <w:szCs w:val="24"/>
              </w:rPr>
              <m:t>yl</m:t>
            </m:r>
          </m:num>
          <m:den>
            <m:r>
              <w:rPr>
                <w:rFonts w:ascii="Cambria Math" w:eastAsiaTheme="minorEastAsia" w:hAnsi="Cambria Math"/>
                <w:sz w:val="24"/>
                <w:szCs w:val="24"/>
              </w:rPr>
              <m:t>F</m:t>
            </m:r>
          </m:den>
        </m:f>
      </m:oMath>
      <w:r w:rsidRPr="00C21281">
        <w:rPr>
          <w:rFonts w:ascii="Cambria" w:eastAsiaTheme="minorEastAsia" w:hAnsi="Cambria"/>
          <w:bCs/>
          <w:sz w:val="24"/>
          <w:szCs w:val="24"/>
        </w:rPr>
        <w:t xml:space="preserve">  </w:t>
      </w:r>
      <w:r>
        <w:rPr>
          <w:rFonts w:ascii="Cambria" w:eastAsiaTheme="minorEastAsia" w:hAnsi="Cambria"/>
          <w:bCs/>
          <w:sz w:val="24"/>
          <w:szCs w:val="24"/>
        </w:rPr>
        <w:tab/>
      </w:r>
      <w:r>
        <w:rPr>
          <w:rFonts w:ascii="Cambria" w:eastAsiaTheme="minorEastAsia" w:hAnsi="Cambria"/>
          <w:bCs/>
          <w:sz w:val="24"/>
          <w:szCs w:val="24"/>
        </w:rPr>
        <w:tab/>
      </w:r>
      <w:r>
        <w:rPr>
          <w:rFonts w:ascii="Cambria" w:eastAsiaTheme="minorEastAsia" w:hAnsi="Cambria"/>
          <w:bCs/>
          <w:sz w:val="24"/>
          <w:szCs w:val="24"/>
        </w:rPr>
        <w:tab/>
      </w:r>
      <w:r>
        <w:rPr>
          <w:rFonts w:ascii="Cambria" w:eastAsiaTheme="minorEastAsia" w:hAnsi="Cambria"/>
          <w:bCs/>
          <w:sz w:val="24"/>
          <w:szCs w:val="24"/>
        </w:rPr>
        <w:tab/>
      </w:r>
      <w:r>
        <w:rPr>
          <w:rFonts w:ascii="Cambria" w:eastAsiaTheme="minorEastAsia" w:hAnsi="Cambria"/>
          <w:bCs/>
          <w:sz w:val="24"/>
          <w:szCs w:val="24"/>
        </w:rPr>
        <w:tab/>
      </w:r>
      <w:r>
        <w:rPr>
          <w:rFonts w:ascii="Cambria" w:eastAsiaTheme="minorEastAsia" w:hAnsi="Cambria"/>
          <w:bCs/>
          <w:sz w:val="24"/>
          <w:szCs w:val="24"/>
        </w:rPr>
        <w:tab/>
      </w:r>
      <w:r w:rsidRPr="00330FA8">
        <w:rPr>
          <w:rFonts w:ascii="Cambria" w:eastAsiaTheme="minorEastAsia" w:hAnsi="Cambria"/>
          <w:bCs/>
          <w:sz w:val="20"/>
          <w:szCs w:val="20"/>
        </w:rPr>
        <w:t>(8)</w:t>
      </w:r>
    </w:p>
    <w:p w:rsidR="007860D3" w:rsidRDefault="007860D3" w:rsidP="007860D3">
      <w:pPr>
        <w:pStyle w:val="BodyText"/>
        <w:spacing w:line="230" w:lineRule="auto"/>
        <w:ind w:left="100"/>
      </w:pPr>
      <w:r>
        <w:t xml:space="preserve">Where, </w:t>
      </w:r>
      <w:r>
        <w:rPr>
          <w:i/>
        </w:rPr>
        <w:t>d</w:t>
      </w:r>
      <w:r>
        <w:rPr>
          <w:i/>
          <w:spacing w:val="-9"/>
        </w:rPr>
        <w:t xml:space="preserve"> </w:t>
      </w:r>
      <w:r>
        <w:t>=</w:t>
      </w:r>
      <w:r>
        <w:rPr>
          <w:spacing w:val="-3"/>
        </w:rPr>
        <w:t xml:space="preserve"> </w:t>
      </w:r>
      <w:r>
        <w:rPr>
          <w:i/>
        </w:rPr>
        <w:t>(</w:t>
      </w:r>
      <w:proofErr w:type="gramStart"/>
      <w:r>
        <w:rPr>
          <w:i/>
        </w:rPr>
        <w:t>xl</w:t>
      </w:r>
      <w:proofErr w:type="gramEnd"/>
      <w:r>
        <w:rPr>
          <w:i/>
        </w:rPr>
        <w:t xml:space="preserve"> -</w:t>
      </w:r>
      <w:r>
        <w:rPr>
          <w:i/>
          <w:spacing w:val="-9"/>
        </w:rPr>
        <w:t xml:space="preserve"> </w:t>
      </w:r>
      <w:proofErr w:type="spellStart"/>
      <w:r>
        <w:rPr>
          <w:i/>
        </w:rPr>
        <w:t>xr</w:t>
      </w:r>
      <w:proofErr w:type="spellEnd"/>
      <w:r>
        <w:rPr>
          <w:i/>
        </w:rPr>
        <w:t>)</w:t>
      </w:r>
      <w:r>
        <w:rPr>
          <w:i/>
          <w:spacing w:val="-9"/>
        </w:rPr>
        <w:t xml:space="preserve"> </w:t>
      </w:r>
      <w:r>
        <w:t>is</w:t>
      </w:r>
      <w:r>
        <w:rPr>
          <w:spacing w:val="-7"/>
        </w:rPr>
        <w:t xml:space="preserve"> </w:t>
      </w:r>
      <w:r>
        <w:t>the</w:t>
      </w:r>
      <w:r>
        <w:rPr>
          <w:spacing w:val="-12"/>
        </w:rPr>
        <w:t xml:space="preserve"> </w:t>
      </w:r>
      <w:r>
        <w:t>disparity, which</w:t>
      </w:r>
      <w:r>
        <w:rPr>
          <w:spacing w:val="-6"/>
        </w:rPr>
        <w:t xml:space="preserve"> </w:t>
      </w:r>
      <w:r>
        <w:t>measures</w:t>
      </w:r>
      <w:r>
        <w:rPr>
          <w:spacing w:val="-1"/>
        </w:rPr>
        <w:t xml:space="preserve"> </w:t>
      </w:r>
      <w:r>
        <w:t>the</w:t>
      </w:r>
      <w:r>
        <w:rPr>
          <w:spacing w:val="-12"/>
        </w:rPr>
        <w:t xml:space="preserve"> </w:t>
      </w:r>
      <w:r>
        <w:t>difference</w:t>
      </w:r>
      <w:r>
        <w:rPr>
          <w:spacing w:val="-8"/>
        </w:rPr>
        <w:t xml:space="preserve"> </w:t>
      </w:r>
      <w:r>
        <w:t>in</w:t>
      </w:r>
      <w:r>
        <w:rPr>
          <w:spacing w:val="-1"/>
        </w:rPr>
        <w:t xml:space="preserve"> </w:t>
      </w:r>
      <w:r>
        <w:t>retinal</w:t>
      </w:r>
      <w:r>
        <w:rPr>
          <w:spacing w:val="-3"/>
        </w:rPr>
        <w:t xml:space="preserve"> </w:t>
      </w:r>
      <w:r>
        <w:t>position between the</w:t>
      </w:r>
      <w:r>
        <w:rPr>
          <w:spacing w:val="-12"/>
        </w:rPr>
        <w:t xml:space="preserve"> </w:t>
      </w:r>
      <w:r>
        <w:t>two</w:t>
      </w:r>
      <w:r>
        <w:rPr>
          <w:spacing w:val="-9"/>
        </w:rPr>
        <w:t xml:space="preserve"> </w:t>
      </w:r>
      <w:r>
        <w:t>matched</w:t>
      </w:r>
      <w:r>
        <w:rPr>
          <w:spacing w:val="-1"/>
        </w:rPr>
        <w:t xml:space="preserve"> </w:t>
      </w:r>
      <w:r>
        <w:t>corresponding feature points in the two images.</w:t>
      </w:r>
    </w:p>
    <w:p w:rsidR="007860D3" w:rsidRDefault="007860D3" w:rsidP="007860D3">
      <w:pPr>
        <w:pStyle w:val="ListParagraph"/>
        <w:spacing w:before="54" w:after="0" w:line="276" w:lineRule="auto"/>
        <w:rPr>
          <w:rFonts w:ascii="Cambria" w:hAnsi="Cambria"/>
          <w:b/>
          <w:bCs/>
          <w:sz w:val="24"/>
          <w:szCs w:val="24"/>
        </w:rPr>
      </w:pPr>
    </w:p>
    <w:p w:rsidR="00DA52F4" w:rsidRPr="009C692D" w:rsidRDefault="00DA52F4" w:rsidP="009F6540">
      <w:pPr>
        <w:pStyle w:val="ListParagraph"/>
        <w:numPr>
          <w:ilvl w:val="0"/>
          <w:numId w:val="18"/>
        </w:numPr>
        <w:spacing w:before="54" w:after="0" w:line="276" w:lineRule="auto"/>
        <w:jc w:val="center"/>
        <w:rPr>
          <w:rFonts w:ascii="Cambria" w:hAnsi="Cambria"/>
          <w:b/>
          <w:bCs/>
          <w:sz w:val="24"/>
          <w:szCs w:val="24"/>
        </w:rPr>
      </w:pPr>
      <w:r w:rsidRPr="009C692D">
        <w:rPr>
          <w:rFonts w:ascii="Cambria" w:hAnsi="Cambria"/>
          <w:b/>
          <w:bCs/>
          <w:sz w:val="24"/>
          <w:szCs w:val="24"/>
        </w:rPr>
        <w:t>RESULTS AND DISCUSSION</w:t>
      </w:r>
    </w:p>
    <w:p w:rsidR="00A23256" w:rsidRPr="00A23256" w:rsidRDefault="00A23256" w:rsidP="00A23256">
      <w:pPr>
        <w:pStyle w:val="BodyText"/>
        <w:ind w:left="100" w:right="104"/>
        <w:jc w:val="both"/>
        <w:rPr>
          <w:rFonts w:ascii="Cambria" w:hAnsi="Cambria"/>
        </w:rPr>
      </w:pPr>
      <w:r w:rsidRPr="00A23256">
        <w:rPr>
          <w:rFonts w:ascii="Cambria" w:hAnsi="Cambria"/>
        </w:rPr>
        <w:t>VO algorithm is implemented on MATLABR2013b</w:t>
      </w:r>
      <w:r w:rsidRPr="00A23256">
        <w:rPr>
          <w:rFonts w:ascii="Cambria" w:hAnsi="Cambria"/>
          <w:vertAlign w:val="superscript"/>
        </w:rPr>
        <w:t>®</w:t>
      </w:r>
      <w:r w:rsidRPr="00A23256">
        <w:rPr>
          <w:rFonts w:ascii="Cambria" w:hAnsi="Cambria"/>
        </w:rPr>
        <w:t xml:space="preserve"> and the results are presented in this section. A stereo </w:t>
      </w:r>
      <w:proofErr w:type="gramStart"/>
      <w:r w:rsidRPr="00A23256">
        <w:rPr>
          <w:rFonts w:ascii="Cambria" w:hAnsi="Cambria"/>
        </w:rPr>
        <w:t>sequence(</w:t>
      </w:r>
      <w:proofErr w:type="gramEnd"/>
      <w:r w:rsidRPr="00A23256">
        <w:rPr>
          <w:rFonts w:ascii="Cambria" w:hAnsi="Cambria"/>
        </w:rPr>
        <w:t>left and right image pair) with a resolution of 1241 x 376 pixels and the baseline between the two cameras of 0.54m was employed. By using proposed algorithm, the position and orientation of the vehicle on KIITI dataset can be estimated. Due to complexity of SIFT descriptors, our VO algorithm is slower when compared to VISO2 algorithm. Our method takes about 830ms per frame andVISO2 algorithm takes 150ms per frame.</w:t>
      </w:r>
    </w:p>
    <w:p w:rsidR="00A23256" w:rsidRPr="00A23256" w:rsidRDefault="00FB2EEF" w:rsidP="00A23256">
      <w:pPr>
        <w:pStyle w:val="BodyText"/>
        <w:ind w:left="100" w:right="110"/>
        <w:jc w:val="both"/>
        <w:rPr>
          <w:rFonts w:ascii="Cambria" w:hAnsi="Cambria"/>
        </w:rPr>
      </w:pPr>
      <w:r>
        <w:rPr>
          <w:rFonts w:ascii="Cambria" w:hAnsi="Cambria"/>
          <w:noProof/>
        </w:rPr>
        <w:drawing>
          <wp:anchor distT="0" distB="0" distL="0" distR="0" simplePos="0" relativeHeight="251663360" behindDoc="1" locked="0" layoutInCell="1" allowOverlap="1">
            <wp:simplePos x="0" y="0"/>
            <wp:positionH relativeFrom="page">
              <wp:posOffset>1619250</wp:posOffset>
            </wp:positionH>
            <wp:positionV relativeFrom="paragraph">
              <wp:posOffset>442595</wp:posOffset>
            </wp:positionV>
            <wp:extent cx="4533900" cy="1800225"/>
            <wp:effectExtent l="1905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6" cstate="print"/>
                    <a:stretch>
                      <a:fillRect/>
                    </a:stretch>
                  </pic:blipFill>
                  <pic:spPr>
                    <a:xfrm>
                      <a:off x="0" y="0"/>
                      <a:ext cx="4533900" cy="1800225"/>
                    </a:xfrm>
                    <a:prstGeom prst="rect">
                      <a:avLst/>
                    </a:prstGeom>
                  </pic:spPr>
                </pic:pic>
              </a:graphicData>
            </a:graphic>
          </wp:anchor>
        </w:drawing>
      </w:r>
      <w:r w:rsidR="00A23256" w:rsidRPr="00A23256">
        <w:rPr>
          <w:rFonts w:ascii="Cambria" w:hAnsi="Cambria"/>
        </w:rPr>
        <w:t xml:space="preserve">Trajectory results on KIITI sequence-00 of 430 image </w:t>
      </w:r>
      <w:proofErr w:type="gramStart"/>
      <w:r w:rsidR="00A23256" w:rsidRPr="00A23256">
        <w:rPr>
          <w:rFonts w:ascii="Cambria" w:hAnsi="Cambria"/>
        </w:rPr>
        <w:t>pairs(</w:t>
      </w:r>
      <w:proofErr w:type="gramEnd"/>
      <w:r w:rsidR="00A23256" w:rsidRPr="00A23256">
        <w:rPr>
          <w:rFonts w:ascii="Cambria" w:hAnsi="Cambria"/>
        </w:rPr>
        <w:t>i.e. fromimage002040.png to 002470.png) and300 image pairs (i.e. from image 003500.png to 003800.png) are shown in Fig. 7 and Fig.8 respectively.</w:t>
      </w:r>
    </w:p>
    <w:p w:rsidR="00DA52F4" w:rsidRPr="00A23256" w:rsidRDefault="00330FA8" w:rsidP="00330FA8">
      <w:pPr>
        <w:spacing w:before="54" w:after="0" w:line="276" w:lineRule="auto"/>
        <w:jc w:val="center"/>
        <w:rPr>
          <w:rFonts w:ascii="Cambria" w:hAnsi="Cambria"/>
          <w:sz w:val="20"/>
          <w:szCs w:val="20"/>
        </w:rPr>
      </w:pPr>
      <w:r>
        <w:rPr>
          <w:rFonts w:ascii="Cambria" w:hAnsi="Cambria"/>
          <w:b/>
          <w:sz w:val="20"/>
          <w:szCs w:val="20"/>
        </w:rPr>
        <w:t xml:space="preserve">Figure8: </w:t>
      </w:r>
      <w:r w:rsidRPr="00A23256">
        <w:rPr>
          <w:rFonts w:ascii="Cambria" w:hAnsi="Cambria"/>
          <w:sz w:val="20"/>
          <w:szCs w:val="20"/>
        </w:rPr>
        <w:t>Trajectory</w:t>
      </w:r>
      <w:r>
        <w:rPr>
          <w:rFonts w:ascii="Cambria" w:hAnsi="Cambria"/>
          <w:sz w:val="20"/>
          <w:szCs w:val="20"/>
        </w:rPr>
        <w:t xml:space="preserve"> </w:t>
      </w:r>
      <w:r w:rsidRPr="00A23256">
        <w:rPr>
          <w:rFonts w:ascii="Cambria" w:hAnsi="Cambria"/>
          <w:sz w:val="20"/>
          <w:szCs w:val="20"/>
        </w:rPr>
        <w:t>results</w:t>
      </w:r>
      <w:r>
        <w:rPr>
          <w:rFonts w:ascii="Cambria" w:hAnsi="Cambria"/>
          <w:sz w:val="20"/>
          <w:szCs w:val="20"/>
        </w:rPr>
        <w:t xml:space="preserve"> </w:t>
      </w:r>
      <w:r w:rsidRPr="00A23256">
        <w:rPr>
          <w:rFonts w:ascii="Cambria" w:hAnsi="Cambria"/>
          <w:sz w:val="20"/>
          <w:szCs w:val="20"/>
        </w:rPr>
        <w:t>on</w:t>
      </w:r>
      <w:r>
        <w:rPr>
          <w:rFonts w:ascii="Cambria" w:hAnsi="Cambria"/>
          <w:sz w:val="20"/>
          <w:szCs w:val="20"/>
        </w:rPr>
        <w:t xml:space="preserve"> </w:t>
      </w:r>
      <w:r w:rsidRPr="00A23256">
        <w:rPr>
          <w:rFonts w:ascii="Cambria" w:hAnsi="Cambria"/>
          <w:sz w:val="20"/>
          <w:szCs w:val="20"/>
        </w:rPr>
        <w:t>sequence-00</w:t>
      </w:r>
      <w:r>
        <w:rPr>
          <w:rFonts w:ascii="Cambria" w:hAnsi="Cambria"/>
          <w:sz w:val="20"/>
          <w:szCs w:val="20"/>
        </w:rPr>
        <w:t xml:space="preserve"> </w:t>
      </w:r>
      <w:r w:rsidRPr="00A23256">
        <w:rPr>
          <w:rFonts w:ascii="Cambria" w:hAnsi="Cambria"/>
          <w:sz w:val="20"/>
          <w:szCs w:val="20"/>
        </w:rPr>
        <w:t>of</w:t>
      </w:r>
      <w:r>
        <w:rPr>
          <w:rFonts w:ascii="Cambria" w:hAnsi="Cambria"/>
          <w:sz w:val="20"/>
          <w:szCs w:val="20"/>
        </w:rPr>
        <w:t xml:space="preserve"> </w:t>
      </w:r>
      <w:r w:rsidRPr="00A23256">
        <w:rPr>
          <w:rFonts w:ascii="Cambria" w:hAnsi="Cambria"/>
          <w:sz w:val="20"/>
          <w:szCs w:val="20"/>
        </w:rPr>
        <w:t>430</w:t>
      </w:r>
      <w:r>
        <w:rPr>
          <w:rFonts w:ascii="Cambria" w:hAnsi="Cambria"/>
          <w:sz w:val="20"/>
          <w:szCs w:val="20"/>
        </w:rPr>
        <w:t xml:space="preserve"> </w:t>
      </w:r>
      <w:r w:rsidRPr="00A23256">
        <w:rPr>
          <w:rFonts w:ascii="Cambria" w:hAnsi="Cambria"/>
          <w:sz w:val="20"/>
          <w:szCs w:val="20"/>
        </w:rPr>
        <w:t>image</w:t>
      </w:r>
      <w:r>
        <w:rPr>
          <w:rFonts w:ascii="Cambria" w:hAnsi="Cambria"/>
          <w:sz w:val="20"/>
          <w:szCs w:val="20"/>
        </w:rPr>
        <w:t xml:space="preserve"> </w:t>
      </w:r>
      <w:r w:rsidRPr="00A23256">
        <w:rPr>
          <w:rFonts w:ascii="Cambria" w:hAnsi="Cambria"/>
          <w:spacing w:val="-4"/>
          <w:sz w:val="20"/>
          <w:szCs w:val="20"/>
        </w:rPr>
        <w:t>pairs</w:t>
      </w:r>
    </w:p>
    <w:p w:rsidR="00A23256" w:rsidRPr="00A23256" w:rsidRDefault="00FB2EEF" w:rsidP="00330FA8">
      <w:pPr>
        <w:spacing w:before="54" w:after="0" w:line="276" w:lineRule="auto"/>
        <w:jc w:val="center"/>
        <w:rPr>
          <w:rFonts w:ascii="Cambria" w:hAnsi="Cambria"/>
          <w:sz w:val="20"/>
          <w:szCs w:val="20"/>
        </w:rPr>
      </w:pPr>
      <w:r>
        <w:rPr>
          <w:rFonts w:ascii="Cambria" w:hAnsi="Cambria"/>
          <w:b/>
          <w:noProof/>
          <w:sz w:val="20"/>
          <w:szCs w:val="20"/>
        </w:rPr>
        <w:drawing>
          <wp:anchor distT="0" distB="0" distL="0" distR="0" simplePos="0" relativeHeight="251655168" behindDoc="1" locked="0" layoutInCell="1" allowOverlap="1">
            <wp:simplePos x="0" y="0"/>
            <wp:positionH relativeFrom="page">
              <wp:posOffset>1619250</wp:posOffset>
            </wp:positionH>
            <wp:positionV relativeFrom="paragraph">
              <wp:posOffset>112395</wp:posOffset>
            </wp:positionV>
            <wp:extent cx="4533900" cy="1724025"/>
            <wp:effectExtent l="1905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7" cstate="print"/>
                    <a:stretch>
                      <a:fillRect/>
                    </a:stretch>
                  </pic:blipFill>
                  <pic:spPr>
                    <a:xfrm>
                      <a:off x="0" y="0"/>
                      <a:ext cx="4533900" cy="1724025"/>
                    </a:xfrm>
                    <a:prstGeom prst="rect">
                      <a:avLst/>
                    </a:prstGeom>
                  </pic:spPr>
                </pic:pic>
              </a:graphicData>
            </a:graphic>
          </wp:anchor>
        </w:drawing>
      </w:r>
      <w:r w:rsidR="00EC0AFD">
        <w:rPr>
          <w:rFonts w:ascii="Cambria" w:hAnsi="Cambria"/>
          <w:b/>
          <w:sz w:val="20"/>
          <w:szCs w:val="20"/>
        </w:rPr>
        <w:t>Figure9:</w:t>
      </w:r>
      <w:r w:rsidR="00A23256">
        <w:rPr>
          <w:rFonts w:ascii="Cambria" w:hAnsi="Cambria"/>
          <w:b/>
          <w:sz w:val="20"/>
          <w:szCs w:val="20"/>
        </w:rPr>
        <w:t xml:space="preserve"> </w:t>
      </w:r>
      <w:r w:rsidR="00A23256" w:rsidRPr="00A23256">
        <w:rPr>
          <w:rFonts w:ascii="Cambria" w:hAnsi="Cambria"/>
          <w:sz w:val="20"/>
          <w:szCs w:val="20"/>
        </w:rPr>
        <w:t>Trajectory</w:t>
      </w:r>
      <w:r w:rsidR="00A23256">
        <w:rPr>
          <w:rFonts w:ascii="Cambria" w:hAnsi="Cambria"/>
          <w:sz w:val="20"/>
          <w:szCs w:val="20"/>
        </w:rPr>
        <w:t xml:space="preserve"> </w:t>
      </w:r>
      <w:r w:rsidR="00A23256" w:rsidRPr="00A23256">
        <w:rPr>
          <w:rFonts w:ascii="Cambria" w:hAnsi="Cambria"/>
          <w:sz w:val="20"/>
          <w:szCs w:val="20"/>
        </w:rPr>
        <w:t>results</w:t>
      </w:r>
      <w:r w:rsidR="00A23256">
        <w:rPr>
          <w:rFonts w:ascii="Cambria" w:hAnsi="Cambria"/>
          <w:sz w:val="20"/>
          <w:szCs w:val="20"/>
        </w:rPr>
        <w:t xml:space="preserve"> </w:t>
      </w:r>
      <w:r w:rsidR="00A23256" w:rsidRPr="00A23256">
        <w:rPr>
          <w:rFonts w:ascii="Cambria" w:hAnsi="Cambria"/>
          <w:sz w:val="20"/>
          <w:szCs w:val="20"/>
        </w:rPr>
        <w:t>on</w:t>
      </w:r>
      <w:r w:rsidR="00A23256">
        <w:rPr>
          <w:rFonts w:ascii="Cambria" w:hAnsi="Cambria"/>
          <w:sz w:val="20"/>
          <w:szCs w:val="20"/>
        </w:rPr>
        <w:t xml:space="preserve"> </w:t>
      </w:r>
      <w:r w:rsidR="00A23256" w:rsidRPr="00A23256">
        <w:rPr>
          <w:rFonts w:ascii="Cambria" w:hAnsi="Cambria"/>
          <w:sz w:val="20"/>
          <w:szCs w:val="20"/>
        </w:rPr>
        <w:t>sequence-00</w:t>
      </w:r>
      <w:r w:rsidR="00A23256">
        <w:rPr>
          <w:rFonts w:ascii="Cambria" w:hAnsi="Cambria"/>
          <w:sz w:val="20"/>
          <w:szCs w:val="20"/>
        </w:rPr>
        <w:t xml:space="preserve"> </w:t>
      </w:r>
      <w:r w:rsidR="00A23256" w:rsidRPr="00A23256">
        <w:rPr>
          <w:rFonts w:ascii="Cambria" w:hAnsi="Cambria"/>
          <w:sz w:val="20"/>
          <w:szCs w:val="20"/>
        </w:rPr>
        <w:t>of</w:t>
      </w:r>
      <w:r w:rsidR="00A23256">
        <w:rPr>
          <w:rFonts w:ascii="Cambria" w:hAnsi="Cambria"/>
          <w:sz w:val="20"/>
          <w:szCs w:val="20"/>
        </w:rPr>
        <w:t xml:space="preserve"> </w:t>
      </w:r>
      <w:r w:rsidR="00A23256" w:rsidRPr="00A23256">
        <w:rPr>
          <w:rFonts w:ascii="Cambria" w:hAnsi="Cambria"/>
          <w:sz w:val="20"/>
          <w:szCs w:val="20"/>
        </w:rPr>
        <w:t>300</w:t>
      </w:r>
      <w:r w:rsidR="00A23256">
        <w:rPr>
          <w:rFonts w:ascii="Cambria" w:hAnsi="Cambria"/>
          <w:sz w:val="20"/>
          <w:szCs w:val="20"/>
        </w:rPr>
        <w:t xml:space="preserve"> </w:t>
      </w:r>
      <w:r w:rsidR="00A23256" w:rsidRPr="00A23256">
        <w:rPr>
          <w:rFonts w:ascii="Cambria" w:hAnsi="Cambria"/>
          <w:sz w:val="20"/>
          <w:szCs w:val="20"/>
        </w:rPr>
        <w:t>image</w:t>
      </w:r>
      <w:r w:rsidR="00A23256">
        <w:rPr>
          <w:rFonts w:ascii="Cambria" w:hAnsi="Cambria"/>
          <w:sz w:val="20"/>
          <w:szCs w:val="20"/>
        </w:rPr>
        <w:t xml:space="preserve"> </w:t>
      </w:r>
      <w:r w:rsidR="00A23256" w:rsidRPr="00A23256">
        <w:rPr>
          <w:rFonts w:ascii="Cambria" w:hAnsi="Cambria"/>
          <w:spacing w:val="-4"/>
          <w:sz w:val="20"/>
          <w:szCs w:val="20"/>
        </w:rPr>
        <w:t>pairs</w:t>
      </w:r>
    </w:p>
    <w:p w:rsidR="00EC23CD" w:rsidRDefault="00EC23CD" w:rsidP="00EC23CD">
      <w:pPr>
        <w:pStyle w:val="ListParagraph"/>
        <w:spacing w:before="54" w:after="0" w:line="276" w:lineRule="auto"/>
        <w:rPr>
          <w:rFonts w:ascii="Cambria" w:hAnsi="Cambria"/>
          <w:b/>
          <w:bCs/>
          <w:sz w:val="24"/>
          <w:szCs w:val="24"/>
        </w:rPr>
      </w:pPr>
    </w:p>
    <w:p w:rsidR="00EC23CD" w:rsidRDefault="00EC23CD" w:rsidP="00EC23CD">
      <w:pPr>
        <w:pStyle w:val="ListParagraph"/>
        <w:spacing w:before="54" w:after="0" w:line="276" w:lineRule="auto"/>
        <w:rPr>
          <w:rFonts w:ascii="Cambria" w:hAnsi="Cambria"/>
          <w:b/>
          <w:bCs/>
          <w:sz w:val="24"/>
          <w:szCs w:val="24"/>
        </w:rPr>
      </w:pPr>
    </w:p>
    <w:p w:rsidR="00DA52F4" w:rsidRPr="009C692D" w:rsidRDefault="00DA52F4" w:rsidP="009F6540">
      <w:pPr>
        <w:pStyle w:val="ListParagraph"/>
        <w:numPr>
          <w:ilvl w:val="0"/>
          <w:numId w:val="18"/>
        </w:numPr>
        <w:spacing w:before="54" w:after="0" w:line="276" w:lineRule="auto"/>
        <w:jc w:val="center"/>
        <w:rPr>
          <w:rFonts w:ascii="Cambria" w:hAnsi="Cambria"/>
          <w:b/>
          <w:bCs/>
          <w:sz w:val="24"/>
          <w:szCs w:val="24"/>
        </w:rPr>
      </w:pPr>
      <w:r w:rsidRPr="009C692D">
        <w:rPr>
          <w:rFonts w:ascii="Cambria" w:hAnsi="Cambria"/>
          <w:b/>
          <w:bCs/>
          <w:sz w:val="24"/>
          <w:szCs w:val="24"/>
        </w:rPr>
        <w:t>CONCLUSION</w:t>
      </w:r>
    </w:p>
    <w:p w:rsidR="00F4691D" w:rsidRPr="00F4691D" w:rsidRDefault="00F4691D" w:rsidP="00F4691D">
      <w:pPr>
        <w:pStyle w:val="BodyText"/>
        <w:spacing w:before="3" w:line="237" w:lineRule="auto"/>
        <w:ind w:left="100" w:right="132"/>
        <w:jc w:val="both"/>
        <w:rPr>
          <w:rFonts w:ascii="Cambria" w:hAnsi="Cambria"/>
        </w:rPr>
      </w:pPr>
      <w:r w:rsidRPr="00F4691D">
        <w:rPr>
          <w:rFonts w:ascii="Cambria" w:hAnsi="Cambria"/>
        </w:rPr>
        <w:t xml:space="preserve">In this paper proposed topology have implemented a stereo camera based visual </w:t>
      </w:r>
      <w:proofErr w:type="spellStart"/>
      <w:r w:rsidRPr="00F4691D">
        <w:rPr>
          <w:rFonts w:ascii="Cambria" w:hAnsi="Cambria"/>
        </w:rPr>
        <w:t>odometry</w:t>
      </w:r>
      <w:proofErr w:type="spellEnd"/>
      <w:r w:rsidRPr="00F4691D">
        <w:rPr>
          <w:rFonts w:ascii="Cambria" w:hAnsi="Cambria"/>
        </w:rPr>
        <w:t xml:space="preserve"> system with Harris corner features and SIFT descriptors are used to match features between consecutive left and right frames which improves the accuracy of motion estima</w:t>
      </w:r>
      <w:r w:rsidR="009C1B5D">
        <w:rPr>
          <w:rFonts w:ascii="Cambria" w:hAnsi="Cambria"/>
        </w:rPr>
        <w:t xml:space="preserve">tion. </w:t>
      </w:r>
      <w:r w:rsidRPr="00F4691D">
        <w:rPr>
          <w:rFonts w:ascii="Cambria" w:hAnsi="Cambria"/>
        </w:rPr>
        <w:t>Experiments on real outdoor data validates the performance of this algorithm.</w:t>
      </w:r>
    </w:p>
    <w:p w:rsidR="00F4691D" w:rsidRDefault="00F4691D" w:rsidP="009C1B5D">
      <w:pPr>
        <w:pStyle w:val="BodyText"/>
        <w:spacing w:before="1"/>
        <w:ind w:left="100" w:right="135" w:firstLine="260"/>
        <w:jc w:val="both"/>
        <w:rPr>
          <w:rFonts w:ascii="Cambria" w:hAnsi="Cambria"/>
        </w:rPr>
      </w:pPr>
      <w:r w:rsidRPr="00F4691D">
        <w:rPr>
          <w:rFonts w:ascii="Cambria" w:hAnsi="Cambria"/>
        </w:rPr>
        <w:t>In future we indent to decrease the computation time of the proposed algorithm. Binary descriptors may be used to speed up the performance of the algorithm and several other algorithms like bundle adjustment and local optimization may be combined with the present algorithm to reduce the drift errors, and make the algorithm work more effective and efficient.</w:t>
      </w:r>
    </w:p>
    <w:p w:rsidR="00C861BF" w:rsidRPr="00F4691D" w:rsidRDefault="00C861BF" w:rsidP="009C1B5D">
      <w:pPr>
        <w:pStyle w:val="BodyText"/>
        <w:spacing w:before="1"/>
        <w:ind w:left="100" w:right="135" w:firstLine="260"/>
        <w:jc w:val="both"/>
        <w:rPr>
          <w:rFonts w:ascii="Cambria" w:hAnsi="Cambria"/>
        </w:rPr>
      </w:pPr>
    </w:p>
    <w:p w:rsidR="00DA52F4" w:rsidRDefault="00DA52F4" w:rsidP="009F6540">
      <w:pPr>
        <w:pStyle w:val="ListParagraph"/>
        <w:numPr>
          <w:ilvl w:val="0"/>
          <w:numId w:val="18"/>
        </w:numPr>
        <w:spacing w:before="54" w:after="0" w:line="276" w:lineRule="auto"/>
        <w:jc w:val="center"/>
        <w:rPr>
          <w:rFonts w:ascii="Cambria" w:hAnsi="Cambria"/>
          <w:b/>
          <w:bCs/>
          <w:sz w:val="24"/>
          <w:szCs w:val="24"/>
        </w:rPr>
      </w:pPr>
      <w:r w:rsidRPr="009C692D">
        <w:rPr>
          <w:rFonts w:ascii="Cambria" w:hAnsi="Cambria"/>
          <w:b/>
          <w:bCs/>
          <w:sz w:val="24"/>
          <w:szCs w:val="24"/>
        </w:rPr>
        <w:lastRenderedPageBreak/>
        <w:t>REFERENCES</w:t>
      </w:r>
    </w:p>
    <w:p w:rsidR="00771760" w:rsidRDefault="00771760" w:rsidP="00771760">
      <w:pPr>
        <w:pStyle w:val="ListParagraph"/>
        <w:spacing w:before="54" w:after="0" w:line="276" w:lineRule="auto"/>
        <w:jc w:val="center"/>
        <w:rPr>
          <w:rFonts w:ascii="Cambria" w:hAnsi="Cambria"/>
          <w:b/>
          <w:bCs/>
          <w:sz w:val="24"/>
          <w:szCs w:val="24"/>
        </w:rPr>
      </w:pPr>
    </w:p>
    <w:p w:rsidR="00771760" w:rsidRPr="00771760" w:rsidRDefault="00771760" w:rsidP="00771760">
      <w:pPr>
        <w:pStyle w:val="ListParagraph"/>
        <w:widowControl w:val="0"/>
        <w:numPr>
          <w:ilvl w:val="0"/>
          <w:numId w:val="21"/>
        </w:numPr>
        <w:tabs>
          <w:tab w:val="left" w:pos="452"/>
          <w:tab w:val="left" w:pos="455"/>
        </w:tabs>
        <w:autoSpaceDE w:val="0"/>
        <w:autoSpaceDN w:val="0"/>
        <w:spacing w:after="0" w:line="240" w:lineRule="auto"/>
        <w:ind w:right="121"/>
        <w:contextualSpacing w:val="0"/>
        <w:jc w:val="both"/>
        <w:rPr>
          <w:rFonts w:ascii="Cambria" w:hAnsi="Cambria"/>
          <w:sz w:val="20"/>
          <w:szCs w:val="20"/>
        </w:rPr>
      </w:pPr>
      <w:r>
        <w:rPr>
          <w:rFonts w:ascii="Cambria" w:hAnsi="Cambria"/>
          <w:sz w:val="20"/>
          <w:szCs w:val="20"/>
        </w:rPr>
        <w:t xml:space="preserve">D. </w:t>
      </w:r>
      <w:proofErr w:type="spellStart"/>
      <w:r>
        <w:rPr>
          <w:rFonts w:ascii="Cambria" w:hAnsi="Cambria"/>
          <w:sz w:val="20"/>
          <w:szCs w:val="20"/>
        </w:rPr>
        <w:t>Scaramuzza</w:t>
      </w:r>
      <w:proofErr w:type="spellEnd"/>
      <w:r>
        <w:rPr>
          <w:rFonts w:ascii="Cambria" w:hAnsi="Cambria"/>
          <w:sz w:val="20"/>
          <w:szCs w:val="20"/>
        </w:rPr>
        <w:t xml:space="preserve">, </w:t>
      </w:r>
      <w:proofErr w:type="spellStart"/>
      <w:r>
        <w:rPr>
          <w:rFonts w:ascii="Cambria" w:hAnsi="Cambria"/>
          <w:sz w:val="20"/>
          <w:szCs w:val="20"/>
        </w:rPr>
        <w:t>F.</w:t>
      </w:r>
      <w:r w:rsidRPr="00771760">
        <w:rPr>
          <w:rFonts w:ascii="Cambria" w:hAnsi="Cambria"/>
          <w:sz w:val="20"/>
          <w:szCs w:val="20"/>
        </w:rPr>
        <w:t>Fraundorfer</w:t>
      </w:r>
      <w:proofErr w:type="spellEnd"/>
      <w:r w:rsidRPr="00771760">
        <w:rPr>
          <w:rFonts w:ascii="Cambria" w:hAnsi="Cambria"/>
          <w:sz w:val="20"/>
          <w:szCs w:val="20"/>
        </w:rPr>
        <w:t xml:space="preserve">, "Visual </w:t>
      </w:r>
      <w:proofErr w:type="spellStart"/>
      <w:r w:rsidRPr="00771760">
        <w:rPr>
          <w:rFonts w:ascii="Cambria" w:hAnsi="Cambria"/>
          <w:sz w:val="20"/>
          <w:szCs w:val="20"/>
        </w:rPr>
        <w:t>Odometry</w:t>
      </w:r>
      <w:proofErr w:type="spellEnd"/>
      <w:r w:rsidRPr="00771760">
        <w:rPr>
          <w:rFonts w:ascii="Cambria" w:hAnsi="Cambria"/>
          <w:sz w:val="20"/>
          <w:szCs w:val="20"/>
        </w:rPr>
        <w:t xml:space="preserve">: Part I – The First 30 Years and Fundamentals", IEEE Robotics and Automation Magazine, </w:t>
      </w:r>
      <w:proofErr w:type="spellStart"/>
      <w:r w:rsidRPr="00771760">
        <w:rPr>
          <w:rFonts w:ascii="Cambria" w:hAnsi="Cambria"/>
          <w:sz w:val="20"/>
          <w:szCs w:val="20"/>
        </w:rPr>
        <w:t>vol</w:t>
      </w:r>
      <w:proofErr w:type="spellEnd"/>
      <w:r w:rsidRPr="00771760">
        <w:rPr>
          <w:rFonts w:ascii="Cambria" w:hAnsi="Cambria"/>
          <w:sz w:val="20"/>
          <w:szCs w:val="20"/>
        </w:rPr>
        <w:t xml:space="preserve"> 18, issue 4, 2011.</w:t>
      </w:r>
    </w:p>
    <w:p w:rsidR="00771760" w:rsidRPr="00771760" w:rsidRDefault="00771760" w:rsidP="00771760">
      <w:pPr>
        <w:pStyle w:val="ListParagraph"/>
        <w:widowControl w:val="0"/>
        <w:numPr>
          <w:ilvl w:val="0"/>
          <w:numId w:val="21"/>
        </w:numPr>
        <w:tabs>
          <w:tab w:val="left" w:pos="452"/>
          <w:tab w:val="left" w:pos="455"/>
        </w:tabs>
        <w:autoSpaceDE w:val="0"/>
        <w:autoSpaceDN w:val="0"/>
        <w:spacing w:after="0" w:line="244" w:lineRule="auto"/>
        <w:ind w:right="127"/>
        <w:contextualSpacing w:val="0"/>
        <w:jc w:val="both"/>
        <w:rPr>
          <w:rFonts w:ascii="Cambria" w:hAnsi="Cambria"/>
          <w:sz w:val="20"/>
          <w:szCs w:val="20"/>
        </w:rPr>
      </w:pPr>
      <w:r w:rsidRPr="00771760">
        <w:rPr>
          <w:rFonts w:ascii="Cambria" w:hAnsi="Cambria"/>
          <w:sz w:val="20"/>
          <w:szCs w:val="20"/>
        </w:rPr>
        <w:t xml:space="preserve">D. </w:t>
      </w:r>
      <w:proofErr w:type="spellStart"/>
      <w:r w:rsidRPr="00771760">
        <w:rPr>
          <w:rFonts w:ascii="Cambria" w:hAnsi="Cambria"/>
          <w:sz w:val="20"/>
          <w:szCs w:val="20"/>
        </w:rPr>
        <w:t>Scaramuzza</w:t>
      </w:r>
      <w:proofErr w:type="spellEnd"/>
      <w:r w:rsidRPr="00771760">
        <w:rPr>
          <w:rFonts w:ascii="Cambria" w:hAnsi="Cambria"/>
          <w:sz w:val="20"/>
          <w:szCs w:val="20"/>
        </w:rPr>
        <w:t xml:space="preserve">, F. </w:t>
      </w:r>
      <w:proofErr w:type="spellStart"/>
      <w:r w:rsidRPr="00771760">
        <w:rPr>
          <w:rFonts w:ascii="Cambria" w:hAnsi="Cambria"/>
          <w:sz w:val="20"/>
          <w:szCs w:val="20"/>
        </w:rPr>
        <w:t>Fraundorfer</w:t>
      </w:r>
      <w:proofErr w:type="spellEnd"/>
      <w:r w:rsidRPr="00771760">
        <w:rPr>
          <w:rFonts w:ascii="Cambria" w:hAnsi="Cambria"/>
          <w:sz w:val="20"/>
          <w:szCs w:val="20"/>
        </w:rPr>
        <w:t>,</w:t>
      </w:r>
      <w:r>
        <w:rPr>
          <w:rFonts w:ascii="Cambria" w:hAnsi="Cambria"/>
          <w:sz w:val="20"/>
          <w:szCs w:val="20"/>
        </w:rPr>
        <w:t xml:space="preserve"> </w:t>
      </w:r>
      <w:r w:rsidRPr="00771760">
        <w:rPr>
          <w:rFonts w:ascii="Cambria" w:hAnsi="Cambria"/>
          <w:sz w:val="20"/>
          <w:szCs w:val="20"/>
        </w:rPr>
        <w:t xml:space="preserve">"Visual </w:t>
      </w:r>
      <w:proofErr w:type="spellStart"/>
      <w:r w:rsidRPr="00771760">
        <w:rPr>
          <w:rFonts w:ascii="Cambria" w:hAnsi="Cambria"/>
          <w:sz w:val="20"/>
          <w:szCs w:val="20"/>
        </w:rPr>
        <w:t>Odometry</w:t>
      </w:r>
      <w:proofErr w:type="spellEnd"/>
      <w:r w:rsidRPr="00771760">
        <w:rPr>
          <w:rFonts w:ascii="Cambria" w:hAnsi="Cambria"/>
          <w:sz w:val="20"/>
          <w:szCs w:val="20"/>
        </w:rPr>
        <w:t>:</w:t>
      </w:r>
      <w:r>
        <w:rPr>
          <w:rFonts w:ascii="Cambria" w:hAnsi="Cambria"/>
          <w:sz w:val="20"/>
          <w:szCs w:val="20"/>
        </w:rPr>
        <w:t xml:space="preserve"> </w:t>
      </w:r>
      <w:r w:rsidRPr="00771760">
        <w:rPr>
          <w:rFonts w:ascii="Cambria" w:hAnsi="Cambria"/>
          <w:sz w:val="20"/>
          <w:szCs w:val="20"/>
        </w:rPr>
        <w:t>Part II-Matching, Robustness,</w:t>
      </w:r>
      <w:r>
        <w:rPr>
          <w:rFonts w:ascii="Cambria" w:hAnsi="Cambria"/>
          <w:sz w:val="20"/>
          <w:szCs w:val="20"/>
        </w:rPr>
        <w:t xml:space="preserve"> </w:t>
      </w:r>
      <w:r w:rsidRPr="00771760">
        <w:rPr>
          <w:rFonts w:ascii="Cambria" w:hAnsi="Cambria"/>
          <w:sz w:val="20"/>
          <w:szCs w:val="20"/>
        </w:rPr>
        <w:t>and</w:t>
      </w:r>
      <w:r>
        <w:rPr>
          <w:rFonts w:ascii="Cambria" w:hAnsi="Cambria"/>
          <w:sz w:val="20"/>
          <w:szCs w:val="20"/>
        </w:rPr>
        <w:t xml:space="preserve"> </w:t>
      </w:r>
      <w:r w:rsidRPr="00771760">
        <w:rPr>
          <w:rFonts w:ascii="Cambria" w:hAnsi="Cambria"/>
          <w:sz w:val="20"/>
          <w:szCs w:val="20"/>
        </w:rPr>
        <w:t>Applications", IEEE</w:t>
      </w:r>
      <w:r>
        <w:rPr>
          <w:rFonts w:ascii="Cambria" w:hAnsi="Cambria"/>
          <w:sz w:val="20"/>
          <w:szCs w:val="20"/>
        </w:rPr>
        <w:t xml:space="preserve"> </w:t>
      </w:r>
      <w:r w:rsidRPr="00771760">
        <w:rPr>
          <w:rFonts w:ascii="Cambria" w:hAnsi="Cambria"/>
          <w:sz w:val="20"/>
          <w:szCs w:val="20"/>
        </w:rPr>
        <w:t>Robotics and</w:t>
      </w:r>
      <w:r>
        <w:rPr>
          <w:rFonts w:ascii="Cambria" w:hAnsi="Cambria"/>
          <w:sz w:val="20"/>
          <w:szCs w:val="20"/>
        </w:rPr>
        <w:t xml:space="preserve"> </w:t>
      </w:r>
      <w:r w:rsidRPr="00771760">
        <w:rPr>
          <w:rFonts w:ascii="Cambria" w:hAnsi="Cambria"/>
          <w:sz w:val="20"/>
          <w:szCs w:val="20"/>
        </w:rPr>
        <w:t xml:space="preserve">Automation Magazine, </w:t>
      </w:r>
      <w:proofErr w:type="spellStart"/>
      <w:r w:rsidRPr="00771760">
        <w:rPr>
          <w:rFonts w:ascii="Cambria" w:hAnsi="Cambria"/>
          <w:sz w:val="20"/>
          <w:szCs w:val="20"/>
        </w:rPr>
        <w:t>vol</w:t>
      </w:r>
      <w:proofErr w:type="spellEnd"/>
      <w:r w:rsidRPr="00771760">
        <w:rPr>
          <w:rFonts w:ascii="Cambria" w:hAnsi="Cambria"/>
          <w:sz w:val="20"/>
          <w:szCs w:val="20"/>
        </w:rPr>
        <w:t xml:space="preserve"> 19, issue 1, 2012.</w:t>
      </w:r>
    </w:p>
    <w:p w:rsidR="00771760" w:rsidRPr="00771760" w:rsidRDefault="00771760" w:rsidP="00771760">
      <w:pPr>
        <w:pStyle w:val="ListParagraph"/>
        <w:widowControl w:val="0"/>
        <w:numPr>
          <w:ilvl w:val="0"/>
          <w:numId w:val="21"/>
        </w:numPr>
        <w:tabs>
          <w:tab w:val="left" w:pos="452"/>
          <w:tab w:val="left" w:pos="455"/>
        </w:tabs>
        <w:autoSpaceDE w:val="0"/>
        <w:autoSpaceDN w:val="0"/>
        <w:spacing w:after="0" w:line="240" w:lineRule="auto"/>
        <w:ind w:right="106"/>
        <w:contextualSpacing w:val="0"/>
        <w:jc w:val="both"/>
        <w:rPr>
          <w:rFonts w:ascii="Cambria" w:hAnsi="Cambria"/>
          <w:sz w:val="20"/>
          <w:szCs w:val="20"/>
        </w:rPr>
      </w:pPr>
      <w:r w:rsidRPr="00771760">
        <w:rPr>
          <w:rFonts w:ascii="Cambria" w:hAnsi="Cambria"/>
          <w:sz w:val="20"/>
          <w:szCs w:val="20"/>
        </w:rPr>
        <w:t>Richard Hartley, "Multiple View Geometry in Computer Vision", 2nd Edition, Australian National University, Canberra,</w:t>
      </w:r>
      <w:r>
        <w:rPr>
          <w:rFonts w:ascii="Cambria" w:hAnsi="Cambria"/>
          <w:sz w:val="20"/>
          <w:szCs w:val="20"/>
        </w:rPr>
        <w:t xml:space="preserve"> </w:t>
      </w:r>
      <w:r w:rsidRPr="00771760">
        <w:rPr>
          <w:rFonts w:ascii="Cambria" w:hAnsi="Cambria"/>
          <w:sz w:val="20"/>
          <w:szCs w:val="20"/>
        </w:rPr>
        <w:t>Australia</w:t>
      </w:r>
      <w:r>
        <w:rPr>
          <w:rFonts w:ascii="Cambria" w:hAnsi="Cambria"/>
          <w:sz w:val="20"/>
          <w:szCs w:val="20"/>
        </w:rPr>
        <w:t xml:space="preserve"> </w:t>
      </w:r>
      <w:r w:rsidRPr="00771760">
        <w:rPr>
          <w:rFonts w:ascii="Cambria" w:hAnsi="Cambria"/>
          <w:sz w:val="20"/>
          <w:szCs w:val="20"/>
        </w:rPr>
        <w:t xml:space="preserve">and Andrew </w:t>
      </w:r>
      <w:proofErr w:type="spellStart"/>
      <w:r w:rsidRPr="00771760">
        <w:rPr>
          <w:rFonts w:ascii="Cambria" w:hAnsi="Cambria"/>
          <w:sz w:val="20"/>
          <w:szCs w:val="20"/>
        </w:rPr>
        <w:t>Zisserman</w:t>
      </w:r>
      <w:proofErr w:type="spellEnd"/>
      <w:r w:rsidRPr="00771760">
        <w:rPr>
          <w:rFonts w:ascii="Cambria" w:hAnsi="Cambria"/>
          <w:sz w:val="20"/>
          <w:szCs w:val="20"/>
        </w:rPr>
        <w:t xml:space="preserve"> University of Oxford, </w:t>
      </w:r>
      <w:proofErr w:type="gramStart"/>
      <w:r w:rsidRPr="00771760">
        <w:rPr>
          <w:rFonts w:ascii="Cambria" w:hAnsi="Cambria"/>
          <w:sz w:val="20"/>
          <w:szCs w:val="20"/>
        </w:rPr>
        <w:t>UK .</w:t>
      </w:r>
      <w:proofErr w:type="gramEnd"/>
    </w:p>
    <w:p w:rsidR="00771760" w:rsidRPr="00771760" w:rsidRDefault="00771760" w:rsidP="00771760">
      <w:pPr>
        <w:pStyle w:val="ListParagraph"/>
        <w:widowControl w:val="0"/>
        <w:numPr>
          <w:ilvl w:val="0"/>
          <w:numId w:val="21"/>
        </w:numPr>
        <w:tabs>
          <w:tab w:val="left" w:pos="452"/>
          <w:tab w:val="left" w:pos="455"/>
        </w:tabs>
        <w:autoSpaceDE w:val="0"/>
        <w:autoSpaceDN w:val="0"/>
        <w:spacing w:after="0" w:line="240" w:lineRule="auto"/>
        <w:ind w:right="112"/>
        <w:contextualSpacing w:val="0"/>
        <w:jc w:val="both"/>
        <w:rPr>
          <w:rFonts w:ascii="Cambria" w:hAnsi="Cambria"/>
          <w:sz w:val="20"/>
          <w:szCs w:val="20"/>
        </w:rPr>
      </w:pPr>
      <w:r w:rsidRPr="00771760">
        <w:rPr>
          <w:rFonts w:ascii="Cambria" w:hAnsi="Cambria"/>
          <w:sz w:val="20"/>
          <w:szCs w:val="20"/>
        </w:rPr>
        <w:t xml:space="preserve">Y. Lu and D. Song, "Robustness to lighting variations: An RGB-D indoor visual </w:t>
      </w:r>
      <w:proofErr w:type="spellStart"/>
      <w:r w:rsidRPr="00771760">
        <w:rPr>
          <w:rFonts w:ascii="Cambria" w:hAnsi="Cambria"/>
          <w:sz w:val="20"/>
          <w:szCs w:val="20"/>
        </w:rPr>
        <w:t>odometry</w:t>
      </w:r>
      <w:proofErr w:type="spellEnd"/>
      <w:r w:rsidRPr="00771760">
        <w:rPr>
          <w:rFonts w:ascii="Cambria" w:hAnsi="Cambria"/>
          <w:sz w:val="20"/>
          <w:szCs w:val="20"/>
        </w:rPr>
        <w:t xml:space="preserve"> using line segments," IEEE/RSJ International Conference on Intelligent Robots and Systems (IROS), Hamburg, 2015, pp. 688-694.</w:t>
      </w:r>
    </w:p>
    <w:p w:rsidR="00771760" w:rsidRPr="00771760" w:rsidRDefault="00771760" w:rsidP="00771760">
      <w:pPr>
        <w:pStyle w:val="ListParagraph"/>
        <w:widowControl w:val="0"/>
        <w:numPr>
          <w:ilvl w:val="0"/>
          <w:numId w:val="21"/>
        </w:numPr>
        <w:tabs>
          <w:tab w:val="left" w:pos="452"/>
          <w:tab w:val="left" w:pos="455"/>
        </w:tabs>
        <w:autoSpaceDE w:val="0"/>
        <w:autoSpaceDN w:val="0"/>
        <w:spacing w:after="0" w:line="240" w:lineRule="auto"/>
        <w:ind w:right="114"/>
        <w:contextualSpacing w:val="0"/>
        <w:jc w:val="both"/>
        <w:rPr>
          <w:rFonts w:ascii="Cambria" w:hAnsi="Cambria"/>
          <w:sz w:val="20"/>
          <w:szCs w:val="20"/>
        </w:rPr>
      </w:pPr>
      <w:r w:rsidRPr="00771760">
        <w:rPr>
          <w:rFonts w:ascii="Cambria" w:hAnsi="Cambria"/>
          <w:sz w:val="20"/>
          <w:szCs w:val="20"/>
        </w:rPr>
        <w:t xml:space="preserve">B. Zhao, T. Hu and L. </w:t>
      </w:r>
      <w:proofErr w:type="spellStart"/>
      <w:r w:rsidRPr="00771760">
        <w:rPr>
          <w:rFonts w:ascii="Cambria" w:hAnsi="Cambria"/>
          <w:sz w:val="20"/>
          <w:szCs w:val="20"/>
        </w:rPr>
        <w:t>Shen</w:t>
      </w:r>
      <w:proofErr w:type="spellEnd"/>
      <w:r w:rsidRPr="00771760">
        <w:rPr>
          <w:rFonts w:ascii="Cambria" w:hAnsi="Cambria"/>
          <w:sz w:val="20"/>
          <w:szCs w:val="20"/>
        </w:rPr>
        <w:t xml:space="preserve">, "Visual </w:t>
      </w:r>
      <w:proofErr w:type="spellStart"/>
      <w:r w:rsidRPr="00771760">
        <w:rPr>
          <w:rFonts w:ascii="Cambria" w:hAnsi="Cambria"/>
          <w:sz w:val="20"/>
          <w:szCs w:val="20"/>
        </w:rPr>
        <w:t>odometry</w:t>
      </w:r>
      <w:proofErr w:type="spellEnd"/>
      <w:r w:rsidRPr="00771760">
        <w:rPr>
          <w:rFonts w:ascii="Cambria" w:hAnsi="Cambria"/>
          <w:sz w:val="20"/>
          <w:szCs w:val="20"/>
        </w:rPr>
        <w:t xml:space="preserve"> - A review of approaches," IEEE International Conference on Information and Automation, </w:t>
      </w:r>
      <w:proofErr w:type="spellStart"/>
      <w:r w:rsidRPr="00771760">
        <w:rPr>
          <w:rFonts w:ascii="Cambria" w:hAnsi="Cambria"/>
          <w:sz w:val="20"/>
          <w:szCs w:val="20"/>
        </w:rPr>
        <w:t>Lijiang</w:t>
      </w:r>
      <w:proofErr w:type="spellEnd"/>
      <w:r w:rsidRPr="00771760">
        <w:rPr>
          <w:rFonts w:ascii="Cambria" w:hAnsi="Cambria"/>
          <w:sz w:val="20"/>
          <w:szCs w:val="20"/>
        </w:rPr>
        <w:t>, 2015, pp. 2569-2573.</w:t>
      </w:r>
    </w:p>
    <w:p w:rsidR="00771760" w:rsidRPr="00771760" w:rsidRDefault="00771760" w:rsidP="00771760">
      <w:pPr>
        <w:pStyle w:val="ListParagraph"/>
        <w:widowControl w:val="0"/>
        <w:numPr>
          <w:ilvl w:val="0"/>
          <w:numId w:val="21"/>
        </w:numPr>
        <w:tabs>
          <w:tab w:val="left" w:pos="452"/>
          <w:tab w:val="left" w:pos="455"/>
        </w:tabs>
        <w:autoSpaceDE w:val="0"/>
        <w:autoSpaceDN w:val="0"/>
        <w:spacing w:after="0" w:line="242" w:lineRule="auto"/>
        <w:ind w:right="125"/>
        <w:contextualSpacing w:val="0"/>
        <w:jc w:val="both"/>
        <w:rPr>
          <w:rFonts w:ascii="Cambria" w:hAnsi="Cambria"/>
          <w:sz w:val="20"/>
          <w:szCs w:val="20"/>
        </w:rPr>
      </w:pPr>
      <w:r w:rsidRPr="00771760">
        <w:rPr>
          <w:rFonts w:ascii="Cambria" w:hAnsi="Cambria"/>
          <w:sz w:val="20"/>
          <w:szCs w:val="20"/>
        </w:rPr>
        <w:t xml:space="preserve">K. </w:t>
      </w:r>
      <w:proofErr w:type="spellStart"/>
      <w:r w:rsidRPr="00771760">
        <w:rPr>
          <w:rFonts w:ascii="Cambria" w:hAnsi="Cambria"/>
          <w:sz w:val="20"/>
          <w:szCs w:val="20"/>
        </w:rPr>
        <w:t>Sukvichai</w:t>
      </w:r>
      <w:proofErr w:type="spellEnd"/>
      <w:r w:rsidRPr="00771760">
        <w:rPr>
          <w:rFonts w:ascii="Cambria" w:hAnsi="Cambria"/>
          <w:sz w:val="20"/>
          <w:szCs w:val="20"/>
        </w:rPr>
        <w:t xml:space="preserve">, K. </w:t>
      </w:r>
      <w:proofErr w:type="spellStart"/>
      <w:r w:rsidRPr="00771760">
        <w:rPr>
          <w:rFonts w:ascii="Cambria" w:hAnsi="Cambria"/>
          <w:sz w:val="20"/>
          <w:szCs w:val="20"/>
        </w:rPr>
        <w:t>Wongsuwan</w:t>
      </w:r>
      <w:proofErr w:type="spellEnd"/>
      <w:r w:rsidRPr="00771760">
        <w:rPr>
          <w:rFonts w:ascii="Cambria" w:hAnsi="Cambria"/>
          <w:sz w:val="20"/>
          <w:szCs w:val="20"/>
        </w:rPr>
        <w:t xml:space="preserve">, N. </w:t>
      </w:r>
      <w:proofErr w:type="spellStart"/>
      <w:r w:rsidRPr="00771760">
        <w:rPr>
          <w:rFonts w:ascii="Cambria" w:hAnsi="Cambria"/>
          <w:sz w:val="20"/>
          <w:szCs w:val="20"/>
        </w:rPr>
        <w:t>Kaewnark</w:t>
      </w:r>
      <w:proofErr w:type="spellEnd"/>
      <w:r w:rsidRPr="00771760">
        <w:rPr>
          <w:rFonts w:ascii="Cambria" w:hAnsi="Cambria"/>
          <w:sz w:val="20"/>
          <w:szCs w:val="20"/>
        </w:rPr>
        <w:t xml:space="preserve"> and P. </w:t>
      </w:r>
      <w:proofErr w:type="spellStart"/>
      <w:r w:rsidRPr="00771760">
        <w:rPr>
          <w:rFonts w:ascii="Cambria" w:hAnsi="Cambria"/>
          <w:sz w:val="20"/>
          <w:szCs w:val="20"/>
        </w:rPr>
        <w:t>Wisanuvej</w:t>
      </w:r>
      <w:proofErr w:type="spellEnd"/>
      <w:r w:rsidRPr="00771760">
        <w:rPr>
          <w:rFonts w:ascii="Cambria" w:hAnsi="Cambria"/>
          <w:sz w:val="20"/>
          <w:szCs w:val="20"/>
        </w:rPr>
        <w:t xml:space="preserve">, "Implementation of visual </w:t>
      </w:r>
      <w:proofErr w:type="spellStart"/>
      <w:r w:rsidRPr="00771760">
        <w:rPr>
          <w:rFonts w:ascii="Cambria" w:hAnsi="Cambria"/>
          <w:sz w:val="20"/>
          <w:szCs w:val="20"/>
        </w:rPr>
        <w:t>odometryestimation</w:t>
      </w:r>
      <w:proofErr w:type="spellEnd"/>
      <w:r w:rsidRPr="00771760">
        <w:rPr>
          <w:rFonts w:ascii="Cambria" w:hAnsi="Cambria"/>
          <w:sz w:val="20"/>
          <w:szCs w:val="20"/>
        </w:rPr>
        <w:t xml:space="preserve"> for underwater robot on ROS by using </w:t>
      </w:r>
      <w:proofErr w:type="spellStart"/>
      <w:r w:rsidRPr="00771760">
        <w:rPr>
          <w:rFonts w:ascii="Cambria" w:hAnsi="Cambria"/>
          <w:sz w:val="20"/>
          <w:szCs w:val="20"/>
        </w:rPr>
        <w:t>RaspberryPi</w:t>
      </w:r>
      <w:proofErr w:type="spellEnd"/>
      <w:r w:rsidRPr="00771760">
        <w:rPr>
          <w:rFonts w:ascii="Cambria" w:hAnsi="Cambria"/>
          <w:sz w:val="20"/>
          <w:szCs w:val="20"/>
        </w:rPr>
        <w:t xml:space="preserve"> 2," International Conference on Electronics, Information, and Communications (ICEIC), Da Nang, 2016, pp. 1-4.</w:t>
      </w:r>
    </w:p>
    <w:p w:rsidR="00771760" w:rsidRPr="00771760" w:rsidRDefault="00771760" w:rsidP="00771760">
      <w:pPr>
        <w:pStyle w:val="ListParagraph"/>
        <w:widowControl w:val="0"/>
        <w:numPr>
          <w:ilvl w:val="0"/>
          <w:numId w:val="21"/>
        </w:numPr>
        <w:tabs>
          <w:tab w:val="left" w:pos="452"/>
          <w:tab w:val="left" w:pos="455"/>
        </w:tabs>
        <w:autoSpaceDE w:val="0"/>
        <w:autoSpaceDN w:val="0"/>
        <w:spacing w:after="0" w:line="240" w:lineRule="auto"/>
        <w:ind w:right="121"/>
        <w:contextualSpacing w:val="0"/>
        <w:jc w:val="both"/>
        <w:rPr>
          <w:rFonts w:ascii="Cambria" w:hAnsi="Cambria"/>
          <w:sz w:val="20"/>
          <w:szCs w:val="20"/>
        </w:rPr>
      </w:pPr>
      <w:r w:rsidRPr="00771760">
        <w:rPr>
          <w:rFonts w:ascii="Cambria" w:hAnsi="Cambria"/>
          <w:sz w:val="20"/>
          <w:szCs w:val="20"/>
        </w:rPr>
        <w:t xml:space="preserve">E. </w:t>
      </w:r>
      <w:proofErr w:type="spellStart"/>
      <w:r w:rsidRPr="00771760">
        <w:rPr>
          <w:rFonts w:ascii="Cambria" w:hAnsi="Cambria"/>
          <w:sz w:val="20"/>
          <w:szCs w:val="20"/>
        </w:rPr>
        <w:t>Hourdakis</w:t>
      </w:r>
      <w:proofErr w:type="spellEnd"/>
      <w:r>
        <w:rPr>
          <w:rFonts w:ascii="Cambria" w:hAnsi="Cambria"/>
          <w:sz w:val="20"/>
          <w:szCs w:val="20"/>
        </w:rPr>
        <w:t xml:space="preserve"> </w:t>
      </w:r>
      <w:r w:rsidRPr="00771760">
        <w:rPr>
          <w:rFonts w:ascii="Cambria" w:hAnsi="Cambria"/>
          <w:sz w:val="20"/>
          <w:szCs w:val="20"/>
        </w:rPr>
        <w:t>and</w:t>
      </w:r>
      <w:r>
        <w:rPr>
          <w:rFonts w:ascii="Cambria" w:hAnsi="Cambria"/>
          <w:sz w:val="20"/>
          <w:szCs w:val="20"/>
        </w:rPr>
        <w:t xml:space="preserve"> </w:t>
      </w:r>
      <w:proofErr w:type="spellStart"/>
      <w:r w:rsidRPr="00771760">
        <w:rPr>
          <w:rFonts w:ascii="Cambria" w:hAnsi="Cambria"/>
          <w:sz w:val="20"/>
          <w:szCs w:val="20"/>
        </w:rPr>
        <w:t>M.Lourakis</w:t>
      </w:r>
      <w:proofErr w:type="spellEnd"/>
      <w:r w:rsidRPr="00771760">
        <w:rPr>
          <w:rFonts w:ascii="Cambria" w:hAnsi="Cambria"/>
          <w:sz w:val="20"/>
          <w:szCs w:val="20"/>
        </w:rPr>
        <w:t>,</w:t>
      </w:r>
      <w:r>
        <w:rPr>
          <w:rFonts w:ascii="Cambria" w:hAnsi="Cambria"/>
          <w:sz w:val="20"/>
          <w:szCs w:val="20"/>
        </w:rPr>
        <w:t xml:space="preserve"> </w:t>
      </w:r>
      <w:r w:rsidRPr="00771760">
        <w:rPr>
          <w:rFonts w:ascii="Cambria" w:hAnsi="Cambria"/>
          <w:sz w:val="20"/>
          <w:szCs w:val="20"/>
        </w:rPr>
        <w:t xml:space="preserve">"Countering </w:t>
      </w:r>
      <w:proofErr w:type="spellStart"/>
      <w:r w:rsidRPr="00771760">
        <w:rPr>
          <w:rFonts w:ascii="Cambria" w:hAnsi="Cambria"/>
          <w:sz w:val="20"/>
          <w:szCs w:val="20"/>
        </w:rPr>
        <w:t>driftin</w:t>
      </w:r>
      <w:proofErr w:type="spellEnd"/>
      <w:r>
        <w:rPr>
          <w:rFonts w:ascii="Cambria" w:hAnsi="Cambria"/>
          <w:sz w:val="20"/>
          <w:szCs w:val="20"/>
        </w:rPr>
        <w:t xml:space="preserve"> </w:t>
      </w:r>
      <w:r w:rsidRPr="00771760">
        <w:rPr>
          <w:rFonts w:ascii="Cambria" w:hAnsi="Cambria"/>
          <w:sz w:val="20"/>
          <w:szCs w:val="20"/>
        </w:rPr>
        <w:t>Visual</w:t>
      </w:r>
      <w:r>
        <w:rPr>
          <w:rFonts w:ascii="Cambria" w:hAnsi="Cambria"/>
          <w:sz w:val="20"/>
          <w:szCs w:val="20"/>
        </w:rPr>
        <w:t xml:space="preserve"> </w:t>
      </w:r>
      <w:proofErr w:type="spellStart"/>
      <w:r w:rsidRPr="00771760">
        <w:rPr>
          <w:rFonts w:ascii="Cambria" w:hAnsi="Cambria"/>
          <w:sz w:val="20"/>
          <w:szCs w:val="20"/>
        </w:rPr>
        <w:t>Odometry</w:t>
      </w:r>
      <w:proofErr w:type="spellEnd"/>
      <w:r>
        <w:rPr>
          <w:rFonts w:ascii="Cambria" w:hAnsi="Cambria"/>
          <w:sz w:val="20"/>
          <w:szCs w:val="20"/>
        </w:rPr>
        <w:t xml:space="preserve"> </w:t>
      </w:r>
      <w:r w:rsidRPr="00771760">
        <w:rPr>
          <w:rFonts w:ascii="Cambria" w:hAnsi="Cambria"/>
          <w:sz w:val="20"/>
          <w:szCs w:val="20"/>
        </w:rPr>
        <w:t>for planetary</w:t>
      </w:r>
      <w:r>
        <w:rPr>
          <w:rFonts w:ascii="Cambria" w:hAnsi="Cambria"/>
          <w:sz w:val="20"/>
          <w:szCs w:val="20"/>
        </w:rPr>
        <w:t xml:space="preserve"> </w:t>
      </w:r>
      <w:r w:rsidRPr="00771760">
        <w:rPr>
          <w:rFonts w:ascii="Cambria" w:hAnsi="Cambria"/>
          <w:sz w:val="20"/>
          <w:szCs w:val="20"/>
        </w:rPr>
        <w:t>rovers by</w:t>
      </w:r>
      <w:r>
        <w:rPr>
          <w:rFonts w:ascii="Cambria" w:hAnsi="Cambria"/>
          <w:sz w:val="20"/>
          <w:szCs w:val="20"/>
        </w:rPr>
        <w:t xml:space="preserve"> </w:t>
      </w:r>
      <w:r w:rsidRPr="00771760">
        <w:rPr>
          <w:rFonts w:ascii="Cambria" w:hAnsi="Cambria"/>
          <w:sz w:val="20"/>
          <w:szCs w:val="20"/>
        </w:rPr>
        <w:t>registering</w:t>
      </w:r>
      <w:r>
        <w:rPr>
          <w:rFonts w:ascii="Cambria" w:hAnsi="Cambria"/>
          <w:sz w:val="20"/>
          <w:szCs w:val="20"/>
        </w:rPr>
        <w:t xml:space="preserve"> </w:t>
      </w:r>
      <w:r w:rsidRPr="00771760">
        <w:rPr>
          <w:rFonts w:ascii="Cambria" w:hAnsi="Cambria"/>
          <w:sz w:val="20"/>
          <w:szCs w:val="20"/>
        </w:rPr>
        <w:t>boulders</w:t>
      </w:r>
      <w:r>
        <w:rPr>
          <w:rFonts w:ascii="Cambria" w:hAnsi="Cambria"/>
          <w:sz w:val="20"/>
          <w:szCs w:val="20"/>
        </w:rPr>
        <w:t xml:space="preserve"> </w:t>
      </w:r>
      <w:r w:rsidRPr="00771760">
        <w:rPr>
          <w:rFonts w:ascii="Cambria" w:hAnsi="Cambria"/>
          <w:sz w:val="20"/>
          <w:szCs w:val="20"/>
        </w:rPr>
        <w:t>in</w:t>
      </w:r>
      <w:r>
        <w:rPr>
          <w:rFonts w:ascii="Cambria" w:hAnsi="Cambria"/>
          <w:sz w:val="20"/>
          <w:szCs w:val="20"/>
        </w:rPr>
        <w:t xml:space="preserve"> </w:t>
      </w:r>
      <w:r w:rsidRPr="00771760">
        <w:rPr>
          <w:rFonts w:ascii="Cambria" w:hAnsi="Cambria"/>
          <w:sz w:val="20"/>
          <w:szCs w:val="20"/>
        </w:rPr>
        <w:t>ground</w:t>
      </w:r>
      <w:r>
        <w:rPr>
          <w:rFonts w:ascii="Cambria" w:hAnsi="Cambria"/>
          <w:sz w:val="20"/>
          <w:szCs w:val="20"/>
        </w:rPr>
        <w:t xml:space="preserve"> </w:t>
      </w:r>
      <w:r w:rsidRPr="00771760">
        <w:rPr>
          <w:rFonts w:ascii="Cambria" w:hAnsi="Cambria"/>
          <w:sz w:val="20"/>
          <w:szCs w:val="20"/>
        </w:rPr>
        <w:t>and</w:t>
      </w:r>
      <w:r>
        <w:rPr>
          <w:rFonts w:ascii="Cambria" w:hAnsi="Cambria"/>
          <w:sz w:val="20"/>
          <w:szCs w:val="20"/>
        </w:rPr>
        <w:t xml:space="preserve"> </w:t>
      </w:r>
      <w:r w:rsidRPr="00771760">
        <w:rPr>
          <w:rFonts w:ascii="Cambria" w:hAnsi="Cambria"/>
          <w:sz w:val="20"/>
          <w:szCs w:val="20"/>
        </w:rPr>
        <w:t>orbital images,</w:t>
      </w:r>
      <w:r>
        <w:rPr>
          <w:rFonts w:ascii="Cambria" w:hAnsi="Cambria"/>
          <w:sz w:val="20"/>
          <w:szCs w:val="20"/>
        </w:rPr>
        <w:t xml:space="preserve"> </w:t>
      </w:r>
      <w:r w:rsidRPr="00771760">
        <w:rPr>
          <w:rFonts w:ascii="Cambria" w:hAnsi="Cambria"/>
          <w:sz w:val="20"/>
          <w:szCs w:val="20"/>
        </w:rPr>
        <w:t>"IEEE/RSJ International Conference on Intelligent Robots and Systems (IROS), Hamburg, 2015, pp. 111-116.</w:t>
      </w:r>
    </w:p>
    <w:p w:rsidR="00771760" w:rsidRPr="00771760" w:rsidRDefault="00771760" w:rsidP="00771760">
      <w:pPr>
        <w:pStyle w:val="ListParagraph"/>
        <w:widowControl w:val="0"/>
        <w:numPr>
          <w:ilvl w:val="0"/>
          <w:numId w:val="21"/>
        </w:numPr>
        <w:tabs>
          <w:tab w:val="left" w:pos="452"/>
          <w:tab w:val="left" w:pos="455"/>
        </w:tabs>
        <w:autoSpaceDE w:val="0"/>
        <w:autoSpaceDN w:val="0"/>
        <w:spacing w:after="0" w:line="240" w:lineRule="auto"/>
        <w:ind w:right="124"/>
        <w:contextualSpacing w:val="0"/>
        <w:jc w:val="both"/>
        <w:rPr>
          <w:rFonts w:ascii="Cambria" w:hAnsi="Cambria"/>
          <w:sz w:val="20"/>
          <w:szCs w:val="20"/>
        </w:rPr>
      </w:pPr>
      <w:r w:rsidRPr="00771760">
        <w:rPr>
          <w:rFonts w:ascii="Cambria" w:hAnsi="Cambria"/>
          <w:sz w:val="20"/>
          <w:szCs w:val="20"/>
        </w:rPr>
        <w:t xml:space="preserve">W. </w:t>
      </w:r>
      <w:proofErr w:type="spellStart"/>
      <w:r w:rsidRPr="00771760">
        <w:rPr>
          <w:rFonts w:ascii="Cambria" w:hAnsi="Cambria"/>
          <w:sz w:val="20"/>
          <w:szCs w:val="20"/>
        </w:rPr>
        <w:t>Mou</w:t>
      </w:r>
      <w:proofErr w:type="spellEnd"/>
      <w:r w:rsidRPr="00771760">
        <w:rPr>
          <w:rFonts w:ascii="Cambria" w:hAnsi="Cambria"/>
          <w:sz w:val="20"/>
          <w:szCs w:val="20"/>
        </w:rPr>
        <w:t xml:space="preserve">, H. Wang and G. </w:t>
      </w:r>
      <w:proofErr w:type="spellStart"/>
      <w:r w:rsidRPr="00771760">
        <w:rPr>
          <w:rFonts w:ascii="Cambria" w:hAnsi="Cambria"/>
          <w:sz w:val="20"/>
          <w:szCs w:val="20"/>
        </w:rPr>
        <w:t>Seet</w:t>
      </w:r>
      <w:proofErr w:type="spellEnd"/>
      <w:r w:rsidRPr="00771760">
        <w:rPr>
          <w:rFonts w:ascii="Cambria" w:hAnsi="Cambria"/>
          <w:sz w:val="20"/>
          <w:szCs w:val="20"/>
        </w:rPr>
        <w:t xml:space="preserve">, "Efficient visual </w:t>
      </w:r>
      <w:proofErr w:type="spellStart"/>
      <w:r w:rsidRPr="00771760">
        <w:rPr>
          <w:rFonts w:ascii="Cambria" w:hAnsi="Cambria"/>
          <w:sz w:val="20"/>
          <w:szCs w:val="20"/>
        </w:rPr>
        <w:t>odometry</w:t>
      </w:r>
      <w:proofErr w:type="spellEnd"/>
      <w:r w:rsidRPr="00771760">
        <w:rPr>
          <w:rFonts w:ascii="Cambria" w:hAnsi="Cambria"/>
          <w:sz w:val="20"/>
          <w:szCs w:val="20"/>
        </w:rPr>
        <w:t xml:space="preserve"> estimation using stereo camera," 11th IEEE International Conference on Control &amp; Automation (ICCA), Taichung, 2014, pp. 1399-1403.</w:t>
      </w:r>
    </w:p>
    <w:p w:rsidR="00771760" w:rsidRPr="00771760" w:rsidRDefault="00771760" w:rsidP="00771760">
      <w:pPr>
        <w:pStyle w:val="ListParagraph"/>
        <w:widowControl w:val="0"/>
        <w:numPr>
          <w:ilvl w:val="0"/>
          <w:numId w:val="21"/>
        </w:numPr>
        <w:tabs>
          <w:tab w:val="left" w:pos="452"/>
          <w:tab w:val="left" w:pos="455"/>
        </w:tabs>
        <w:autoSpaceDE w:val="0"/>
        <w:autoSpaceDN w:val="0"/>
        <w:spacing w:after="0" w:line="240" w:lineRule="auto"/>
        <w:ind w:right="116"/>
        <w:contextualSpacing w:val="0"/>
        <w:jc w:val="both"/>
        <w:rPr>
          <w:rFonts w:ascii="Cambria" w:hAnsi="Cambria"/>
          <w:sz w:val="20"/>
          <w:szCs w:val="20"/>
        </w:rPr>
      </w:pPr>
      <w:r w:rsidRPr="00771760">
        <w:rPr>
          <w:rFonts w:ascii="Cambria" w:hAnsi="Cambria"/>
          <w:sz w:val="20"/>
          <w:szCs w:val="20"/>
        </w:rPr>
        <w:t xml:space="preserve">A. Desai and D. J. Lee, "Visual </w:t>
      </w:r>
      <w:proofErr w:type="spellStart"/>
      <w:r w:rsidRPr="00771760">
        <w:rPr>
          <w:rFonts w:ascii="Cambria" w:hAnsi="Cambria"/>
          <w:sz w:val="20"/>
          <w:szCs w:val="20"/>
        </w:rPr>
        <w:t>Odometry</w:t>
      </w:r>
      <w:proofErr w:type="spellEnd"/>
      <w:r>
        <w:rPr>
          <w:rFonts w:ascii="Cambria" w:hAnsi="Cambria"/>
          <w:sz w:val="20"/>
          <w:szCs w:val="20"/>
        </w:rPr>
        <w:t xml:space="preserve"> </w:t>
      </w:r>
      <w:r w:rsidRPr="00771760">
        <w:rPr>
          <w:rFonts w:ascii="Cambria" w:hAnsi="Cambria"/>
          <w:sz w:val="20"/>
          <w:szCs w:val="20"/>
        </w:rPr>
        <w:t>Drift Reduction Using</w:t>
      </w:r>
      <w:r>
        <w:rPr>
          <w:rFonts w:ascii="Cambria" w:hAnsi="Cambria"/>
          <w:sz w:val="20"/>
          <w:szCs w:val="20"/>
        </w:rPr>
        <w:t xml:space="preserve"> </w:t>
      </w:r>
      <w:r w:rsidRPr="00771760">
        <w:rPr>
          <w:rFonts w:ascii="Cambria" w:hAnsi="Cambria"/>
          <w:sz w:val="20"/>
          <w:szCs w:val="20"/>
        </w:rPr>
        <w:t>SYBA Descriptor and Feature Transformation,</w:t>
      </w:r>
      <w:r>
        <w:rPr>
          <w:rFonts w:ascii="Cambria" w:hAnsi="Cambria"/>
          <w:sz w:val="20"/>
          <w:szCs w:val="20"/>
        </w:rPr>
        <w:t xml:space="preserve"> </w:t>
      </w:r>
      <w:r w:rsidRPr="00771760">
        <w:rPr>
          <w:rFonts w:ascii="Cambria" w:hAnsi="Cambria"/>
          <w:sz w:val="20"/>
          <w:szCs w:val="20"/>
        </w:rPr>
        <w:t>"IEEE Transactions on Intelligent Transportation Systems, vol. 17, no. 7, 2016, pp. 1839-1851.</w:t>
      </w:r>
    </w:p>
    <w:p w:rsidR="00771760" w:rsidRPr="00771760" w:rsidRDefault="00771760" w:rsidP="00771760">
      <w:pPr>
        <w:pStyle w:val="ListParagraph"/>
        <w:widowControl w:val="0"/>
        <w:numPr>
          <w:ilvl w:val="0"/>
          <w:numId w:val="21"/>
        </w:numPr>
        <w:tabs>
          <w:tab w:val="left" w:pos="452"/>
          <w:tab w:val="left" w:pos="455"/>
        </w:tabs>
        <w:autoSpaceDE w:val="0"/>
        <w:autoSpaceDN w:val="0"/>
        <w:spacing w:after="0" w:line="244" w:lineRule="auto"/>
        <w:ind w:right="115"/>
        <w:contextualSpacing w:val="0"/>
        <w:jc w:val="both"/>
        <w:rPr>
          <w:rFonts w:ascii="Cambria" w:hAnsi="Cambria"/>
          <w:sz w:val="20"/>
          <w:szCs w:val="20"/>
        </w:rPr>
      </w:pPr>
      <w:r w:rsidRPr="00771760">
        <w:rPr>
          <w:rFonts w:ascii="Cambria" w:hAnsi="Cambria"/>
          <w:sz w:val="20"/>
          <w:szCs w:val="20"/>
        </w:rPr>
        <w:t xml:space="preserve">T. </w:t>
      </w:r>
      <w:proofErr w:type="spellStart"/>
      <w:r w:rsidRPr="00771760">
        <w:rPr>
          <w:rFonts w:ascii="Cambria" w:hAnsi="Cambria"/>
          <w:sz w:val="20"/>
          <w:szCs w:val="20"/>
        </w:rPr>
        <w:t>Mouats</w:t>
      </w:r>
      <w:proofErr w:type="spellEnd"/>
      <w:r w:rsidRPr="00771760">
        <w:rPr>
          <w:rFonts w:ascii="Cambria" w:hAnsi="Cambria"/>
          <w:sz w:val="20"/>
          <w:szCs w:val="20"/>
        </w:rPr>
        <w:t xml:space="preserve">, N. </w:t>
      </w:r>
      <w:proofErr w:type="spellStart"/>
      <w:r w:rsidRPr="00771760">
        <w:rPr>
          <w:rFonts w:ascii="Cambria" w:hAnsi="Cambria"/>
          <w:sz w:val="20"/>
          <w:szCs w:val="20"/>
        </w:rPr>
        <w:t>Aouf</w:t>
      </w:r>
      <w:proofErr w:type="spellEnd"/>
      <w:r w:rsidRPr="00771760">
        <w:rPr>
          <w:rFonts w:ascii="Cambria" w:hAnsi="Cambria"/>
          <w:sz w:val="20"/>
          <w:szCs w:val="20"/>
        </w:rPr>
        <w:t xml:space="preserve">, A. D. </w:t>
      </w:r>
      <w:proofErr w:type="spellStart"/>
      <w:r w:rsidRPr="00771760">
        <w:rPr>
          <w:rFonts w:ascii="Cambria" w:hAnsi="Cambria"/>
          <w:sz w:val="20"/>
          <w:szCs w:val="20"/>
        </w:rPr>
        <w:t>Sappa</w:t>
      </w:r>
      <w:proofErr w:type="spellEnd"/>
      <w:r w:rsidRPr="00771760">
        <w:rPr>
          <w:rFonts w:ascii="Cambria" w:hAnsi="Cambria"/>
          <w:sz w:val="20"/>
          <w:szCs w:val="20"/>
        </w:rPr>
        <w:t xml:space="preserve">, C. Aguilera and R. Toledo, "Multispectral Stereo </w:t>
      </w:r>
      <w:proofErr w:type="spellStart"/>
      <w:r w:rsidRPr="00771760">
        <w:rPr>
          <w:rFonts w:ascii="Cambria" w:hAnsi="Cambria"/>
          <w:sz w:val="20"/>
          <w:szCs w:val="20"/>
        </w:rPr>
        <w:t>Odometry</w:t>
      </w:r>
      <w:proofErr w:type="spellEnd"/>
      <w:r w:rsidRPr="00771760">
        <w:rPr>
          <w:rFonts w:ascii="Cambria" w:hAnsi="Cambria"/>
          <w:sz w:val="20"/>
          <w:szCs w:val="20"/>
        </w:rPr>
        <w:t>," IEEE Transactions on Intelligent Transportation Systems, vol. 16, no. 3, 2015,pp. 1210-1224.</w:t>
      </w:r>
    </w:p>
    <w:p w:rsidR="00771760" w:rsidRPr="00771760" w:rsidRDefault="00771760" w:rsidP="00771760">
      <w:pPr>
        <w:pStyle w:val="ListParagraph"/>
        <w:widowControl w:val="0"/>
        <w:numPr>
          <w:ilvl w:val="0"/>
          <w:numId w:val="21"/>
        </w:numPr>
        <w:tabs>
          <w:tab w:val="left" w:pos="452"/>
          <w:tab w:val="left" w:pos="455"/>
        </w:tabs>
        <w:autoSpaceDE w:val="0"/>
        <w:autoSpaceDN w:val="0"/>
        <w:spacing w:after="0" w:line="240" w:lineRule="auto"/>
        <w:ind w:right="118"/>
        <w:contextualSpacing w:val="0"/>
        <w:jc w:val="both"/>
        <w:rPr>
          <w:rFonts w:ascii="Cambria" w:hAnsi="Cambria"/>
          <w:sz w:val="20"/>
          <w:szCs w:val="20"/>
        </w:rPr>
      </w:pPr>
      <w:r w:rsidRPr="00771760">
        <w:rPr>
          <w:rFonts w:ascii="Cambria" w:hAnsi="Cambria"/>
          <w:sz w:val="20"/>
          <w:szCs w:val="20"/>
        </w:rPr>
        <w:t xml:space="preserve">K. S. </w:t>
      </w:r>
      <w:proofErr w:type="spellStart"/>
      <w:r w:rsidRPr="00771760">
        <w:rPr>
          <w:rFonts w:ascii="Cambria" w:hAnsi="Cambria"/>
          <w:sz w:val="20"/>
          <w:szCs w:val="20"/>
        </w:rPr>
        <w:t>Arun</w:t>
      </w:r>
      <w:proofErr w:type="spellEnd"/>
      <w:r w:rsidRPr="00771760">
        <w:rPr>
          <w:rFonts w:ascii="Cambria" w:hAnsi="Cambria"/>
          <w:sz w:val="20"/>
          <w:szCs w:val="20"/>
        </w:rPr>
        <w:t xml:space="preserve">, T. S. Huang, and S. D. </w:t>
      </w:r>
      <w:proofErr w:type="spellStart"/>
      <w:r w:rsidRPr="00771760">
        <w:rPr>
          <w:rFonts w:ascii="Cambria" w:hAnsi="Cambria"/>
          <w:sz w:val="20"/>
          <w:szCs w:val="20"/>
        </w:rPr>
        <w:t>Blostein</w:t>
      </w:r>
      <w:proofErr w:type="spellEnd"/>
      <w:r w:rsidRPr="00771760">
        <w:rPr>
          <w:rFonts w:ascii="Cambria" w:hAnsi="Cambria"/>
          <w:sz w:val="20"/>
          <w:szCs w:val="20"/>
        </w:rPr>
        <w:t xml:space="preserve">, “Least-squares fitting </w:t>
      </w:r>
      <w:proofErr w:type="spellStart"/>
      <w:r w:rsidRPr="00771760">
        <w:rPr>
          <w:rFonts w:ascii="Cambria" w:hAnsi="Cambria"/>
          <w:sz w:val="20"/>
          <w:szCs w:val="20"/>
        </w:rPr>
        <w:t>oftwo</w:t>
      </w:r>
      <w:proofErr w:type="spellEnd"/>
      <w:r w:rsidRPr="00771760">
        <w:rPr>
          <w:rFonts w:ascii="Cambria" w:hAnsi="Cambria"/>
          <w:sz w:val="20"/>
          <w:szCs w:val="20"/>
        </w:rPr>
        <w:t xml:space="preserve"> 3-d point sets,” IEEE Trans. Pattern Anal. Machine </w:t>
      </w:r>
      <w:proofErr w:type="spellStart"/>
      <w:proofErr w:type="gramStart"/>
      <w:r w:rsidRPr="00771760">
        <w:rPr>
          <w:rFonts w:ascii="Cambria" w:hAnsi="Cambria"/>
          <w:sz w:val="20"/>
          <w:szCs w:val="20"/>
        </w:rPr>
        <w:t>Intell</w:t>
      </w:r>
      <w:proofErr w:type="spellEnd"/>
      <w:r w:rsidRPr="00771760">
        <w:rPr>
          <w:rFonts w:ascii="Cambria" w:hAnsi="Cambria"/>
          <w:sz w:val="20"/>
          <w:szCs w:val="20"/>
        </w:rPr>
        <w:t>.,</w:t>
      </w:r>
      <w:proofErr w:type="gramEnd"/>
      <w:r w:rsidRPr="00771760">
        <w:rPr>
          <w:rFonts w:ascii="Cambria" w:hAnsi="Cambria"/>
          <w:sz w:val="20"/>
          <w:szCs w:val="20"/>
        </w:rPr>
        <w:t xml:space="preserve"> vol. 9, no. 5, 1987, pp. 698–700.</w:t>
      </w:r>
    </w:p>
    <w:p w:rsidR="00771760" w:rsidRPr="00771760" w:rsidRDefault="00771760" w:rsidP="00771760"/>
    <w:sectPr w:rsidR="00771760" w:rsidRPr="00771760" w:rsidSect="00C861BF">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990" w:right="1191" w:bottom="340" w:left="1191"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308" w:rsidRDefault="00014308" w:rsidP="00C556D7">
      <w:pPr>
        <w:spacing w:after="0" w:line="240" w:lineRule="auto"/>
      </w:pPr>
      <w:r>
        <w:separator/>
      </w:r>
    </w:p>
  </w:endnote>
  <w:endnote w:type="continuationSeparator" w:id="0">
    <w:p w:rsidR="00014308" w:rsidRDefault="0001430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18D" w:rsidRDefault="0036018D">
    <w:pPr>
      <w:pStyle w:val="BodyText"/>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43" w:rsidRDefault="00DA2B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2DFA" w:rsidRDefault="00532DFA"/>
  <w:p w:rsidR="00BB25E2" w:rsidRDefault="00BB25E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43" w:rsidRDefault="00DA2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308" w:rsidRDefault="00014308" w:rsidP="00C556D7">
      <w:pPr>
        <w:spacing w:after="0" w:line="240" w:lineRule="auto"/>
      </w:pPr>
      <w:r>
        <w:separator/>
      </w:r>
    </w:p>
  </w:footnote>
  <w:footnote w:type="continuationSeparator" w:id="0">
    <w:p w:rsidR="00014308" w:rsidRDefault="00014308"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43" w:rsidRDefault="00DA2B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2F4" w:rsidRPr="007172DE" w:rsidRDefault="00DA52F4" w:rsidP="007172D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B43" w:rsidRDefault="00DA2B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87541CE2"/>
    <w:lvl w:ilvl="0" w:tplc="7D023DF4">
      <w:start w:val="1"/>
      <w:numFmt w:val="upperRoman"/>
      <w:lvlText w:val="%1."/>
      <w:lvlJc w:val="right"/>
      <w:pPr>
        <w:ind w:left="720" w:hanging="360"/>
      </w:pPr>
      <w:rPr>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52E08"/>
    <w:multiLevelType w:val="hybridMultilevel"/>
    <w:tmpl w:val="252EE0D8"/>
    <w:lvl w:ilvl="0" w:tplc="4104C58C">
      <w:start w:val="1"/>
      <w:numFmt w:val="decimal"/>
      <w:lvlText w:val="[%1]"/>
      <w:lvlJc w:val="left"/>
      <w:pPr>
        <w:ind w:left="455" w:hanging="356"/>
      </w:pPr>
      <w:rPr>
        <w:rFonts w:ascii="Times New Roman" w:eastAsia="Times New Roman" w:hAnsi="Times New Roman" w:cs="Times New Roman" w:hint="default"/>
        <w:b w:val="0"/>
        <w:bCs w:val="0"/>
        <w:i w:val="0"/>
        <w:iCs w:val="0"/>
        <w:spacing w:val="-9"/>
        <w:w w:val="101"/>
        <w:sz w:val="18"/>
        <w:szCs w:val="18"/>
        <w:lang w:val="en-US" w:eastAsia="en-US" w:bidi="ar-SA"/>
      </w:rPr>
    </w:lvl>
    <w:lvl w:ilvl="1" w:tplc="2B3C1A66">
      <w:numFmt w:val="bullet"/>
      <w:lvlText w:val="•"/>
      <w:lvlJc w:val="left"/>
      <w:pPr>
        <w:ind w:left="1444" w:hanging="356"/>
      </w:pPr>
      <w:rPr>
        <w:rFonts w:hint="default"/>
        <w:lang w:val="en-US" w:eastAsia="en-US" w:bidi="ar-SA"/>
      </w:rPr>
    </w:lvl>
    <w:lvl w:ilvl="2" w:tplc="0B6EFAE8">
      <w:numFmt w:val="bullet"/>
      <w:lvlText w:val="•"/>
      <w:lvlJc w:val="left"/>
      <w:pPr>
        <w:ind w:left="2428" w:hanging="356"/>
      </w:pPr>
      <w:rPr>
        <w:rFonts w:hint="default"/>
        <w:lang w:val="en-US" w:eastAsia="en-US" w:bidi="ar-SA"/>
      </w:rPr>
    </w:lvl>
    <w:lvl w:ilvl="3" w:tplc="30741BBA">
      <w:numFmt w:val="bullet"/>
      <w:lvlText w:val="•"/>
      <w:lvlJc w:val="left"/>
      <w:pPr>
        <w:ind w:left="3412" w:hanging="356"/>
      </w:pPr>
      <w:rPr>
        <w:rFonts w:hint="default"/>
        <w:lang w:val="en-US" w:eastAsia="en-US" w:bidi="ar-SA"/>
      </w:rPr>
    </w:lvl>
    <w:lvl w:ilvl="4" w:tplc="0D084DEE">
      <w:numFmt w:val="bullet"/>
      <w:lvlText w:val="•"/>
      <w:lvlJc w:val="left"/>
      <w:pPr>
        <w:ind w:left="4396" w:hanging="356"/>
      </w:pPr>
      <w:rPr>
        <w:rFonts w:hint="default"/>
        <w:lang w:val="en-US" w:eastAsia="en-US" w:bidi="ar-SA"/>
      </w:rPr>
    </w:lvl>
    <w:lvl w:ilvl="5" w:tplc="3A1005DA">
      <w:numFmt w:val="bullet"/>
      <w:lvlText w:val="•"/>
      <w:lvlJc w:val="left"/>
      <w:pPr>
        <w:ind w:left="5380" w:hanging="356"/>
      </w:pPr>
      <w:rPr>
        <w:rFonts w:hint="default"/>
        <w:lang w:val="en-US" w:eastAsia="en-US" w:bidi="ar-SA"/>
      </w:rPr>
    </w:lvl>
    <w:lvl w:ilvl="6" w:tplc="0034055E">
      <w:numFmt w:val="bullet"/>
      <w:lvlText w:val="•"/>
      <w:lvlJc w:val="left"/>
      <w:pPr>
        <w:ind w:left="6364" w:hanging="356"/>
      </w:pPr>
      <w:rPr>
        <w:rFonts w:hint="default"/>
        <w:lang w:val="en-US" w:eastAsia="en-US" w:bidi="ar-SA"/>
      </w:rPr>
    </w:lvl>
    <w:lvl w:ilvl="7" w:tplc="44B09760">
      <w:numFmt w:val="bullet"/>
      <w:lvlText w:val="•"/>
      <w:lvlJc w:val="left"/>
      <w:pPr>
        <w:ind w:left="7348" w:hanging="356"/>
      </w:pPr>
      <w:rPr>
        <w:rFonts w:hint="default"/>
        <w:lang w:val="en-US" w:eastAsia="en-US" w:bidi="ar-SA"/>
      </w:rPr>
    </w:lvl>
    <w:lvl w:ilvl="8" w:tplc="B40E3200">
      <w:numFmt w:val="bullet"/>
      <w:lvlText w:val="•"/>
      <w:lvlJc w:val="left"/>
      <w:pPr>
        <w:ind w:left="8332" w:hanging="356"/>
      </w:pPr>
      <w:rPr>
        <w:rFonts w:hint="default"/>
        <w:lang w:val="en-US" w:eastAsia="en-US" w:bidi="ar-SA"/>
      </w:r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13"/>
  </w:num>
  <w:num w:numId="5">
    <w:abstractNumId w:val="8"/>
  </w:num>
  <w:num w:numId="6">
    <w:abstractNumId w:val="16"/>
  </w:num>
  <w:num w:numId="7">
    <w:abstractNumId w:val="1"/>
  </w:num>
  <w:num w:numId="8">
    <w:abstractNumId w:val="20"/>
  </w:num>
  <w:num w:numId="9">
    <w:abstractNumId w:val="0"/>
  </w:num>
  <w:num w:numId="10">
    <w:abstractNumId w:val="4"/>
  </w:num>
  <w:num w:numId="11">
    <w:abstractNumId w:val="18"/>
  </w:num>
  <w:num w:numId="12">
    <w:abstractNumId w:val="15"/>
  </w:num>
  <w:num w:numId="13">
    <w:abstractNumId w:val="11"/>
  </w:num>
  <w:num w:numId="14">
    <w:abstractNumId w:val="3"/>
  </w:num>
  <w:num w:numId="15">
    <w:abstractNumId w:val="17"/>
  </w:num>
  <w:num w:numId="16">
    <w:abstractNumId w:val="10"/>
  </w:num>
  <w:num w:numId="17">
    <w:abstractNumId w:val="14"/>
  </w:num>
  <w:num w:numId="18">
    <w:abstractNumId w:val="2"/>
  </w:num>
  <w:num w:numId="19">
    <w:abstractNumId w:val="19"/>
  </w:num>
  <w:num w:numId="20">
    <w:abstractNumId w:val="6"/>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82E3B"/>
    <w:rsid w:val="000001D6"/>
    <w:rsid w:val="000012D6"/>
    <w:rsid w:val="00002102"/>
    <w:rsid w:val="000056AE"/>
    <w:rsid w:val="0000775C"/>
    <w:rsid w:val="00014308"/>
    <w:rsid w:val="000218DC"/>
    <w:rsid w:val="00026EDC"/>
    <w:rsid w:val="000609CD"/>
    <w:rsid w:val="00062B06"/>
    <w:rsid w:val="00066A7A"/>
    <w:rsid w:val="000717AD"/>
    <w:rsid w:val="00081E20"/>
    <w:rsid w:val="00082AE9"/>
    <w:rsid w:val="000840BD"/>
    <w:rsid w:val="000846F5"/>
    <w:rsid w:val="00091059"/>
    <w:rsid w:val="00095D77"/>
    <w:rsid w:val="000A3933"/>
    <w:rsid w:val="000A5BB0"/>
    <w:rsid w:val="000B1932"/>
    <w:rsid w:val="000B2931"/>
    <w:rsid w:val="000C2D11"/>
    <w:rsid w:val="000C7AA9"/>
    <w:rsid w:val="000D2A9E"/>
    <w:rsid w:val="000D7425"/>
    <w:rsid w:val="000D79A3"/>
    <w:rsid w:val="000E12D8"/>
    <w:rsid w:val="000E5718"/>
    <w:rsid w:val="000F2747"/>
    <w:rsid w:val="000F2DCD"/>
    <w:rsid w:val="0010160E"/>
    <w:rsid w:val="00105B0E"/>
    <w:rsid w:val="00115146"/>
    <w:rsid w:val="00127B8C"/>
    <w:rsid w:val="00130820"/>
    <w:rsid w:val="0013642C"/>
    <w:rsid w:val="00140E84"/>
    <w:rsid w:val="00143D95"/>
    <w:rsid w:val="0014571A"/>
    <w:rsid w:val="00157BEC"/>
    <w:rsid w:val="00157C12"/>
    <w:rsid w:val="001669B3"/>
    <w:rsid w:val="00167C79"/>
    <w:rsid w:val="0017211F"/>
    <w:rsid w:val="00172737"/>
    <w:rsid w:val="001814AA"/>
    <w:rsid w:val="00187578"/>
    <w:rsid w:val="00187922"/>
    <w:rsid w:val="001A7414"/>
    <w:rsid w:val="001C0F2F"/>
    <w:rsid w:val="001C15A0"/>
    <w:rsid w:val="001C75F5"/>
    <w:rsid w:val="001D095B"/>
    <w:rsid w:val="001D1DD3"/>
    <w:rsid w:val="001E4A2E"/>
    <w:rsid w:val="001F0BB1"/>
    <w:rsid w:val="001F2360"/>
    <w:rsid w:val="00205839"/>
    <w:rsid w:val="00205A73"/>
    <w:rsid w:val="00206DE4"/>
    <w:rsid w:val="00227FA8"/>
    <w:rsid w:val="00233D16"/>
    <w:rsid w:val="00235CD2"/>
    <w:rsid w:val="002426D5"/>
    <w:rsid w:val="00243D18"/>
    <w:rsid w:val="00263A55"/>
    <w:rsid w:val="002650CA"/>
    <w:rsid w:val="0026713C"/>
    <w:rsid w:val="00273038"/>
    <w:rsid w:val="00275ED8"/>
    <w:rsid w:val="002943C1"/>
    <w:rsid w:val="002E4877"/>
    <w:rsid w:val="002E72CF"/>
    <w:rsid w:val="002E7408"/>
    <w:rsid w:val="002F3187"/>
    <w:rsid w:val="002F43A5"/>
    <w:rsid w:val="003265E6"/>
    <w:rsid w:val="00330FA8"/>
    <w:rsid w:val="00331CCC"/>
    <w:rsid w:val="0033723E"/>
    <w:rsid w:val="00342874"/>
    <w:rsid w:val="00347C82"/>
    <w:rsid w:val="00350F8D"/>
    <w:rsid w:val="0036018D"/>
    <w:rsid w:val="00361C3F"/>
    <w:rsid w:val="003656D1"/>
    <w:rsid w:val="003705FD"/>
    <w:rsid w:val="00370FFA"/>
    <w:rsid w:val="00375356"/>
    <w:rsid w:val="00391B4F"/>
    <w:rsid w:val="00392E5A"/>
    <w:rsid w:val="003A3AED"/>
    <w:rsid w:val="003B13EB"/>
    <w:rsid w:val="003B34DD"/>
    <w:rsid w:val="003C3221"/>
    <w:rsid w:val="003C39E7"/>
    <w:rsid w:val="003C4071"/>
    <w:rsid w:val="003D2120"/>
    <w:rsid w:val="003E0C55"/>
    <w:rsid w:val="003E2ECA"/>
    <w:rsid w:val="003E49D7"/>
    <w:rsid w:val="003E7930"/>
    <w:rsid w:val="003F499F"/>
    <w:rsid w:val="003F6F2B"/>
    <w:rsid w:val="00407F20"/>
    <w:rsid w:val="00413021"/>
    <w:rsid w:val="004161D7"/>
    <w:rsid w:val="0044570C"/>
    <w:rsid w:val="00446FEA"/>
    <w:rsid w:val="00447C08"/>
    <w:rsid w:val="00450069"/>
    <w:rsid w:val="004623B5"/>
    <w:rsid w:val="00463B63"/>
    <w:rsid w:val="0048549C"/>
    <w:rsid w:val="0048603E"/>
    <w:rsid w:val="004960D6"/>
    <w:rsid w:val="00496A8A"/>
    <w:rsid w:val="004A26D4"/>
    <w:rsid w:val="004A52B3"/>
    <w:rsid w:val="004B0E1D"/>
    <w:rsid w:val="004C02D3"/>
    <w:rsid w:val="004C2ECF"/>
    <w:rsid w:val="004D5813"/>
    <w:rsid w:val="004D5DC8"/>
    <w:rsid w:val="004D5FF5"/>
    <w:rsid w:val="004D6948"/>
    <w:rsid w:val="00505045"/>
    <w:rsid w:val="005131BF"/>
    <w:rsid w:val="005165E7"/>
    <w:rsid w:val="00524B78"/>
    <w:rsid w:val="005256A9"/>
    <w:rsid w:val="00526DDB"/>
    <w:rsid w:val="00532DFA"/>
    <w:rsid w:val="005338E6"/>
    <w:rsid w:val="00544FA5"/>
    <w:rsid w:val="00557B92"/>
    <w:rsid w:val="0059491F"/>
    <w:rsid w:val="005A48C2"/>
    <w:rsid w:val="005B3887"/>
    <w:rsid w:val="005B5F83"/>
    <w:rsid w:val="005B73A4"/>
    <w:rsid w:val="005C1D19"/>
    <w:rsid w:val="005D265F"/>
    <w:rsid w:val="005E4F97"/>
    <w:rsid w:val="006110CA"/>
    <w:rsid w:val="00617A82"/>
    <w:rsid w:val="00632466"/>
    <w:rsid w:val="00633CDF"/>
    <w:rsid w:val="006413AE"/>
    <w:rsid w:val="00654E2C"/>
    <w:rsid w:val="00685A52"/>
    <w:rsid w:val="00690A1B"/>
    <w:rsid w:val="006918DA"/>
    <w:rsid w:val="006962A4"/>
    <w:rsid w:val="006977C9"/>
    <w:rsid w:val="006A5E5C"/>
    <w:rsid w:val="006B47FC"/>
    <w:rsid w:val="006C11CA"/>
    <w:rsid w:val="006D7E62"/>
    <w:rsid w:val="006F51F4"/>
    <w:rsid w:val="007068A0"/>
    <w:rsid w:val="007108BA"/>
    <w:rsid w:val="007172DE"/>
    <w:rsid w:val="00724799"/>
    <w:rsid w:val="00732B32"/>
    <w:rsid w:val="00755E97"/>
    <w:rsid w:val="00756E86"/>
    <w:rsid w:val="00767719"/>
    <w:rsid w:val="00771760"/>
    <w:rsid w:val="007813C9"/>
    <w:rsid w:val="007860D3"/>
    <w:rsid w:val="0079340F"/>
    <w:rsid w:val="007B170D"/>
    <w:rsid w:val="007B6E91"/>
    <w:rsid w:val="007D4675"/>
    <w:rsid w:val="007D5C9A"/>
    <w:rsid w:val="007E5515"/>
    <w:rsid w:val="007E75BA"/>
    <w:rsid w:val="007E79D6"/>
    <w:rsid w:val="007F4C35"/>
    <w:rsid w:val="007F5865"/>
    <w:rsid w:val="007F6CE4"/>
    <w:rsid w:val="00814B7E"/>
    <w:rsid w:val="00833E93"/>
    <w:rsid w:val="00837A71"/>
    <w:rsid w:val="00855648"/>
    <w:rsid w:val="00861EE8"/>
    <w:rsid w:val="008741D3"/>
    <w:rsid w:val="00880D03"/>
    <w:rsid w:val="008A72D8"/>
    <w:rsid w:val="008A74F7"/>
    <w:rsid w:val="008B5B88"/>
    <w:rsid w:val="008C7F5F"/>
    <w:rsid w:val="008D1F25"/>
    <w:rsid w:val="008D4A85"/>
    <w:rsid w:val="009039C1"/>
    <w:rsid w:val="0090504D"/>
    <w:rsid w:val="00905466"/>
    <w:rsid w:val="00912170"/>
    <w:rsid w:val="0091436C"/>
    <w:rsid w:val="0093005F"/>
    <w:rsid w:val="0093478F"/>
    <w:rsid w:val="0094277C"/>
    <w:rsid w:val="009446C5"/>
    <w:rsid w:val="0094642D"/>
    <w:rsid w:val="00971033"/>
    <w:rsid w:val="00980284"/>
    <w:rsid w:val="0099464E"/>
    <w:rsid w:val="009A49D4"/>
    <w:rsid w:val="009A64BF"/>
    <w:rsid w:val="009C06A4"/>
    <w:rsid w:val="009C1B5D"/>
    <w:rsid w:val="009C692D"/>
    <w:rsid w:val="009C713B"/>
    <w:rsid w:val="009E4D95"/>
    <w:rsid w:val="009E7E3D"/>
    <w:rsid w:val="009F1339"/>
    <w:rsid w:val="009F6540"/>
    <w:rsid w:val="00A0162A"/>
    <w:rsid w:val="00A01DDE"/>
    <w:rsid w:val="00A0450B"/>
    <w:rsid w:val="00A23256"/>
    <w:rsid w:val="00A30F91"/>
    <w:rsid w:val="00A4268C"/>
    <w:rsid w:val="00A42836"/>
    <w:rsid w:val="00A61FC8"/>
    <w:rsid w:val="00A66F99"/>
    <w:rsid w:val="00A71E07"/>
    <w:rsid w:val="00A730E3"/>
    <w:rsid w:val="00A846B7"/>
    <w:rsid w:val="00A900C9"/>
    <w:rsid w:val="00A921E2"/>
    <w:rsid w:val="00A95514"/>
    <w:rsid w:val="00AA1805"/>
    <w:rsid w:val="00AB1E91"/>
    <w:rsid w:val="00AC095F"/>
    <w:rsid w:val="00AC432D"/>
    <w:rsid w:val="00AD11A2"/>
    <w:rsid w:val="00AD52FF"/>
    <w:rsid w:val="00AD55FF"/>
    <w:rsid w:val="00AF1A54"/>
    <w:rsid w:val="00B0156E"/>
    <w:rsid w:val="00B07F98"/>
    <w:rsid w:val="00B122A7"/>
    <w:rsid w:val="00B127F4"/>
    <w:rsid w:val="00B17F4E"/>
    <w:rsid w:val="00B21E66"/>
    <w:rsid w:val="00B2622C"/>
    <w:rsid w:val="00B56B57"/>
    <w:rsid w:val="00B60F30"/>
    <w:rsid w:val="00B71A47"/>
    <w:rsid w:val="00B76621"/>
    <w:rsid w:val="00B82E3B"/>
    <w:rsid w:val="00B83191"/>
    <w:rsid w:val="00B86BAB"/>
    <w:rsid w:val="00B93F72"/>
    <w:rsid w:val="00BA40F9"/>
    <w:rsid w:val="00BA6D24"/>
    <w:rsid w:val="00BB25E2"/>
    <w:rsid w:val="00BC087A"/>
    <w:rsid w:val="00BC4792"/>
    <w:rsid w:val="00BC51AE"/>
    <w:rsid w:val="00BD0DF3"/>
    <w:rsid w:val="00BD4C6C"/>
    <w:rsid w:val="00BE5B25"/>
    <w:rsid w:val="00BF71B6"/>
    <w:rsid w:val="00C13545"/>
    <w:rsid w:val="00C20B7A"/>
    <w:rsid w:val="00C21281"/>
    <w:rsid w:val="00C35F1D"/>
    <w:rsid w:val="00C378A3"/>
    <w:rsid w:val="00C43197"/>
    <w:rsid w:val="00C556D7"/>
    <w:rsid w:val="00C56420"/>
    <w:rsid w:val="00C5653F"/>
    <w:rsid w:val="00C647C5"/>
    <w:rsid w:val="00C652C6"/>
    <w:rsid w:val="00C76010"/>
    <w:rsid w:val="00C80495"/>
    <w:rsid w:val="00C83C5D"/>
    <w:rsid w:val="00C8572B"/>
    <w:rsid w:val="00C861BF"/>
    <w:rsid w:val="00C87AD7"/>
    <w:rsid w:val="00C87DAA"/>
    <w:rsid w:val="00C90737"/>
    <w:rsid w:val="00C9394F"/>
    <w:rsid w:val="00CA0B60"/>
    <w:rsid w:val="00CA6977"/>
    <w:rsid w:val="00CD4967"/>
    <w:rsid w:val="00CD7165"/>
    <w:rsid w:val="00CE1663"/>
    <w:rsid w:val="00CE4576"/>
    <w:rsid w:val="00CE4A54"/>
    <w:rsid w:val="00CE5A19"/>
    <w:rsid w:val="00CF4336"/>
    <w:rsid w:val="00D15463"/>
    <w:rsid w:val="00D25854"/>
    <w:rsid w:val="00D3084A"/>
    <w:rsid w:val="00D31DA0"/>
    <w:rsid w:val="00D5599C"/>
    <w:rsid w:val="00D638F8"/>
    <w:rsid w:val="00D74DDA"/>
    <w:rsid w:val="00D8276D"/>
    <w:rsid w:val="00D96B30"/>
    <w:rsid w:val="00DA2B43"/>
    <w:rsid w:val="00DA389B"/>
    <w:rsid w:val="00DA52F4"/>
    <w:rsid w:val="00DC59F3"/>
    <w:rsid w:val="00DD6B36"/>
    <w:rsid w:val="00DF201E"/>
    <w:rsid w:val="00DF317B"/>
    <w:rsid w:val="00DF6FFA"/>
    <w:rsid w:val="00E03AB8"/>
    <w:rsid w:val="00E058D9"/>
    <w:rsid w:val="00E12704"/>
    <w:rsid w:val="00E26448"/>
    <w:rsid w:val="00E26687"/>
    <w:rsid w:val="00E31CA0"/>
    <w:rsid w:val="00E34078"/>
    <w:rsid w:val="00E35FB6"/>
    <w:rsid w:val="00E64806"/>
    <w:rsid w:val="00E71A03"/>
    <w:rsid w:val="00E73492"/>
    <w:rsid w:val="00E80325"/>
    <w:rsid w:val="00E81599"/>
    <w:rsid w:val="00E82016"/>
    <w:rsid w:val="00E87393"/>
    <w:rsid w:val="00EA6189"/>
    <w:rsid w:val="00EB432A"/>
    <w:rsid w:val="00EB588E"/>
    <w:rsid w:val="00EC0AFD"/>
    <w:rsid w:val="00EC23CD"/>
    <w:rsid w:val="00ED698A"/>
    <w:rsid w:val="00EE4999"/>
    <w:rsid w:val="00EE526E"/>
    <w:rsid w:val="00F00659"/>
    <w:rsid w:val="00F0114A"/>
    <w:rsid w:val="00F01E52"/>
    <w:rsid w:val="00F141E8"/>
    <w:rsid w:val="00F14345"/>
    <w:rsid w:val="00F14F23"/>
    <w:rsid w:val="00F21C38"/>
    <w:rsid w:val="00F258BA"/>
    <w:rsid w:val="00F42C71"/>
    <w:rsid w:val="00F43ABE"/>
    <w:rsid w:val="00F4691D"/>
    <w:rsid w:val="00F62C11"/>
    <w:rsid w:val="00F63CA2"/>
    <w:rsid w:val="00F65276"/>
    <w:rsid w:val="00FB2EEF"/>
    <w:rsid w:val="00FC398B"/>
    <w:rsid w:val="00FC7701"/>
    <w:rsid w:val="00FD4868"/>
    <w:rsid w:val="00FD543B"/>
    <w:rsid w:val="00FE3C38"/>
    <w:rsid w:val="00FF346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A2FCE1-4D23-4EAF-AEF9-06E6FDF83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52F4"/>
  </w:style>
  <w:style w:type="paragraph" w:styleId="Heading2">
    <w:name w:val="heading 2"/>
    <w:basedOn w:val="Normal"/>
    <w:next w:val="Normal"/>
    <w:link w:val="Heading2Char"/>
    <w:uiPriority w:val="9"/>
    <w:semiHidden/>
    <w:unhideWhenUsed/>
    <w:qFormat/>
    <w:rsid w:val="0072479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724799"/>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 w:type="paragraph" w:styleId="Title">
    <w:name w:val="Title"/>
    <w:basedOn w:val="Normal"/>
    <w:link w:val="TitleChar"/>
    <w:uiPriority w:val="1"/>
    <w:qFormat/>
    <w:rsid w:val="00E64806"/>
    <w:pPr>
      <w:widowControl w:val="0"/>
      <w:autoSpaceDE w:val="0"/>
      <w:autoSpaceDN w:val="0"/>
      <w:spacing w:before="57" w:after="0" w:line="240" w:lineRule="auto"/>
      <w:ind w:left="158" w:right="187"/>
      <w:jc w:val="center"/>
    </w:pPr>
    <w:rPr>
      <w:rFonts w:ascii="Times New Roman" w:eastAsia="Times New Roman" w:hAnsi="Times New Roman" w:cs="Times New Roman"/>
      <w:b/>
      <w:bCs/>
      <w:sz w:val="40"/>
      <w:szCs w:val="40"/>
    </w:rPr>
  </w:style>
  <w:style w:type="character" w:customStyle="1" w:styleId="TitleChar">
    <w:name w:val="Title Char"/>
    <w:basedOn w:val="DefaultParagraphFont"/>
    <w:link w:val="Title"/>
    <w:uiPriority w:val="1"/>
    <w:rsid w:val="00E64806"/>
    <w:rPr>
      <w:rFonts w:ascii="Times New Roman" w:eastAsia="Times New Roman" w:hAnsi="Times New Roman" w:cs="Times New Roman"/>
      <w:b/>
      <w:bCs/>
      <w:sz w:val="40"/>
      <w:szCs w:val="40"/>
    </w:rPr>
  </w:style>
  <w:style w:type="paragraph" w:styleId="BodyText">
    <w:name w:val="Body Text"/>
    <w:basedOn w:val="Normal"/>
    <w:link w:val="BodyTextChar"/>
    <w:uiPriority w:val="1"/>
    <w:qFormat/>
    <w:rsid w:val="00E6480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6480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72479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724799"/>
    <w:rPr>
      <w:rFonts w:asciiTheme="majorHAnsi" w:eastAsiaTheme="majorEastAsia" w:hAnsiTheme="majorHAnsi" w:cstheme="majorBidi"/>
      <w:b/>
      <w:bCs/>
      <w:color w:val="5B9BD5" w:themeColor="accent1"/>
    </w:rPr>
  </w:style>
  <w:style w:type="character" w:styleId="PlaceholderText">
    <w:name w:val="Placeholder Text"/>
    <w:basedOn w:val="DefaultParagraphFont"/>
    <w:uiPriority w:val="99"/>
    <w:semiHidden/>
    <w:rsid w:val="00370FF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82E58-5B0C-4EEF-B6E2-4CD91F011C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6</Pages>
  <Words>2218</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HOD</cp:lastModifiedBy>
  <cp:revision>51</cp:revision>
  <cp:lastPrinted>2020-08-02T14:25:00Z</cp:lastPrinted>
  <dcterms:created xsi:type="dcterms:W3CDTF">2023-09-02T03:39:00Z</dcterms:created>
  <dcterms:modified xsi:type="dcterms:W3CDTF">2025-01-03T06:48:00Z</dcterms:modified>
</cp:coreProperties>
</file>