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Pr="001E51F3" w:rsidR="00DA52F4" w:rsidP="008F41B4" w:rsidRDefault="00480298" w14:paraId="178F66E7" w14:textId="16F8A914">
      <w:pPr>
        <w:spacing w:before="54" w:after="0" w:line="276" w:lineRule="auto"/>
        <w:jc w:val="center"/>
        <w:rPr>
          <w:rFonts w:ascii="Times New Roman" w:hAnsi="Times New Roman" w:cs="Times New Roman"/>
          <w:b w:val="1"/>
          <w:bCs w:val="1"/>
          <w:color w:val="000000" w:themeColor="text1"/>
          <w:sz w:val="28"/>
          <w:szCs w:val="28"/>
        </w:rPr>
      </w:pPr>
      <w:r w:rsidRPr="1FF77F22" w:rsidR="789EC394">
        <w:rPr>
          <w:rFonts w:ascii="Times New Roman" w:hAnsi="Times New Roman" w:cs="Times New Roman"/>
          <w:b w:val="1"/>
          <w:bCs w:val="1"/>
          <w:color w:val="000000" w:themeColor="text1" w:themeTint="FF" w:themeShade="FF"/>
          <w:sz w:val="28"/>
          <w:szCs w:val="28"/>
        </w:rPr>
        <w:t>INVENTORY MANAGEMENT SYSTEM</w:t>
      </w:r>
    </w:p>
    <w:p w:rsidRPr="001E51F3" w:rsidR="00DA52F4" w:rsidP="1FF77F22" w:rsidRDefault="004F3A09" w14:paraId="736B6AC8" w14:textId="2D9FBB48">
      <w:pPr>
        <w:pStyle w:val="Normal"/>
        <w:spacing w:before="54" w:after="0" w:line="276" w:lineRule="auto"/>
        <w:jc w:val="center"/>
        <w:rPr>
          <w:rFonts w:ascii="Times New Roman" w:hAnsi="Times New Roman" w:cs="Times New Roman"/>
          <w:b w:val="1"/>
          <w:bCs w:val="1"/>
          <w:color w:val="000000" w:themeColor="text1"/>
          <w:sz w:val="24"/>
          <w:szCs w:val="24"/>
        </w:rPr>
      </w:pPr>
      <w:r w:rsidRPr="1FF77F22" w:rsidR="7955E5FB">
        <w:rPr>
          <w:rFonts w:ascii="Times New Roman" w:hAnsi="Times New Roman" w:cs="Times New Roman"/>
          <w:b w:val="1"/>
          <w:bCs w:val="1"/>
          <w:color w:val="000000" w:themeColor="text1" w:themeTint="FF" w:themeShade="FF"/>
          <w:sz w:val="24"/>
          <w:szCs w:val="24"/>
        </w:rPr>
        <w:t>R.SANTHOSH</w:t>
      </w:r>
      <w:r w:rsidRPr="1FF77F22" w:rsidR="5DCCCB41">
        <w:rPr>
          <w:rFonts w:ascii="Times New Roman" w:hAnsi="Times New Roman" w:cs="Times New Roman"/>
          <w:color w:val="000000" w:themeColor="text1" w:themeTint="FF" w:themeShade="FF"/>
          <w:vertAlign w:val="superscript"/>
        </w:rPr>
        <w:t xml:space="preserve"> 1</w:t>
      </w:r>
      <w:r w:rsidRPr="1FF77F22" w:rsidR="5DCCCB41">
        <w:rPr>
          <w:rFonts w:ascii="Times New Roman" w:hAnsi="Times New Roman" w:cs="Times New Roman"/>
          <w:b w:val="1"/>
          <w:bCs w:val="1"/>
          <w:color w:val="000000" w:themeColor="text1" w:themeTint="FF" w:themeShade="FF"/>
          <w:sz w:val="24"/>
          <w:szCs w:val="24"/>
        </w:rPr>
        <w:t xml:space="preserve"> </w:t>
      </w:r>
      <w:r w:rsidRPr="1FF77F22" w:rsidR="00DA52F4">
        <w:rPr>
          <w:rFonts w:ascii="Times New Roman" w:hAnsi="Times New Roman" w:cs="Times New Roman"/>
          <w:b w:val="1"/>
          <w:bCs w:val="1"/>
          <w:color w:val="000000" w:themeColor="text1" w:themeTint="FF" w:themeShade="FF"/>
          <w:sz w:val="24"/>
          <w:szCs w:val="24"/>
        </w:rPr>
        <w:t xml:space="preserve">, </w:t>
      </w:r>
      <w:r w:rsidRPr="1FF77F22" w:rsidR="11475BA2">
        <w:rPr>
          <w:rFonts w:ascii="Times New Roman" w:hAnsi="Times New Roman" w:cs="Times New Roman"/>
          <w:b w:val="1"/>
          <w:bCs w:val="1"/>
          <w:color w:val="000000" w:themeColor="text1" w:themeTint="FF" w:themeShade="FF"/>
          <w:sz w:val="24"/>
          <w:szCs w:val="24"/>
        </w:rPr>
        <w:t>M.</w:t>
      </w:r>
      <w:r w:rsidRPr="1FF77F22" w:rsidR="11475BA2">
        <w:rPr>
          <w:rFonts w:ascii="Times New Roman" w:hAnsi="Times New Roman" w:cs="Times New Roman"/>
          <w:b w:val="1"/>
          <w:bCs w:val="1"/>
          <w:color w:val="000000" w:themeColor="text1" w:themeTint="FF" w:themeShade="FF"/>
          <w:sz w:val="24"/>
          <w:szCs w:val="24"/>
        </w:rPr>
        <w:t>KRISHNAMOORTHY</w:t>
      </w:r>
      <w:r w:rsidRPr="1FF77F22" w:rsidR="00DA52F4">
        <w:rPr>
          <w:rFonts w:ascii="Times New Roman" w:hAnsi="Times New Roman" w:cs="Times New Roman"/>
          <w:b w:val="1"/>
          <w:bCs w:val="1"/>
          <w:color w:val="000000" w:themeColor="text1" w:themeTint="FF" w:themeShade="FF"/>
          <w:sz w:val="24"/>
          <w:szCs w:val="24"/>
          <w:vertAlign w:val="superscript"/>
        </w:rPr>
        <w:t>2</w:t>
      </w:r>
    </w:p>
    <w:p w:rsidRPr="001E51F3" w:rsidR="00DA52F4" w:rsidP="009C56AD" w:rsidRDefault="00DA52F4" w14:paraId="7AEC63B4" w14:textId="3129377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4F3A09">
        <w:rPr>
          <w:rFonts w:ascii="Times New Roman" w:hAnsi="Times New Roman" w:cs="Times New Roman"/>
          <w:color w:val="000000" w:themeColor="text1"/>
        </w:rPr>
        <w:t>PG Student</w:t>
      </w:r>
      <w:r w:rsidRPr="001E51F3">
        <w:rPr>
          <w:rFonts w:ascii="Times New Roman" w:hAnsi="Times New Roman" w:cs="Times New Roman"/>
          <w:color w:val="000000" w:themeColor="text1"/>
        </w:rPr>
        <w:t>, Department</w:t>
      </w:r>
      <w:r w:rsidR="007A2AA3">
        <w:rPr>
          <w:rFonts w:ascii="Times New Roman" w:hAnsi="Times New Roman" w:cs="Times New Roman"/>
          <w:color w:val="000000" w:themeColor="text1"/>
        </w:rPr>
        <w:t xml:space="preserve"> of CSA</w:t>
      </w:r>
      <w:r w:rsidRPr="001E51F3">
        <w:rPr>
          <w:rFonts w:ascii="Times New Roman" w:hAnsi="Times New Roman" w:cs="Times New Roman"/>
          <w:color w:val="000000" w:themeColor="text1"/>
        </w:rPr>
        <w:t xml:space="preserve">, </w:t>
      </w:r>
      <w:r w:rsidR="007A2AA3">
        <w:rPr>
          <w:rFonts w:ascii="Times New Roman" w:hAnsi="Times New Roman" w:cs="Times New Roman"/>
          <w:color w:val="000000" w:themeColor="text1"/>
        </w:rPr>
        <w:t>SCSVMV [Deemed to be University]</w:t>
      </w:r>
      <w:r w:rsidRPr="001E51F3">
        <w:rPr>
          <w:rFonts w:ascii="Times New Roman" w:hAnsi="Times New Roman" w:cs="Times New Roman"/>
          <w:color w:val="000000" w:themeColor="text1"/>
        </w:rPr>
        <w:t xml:space="preserve">, </w:t>
      </w:r>
      <w:proofErr w:type="spellStart"/>
      <w:r w:rsidR="007A2AA3">
        <w:rPr>
          <w:rFonts w:ascii="Times New Roman" w:hAnsi="Times New Roman" w:cs="Times New Roman"/>
          <w:color w:val="000000" w:themeColor="text1"/>
        </w:rPr>
        <w:t>Enathur</w:t>
      </w:r>
      <w:proofErr w:type="spellEnd"/>
      <w:r w:rsidRPr="001E51F3">
        <w:rPr>
          <w:rFonts w:ascii="Times New Roman" w:hAnsi="Times New Roman" w:cs="Times New Roman"/>
          <w:color w:val="000000" w:themeColor="text1"/>
        </w:rPr>
        <w:t xml:space="preserve">, </w:t>
      </w:r>
      <w:r w:rsidR="007A2AA3">
        <w:rPr>
          <w:rFonts w:ascii="Times New Roman" w:hAnsi="Times New Roman" w:cs="Times New Roman"/>
          <w:color w:val="000000" w:themeColor="text1"/>
        </w:rPr>
        <w:t>Kanchipuram</w:t>
      </w:r>
      <w:r w:rsidRPr="001E51F3">
        <w:rPr>
          <w:rFonts w:ascii="Times New Roman" w:hAnsi="Times New Roman" w:cs="Times New Roman"/>
          <w:color w:val="000000" w:themeColor="text1"/>
        </w:rPr>
        <w:t>,</w:t>
      </w:r>
      <w:r w:rsidR="007A2AA3">
        <w:rPr>
          <w:rFonts w:ascii="Times New Roman" w:hAnsi="Times New Roman" w:cs="Times New Roman"/>
          <w:color w:val="000000" w:themeColor="text1"/>
        </w:rPr>
        <w:t xml:space="preserve"> Tamilnadu, India.</w:t>
      </w:r>
    </w:p>
    <w:p w:rsidRPr="001E51F3" w:rsidR="007A2AA3" w:rsidP="00334EE8" w:rsidRDefault="00DA52F4" w14:paraId="3C3E969B" w14:textId="1BB0822A">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4F3A09">
        <w:rPr>
          <w:rFonts w:ascii="Times New Roman" w:hAnsi="Times New Roman" w:cs="Times New Roman"/>
          <w:color w:val="000000" w:themeColor="text1"/>
          <w:vertAlign w:val="superscript"/>
        </w:rPr>
        <w:t xml:space="preserve"> </w:t>
      </w:r>
      <w:r w:rsidR="004F3A09">
        <w:rPr>
          <w:rFonts w:ascii="Times New Roman" w:hAnsi="Times New Roman" w:cs="Times New Roman"/>
          <w:color w:val="000000" w:themeColor="text1"/>
        </w:rPr>
        <w:t>Assistant Professor</w:t>
      </w:r>
      <w:r w:rsidRPr="001E51F3">
        <w:rPr>
          <w:rFonts w:ascii="Times New Roman" w:hAnsi="Times New Roman" w:cs="Times New Roman"/>
          <w:color w:val="000000" w:themeColor="text1"/>
        </w:rPr>
        <w:t>,</w:t>
      </w:r>
      <w:r w:rsidR="00061D48">
        <w:rPr>
          <w:rFonts w:ascii="Times New Roman" w:hAnsi="Times New Roman" w:cs="Times New Roman"/>
          <w:color w:val="000000" w:themeColor="text1"/>
        </w:rPr>
        <w:t xml:space="preserve"> </w:t>
      </w:r>
      <w:r w:rsidRPr="001E51F3">
        <w:rPr>
          <w:rFonts w:ascii="Times New Roman" w:hAnsi="Times New Roman" w:cs="Times New Roman"/>
          <w:color w:val="000000" w:themeColor="text1"/>
        </w:rPr>
        <w:t>Department</w:t>
      </w:r>
      <w:r w:rsidR="007A2AA3">
        <w:rPr>
          <w:rFonts w:ascii="Times New Roman" w:hAnsi="Times New Roman" w:cs="Times New Roman"/>
          <w:color w:val="000000" w:themeColor="text1"/>
        </w:rPr>
        <w:t xml:space="preserve"> of </w:t>
      </w:r>
      <w:proofErr w:type="gramStart"/>
      <w:r w:rsidR="007A2AA3">
        <w:rPr>
          <w:rFonts w:ascii="Times New Roman" w:hAnsi="Times New Roman" w:cs="Times New Roman"/>
          <w:color w:val="000000" w:themeColor="text1"/>
        </w:rPr>
        <w:t>CSA,</w:t>
      </w:r>
      <w:r w:rsidRPr="007A2AA3" w:rsidR="007A2AA3">
        <w:rPr>
          <w:rFonts w:ascii="Times New Roman" w:hAnsi="Times New Roman" w:cs="Times New Roman"/>
          <w:color w:val="000000" w:themeColor="text1"/>
        </w:rPr>
        <w:t>SCSVMV</w:t>
      </w:r>
      <w:proofErr w:type="gramEnd"/>
      <w:r w:rsidRPr="007A2AA3" w:rsidR="007A2AA3">
        <w:rPr>
          <w:rFonts w:ascii="Times New Roman" w:hAnsi="Times New Roman" w:cs="Times New Roman"/>
          <w:color w:val="000000" w:themeColor="text1"/>
        </w:rPr>
        <w:t xml:space="preserve"> [Deemed to be University]</w:t>
      </w:r>
      <w:r w:rsidRPr="001E51F3">
        <w:rPr>
          <w:rFonts w:ascii="Times New Roman" w:hAnsi="Times New Roman" w:cs="Times New Roman"/>
          <w:color w:val="000000" w:themeColor="text1"/>
        </w:rPr>
        <w:t xml:space="preserve">, </w:t>
      </w:r>
      <w:proofErr w:type="spellStart"/>
      <w:r w:rsidR="007A2AA3">
        <w:rPr>
          <w:rFonts w:ascii="Times New Roman" w:hAnsi="Times New Roman" w:cs="Times New Roman"/>
          <w:color w:val="000000" w:themeColor="text1"/>
        </w:rPr>
        <w:t>Enathur</w:t>
      </w:r>
      <w:proofErr w:type="spellEnd"/>
      <w:r w:rsidRPr="001E51F3">
        <w:rPr>
          <w:rFonts w:ascii="Times New Roman" w:hAnsi="Times New Roman" w:cs="Times New Roman"/>
          <w:color w:val="000000" w:themeColor="text1"/>
        </w:rPr>
        <w:t xml:space="preserve">, </w:t>
      </w:r>
      <w:r w:rsidR="007A2AA3">
        <w:rPr>
          <w:rFonts w:ascii="Times New Roman" w:hAnsi="Times New Roman" w:cs="Times New Roman"/>
          <w:color w:val="000000" w:themeColor="text1"/>
        </w:rPr>
        <w:t xml:space="preserve">Kanchipuram, </w:t>
      </w:r>
      <w:proofErr w:type="spellStart"/>
      <w:r w:rsidR="007A2AA3">
        <w:rPr>
          <w:rFonts w:ascii="Times New Roman" w:hAnsi="Times New Roman" w:cs="Times New Roman"/>
          <w:color w:val="000000" w:themeColor="text1"/>
        </w:rPr>
        <w:t>Tamilnadu,India</w:t>
      </w:r>
      <w:proofErr w:type="spellEnd"/>
      <w:r w:rsidR="007A2AA3">
        <w:rPr>
          <w:rFonts w:ascii="Times New Roman" w:hAnsi="Times New Roman" w:cs="Times New Roman"/>
          <w:color w:val="000000" w:themeColor="text1"/>
        </w:rPr>
        <w:t>.</w:t>
      </w:r>
    </w:p>
    <w:p w:rsidRPr="001E51F3" w:rsidR="00DA52F4" w:rsidP="00603A5C" w:rsidRDefault="00DA52F4" w14:paraId="7C6E1520" w14:textId="4E852B01">
      <w:pPr>
        <w:pBdr>
          <w:bottom w:val="single" w:color="auto" w:sz="4" w:space="1"/>
        </w:pBdr>
        <w:spacing w:before="54" w:after="0" w:line="276" w:lineRule="auto"/>
        <w:jc w:val="both"/>
        <w:rPr>
          <w:rFonts w:ascii="Times New Roman" w:hAnsi="Times New Roman" w:cs="Times New Roman"/>
          <w:color w:val="000000" w:themeColor="text1"/>
        </w:rPr>
      </w:pPr>
    </w:p>
    <w:p w:rsidRPr="001E51F3" w:rsidR="00DA52F4" w:rsidP="00603A5C" w:rsidRDefault="00DA52F4" w14:paraId="262D7931" w14:textId="080F5DBB">
      <w:pPr>
        <w:spacing w:before="54" w:after="0" w:line="276" w:lineRule="auto"/>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rsidR="00FC0FE3" w:rsidP="63DBCBD8" w:rsidRDefault="008F41B4" w14:paraId="60A45097" w14:textId="411C7ACE">
      <w:pPr>
        <w:pBdr>
          <w:bottom w:val="single" w:color="FF000000" w:sz="4" w:space="1"/>
        </w:pBdr>
        <w:spacing w:before="54" w:after="0" w:line="276" w:lineRule="auto"/>
        <w:jc w:val="both"/>
        <w:rPr>
          <w:rFonts w:ascii="Times New Roman" w:hAnsi="Times New Roman" w:cs="Times New Roman"/>
          <w:sz w:val="24"/>
          <w:szCs w:val="24"/>
        </w:rPr>
      </w:pPr>
      <w:r w:rsidRPr="63DBCBD8" w:rsidR="008F41B4">
        <w:rPr>
          <w:rFonts w:ascii="Times New Roman" w:hAnsi="Times New Roman" w:cs="Times New Roman"/>
          <w:sz w:val="24"/>
          <w:szCs w:val="24"/>
        </w:rPr>
        <w:t xml:space="preserve">This paper presents the development of an </w:t>
      </w:r>
      <w:r w:rsidRPr="63DBCBD8" w:rsidR="37CFAF00">
        <w:rPr>
          <w:rFonts w:ascii="Times New Roman" w:hAnsi="Times New Roman" w:cs="Times New Roman"/>
          <w:sz w:val="24"/>
          <w:szCs w:val="24"/>
        </w:rPr>
        <w:t>inventory Management System</w:t>
      </w:r>
      <w:r w:rsidRPr="63DBCBD8" w:rsidR="008F41B4">
        <w:rPr>
          <w:rFonts w:ascii="Times New Roman" w:hAnsi="Times New Roman" w:cs="Times New Roman"/>
          <w:sz w:val="24"/>
          <w:szCs w:val="24"/>
        </w:rPr>
        <w:t xml:space="preserve"> web application using </w:t>
      </w:r>
      <w:r w:rsidRPr="63DBCBD8" w:rsidR="008F41B4">
        <w:rPr>
          <w:rFonts w:ascii="Times New Roman" w:hAnsi="Times New Roman" w:cs="Times New Roman"/>
          <w:sz w:val="24"/>
          <w:szCs w:val="24"/>
        </w:rPr>
        <w:t xml:space="preserve">the </w:t>
      </w:r>
      <w:r w:rsidRPr="63DBCBD8" w:rsidR="236B1C3F">
        <w:rPr>
          <w:rFonts w:ascii="Times New Roman" w:hAnsi="Times New Roman" w:cs="Times New Roman"/>
          <w:sz w:val="24"/>
          <w:szCs w:val="24"/>
        </w:rPr>
        <w:t>Django</w:t>
      </w:r>
      <w:r w:rsidRPr="63DBCBD8" w:rsidR="008F41B4">
        <w:rPr>
          <w:rFonts w:ascii="Times New Roman" w:hAnsi="Times New Roman" w:cs="Times New Roman"/>
          <w:sz w:val="24"/>
          <w:szCs w:val="24"/>
        </w:rPr>
        <w:t xml:space="preserve">, which consists of </w:t>
      </w:r>
      <w:r w:rsidRPr="63DBCBD8" w:rsidR="1F677D37">
        <w:rPr>
          <w:rFonts w:ascii="Times New Roman" w:hAnsi="Times New Roman" w:cs="Times New Roman"/>
          <w:sz w:val="24"/>
          <w:szCs w:val="24"/>
        </w:rPr>
        <w:t>HTML</w:t>
      </w:r>
      <w:r w:rsidRPr="63DBCBD8" w:rsidR="008F41B4">
        <w:rPr>
          <w:rFonts w:ascii="Times New Roman" w:hAnsi="Times New Roman" w:cs="Times New Roman"/>
          <w:sz w:val="24"/>
          <w:szCs w:val="24"/>
        </w:rPr>
        <w:t xml:space="preserve">, </w:t>
      </w:r>
      <w:r w:rsidRPr="63DBCBD8" w:rsidR="0FE41AD2">
        <w:rPr>
          <w:rFonts w:ascii="Times New Roman" w:hAnsi="Times New Roman" w:cs="Times New Roman"/>
          <w:sz w:val="24"/>
          <w:szCs w:val="24"/>
        </w:rPr>
        <w:t>JavaScript</w:t>
      </w:r>
      <w:r w:rsidRPr="63DBCBD8" w:rsidR="008F41B4">
        <w:rPr>
          <w:rFonts w:ascii="Times New Roman" w:hAnsi="Times New Roman" w:cs="Times New Roman"/>
          <w:sz w:val="24"/>
          <w:szCs w:val="24"/>
        </w:rPr>
        <w:t xml:space="preserve">, </w:t>
      </w:r>
      <w:r w:rsidRPr="63DBCBD8" w:rsidR="45FFD888">
        <w:rPr>
          <w:rFonts w:ascii="Times New Roman" w:hAnsi="Times New Roman" w:cs="Times New Roman"/>
          <w:sz w:val="24"/>
          <w:szCs w:val="24"/>
        </w:rPr>
        <w:t>CSS</w:t>
      </w:r>
      <w:r w:rsidRPr="63DBCBD8" w:rsidR="008F41B4">
        <w:rPr>
          <w:rFonts w:ascii="Times New Roman" w:hAnsi="Times New Roman" w:cs="Times New Roman"/>
          <w:sz w:val="24"/>
          <w:szCs w:val="24"/>
        </w:rPr>
        <w:t xml:space="preserve">, and </w:t>
      </w:r>
      <w:r w:rsidRPr="63DBCBD8" w:rsidR="63EEC6AA">
        <w:rPr>
          <w:rFonts w:ascii="Times New Roman" w:hAnsi="Times New Roman" w:cs="Times New Roman"/>
          <w:sz w:val="24"/>
          <w:szCs w:val="24"/>
        </w:rPr>
        <w:t>SQLite</w:t>
      </w:r>
      <w:r w:rsidRPr="63DBCBD8" w:rsidR="008F41B4">
        <w:rPr>
          <w:rFonts w:ascii="Times New Roman" w:hAnsi="Times New Roman" w:cs="Times New Roman"/>
          <w:sz w:val="24"/>
          <w:szCs w:val="24"/>
        </w:rPr>
        <w:t xml:space="preserve">. The application aims to deliver a </w:t>
      </w:r>
      <w:r w:rsidRPr="63DBCBD8" w:rsidR="25800AAD">
        <w:rPr>
          <w:rFonts w:ascii="Times New Roman" w:hAnsi="Times New Roman" w:cs="Times New Roman"/>
          <w:sz w:val="24"/>
          <w:szCs w:val="24"/>
        </w:rPr>
        <w:t>The IMS comprises modules for inventory tracking, order management, supplier management, and reporting. It leverages real-time data and advanced analytics to provide accurate insights into inventory status and trends. Key functionalities include barcode scanning, automated reordering, inventory forecasting, and integration with other business systems such as accounting and customer relationship management (CRM).</w:t>
      </w:r>
      <w:r w:rsidRPr="63DBCBD8" w:rsidR="00FC0FE3">
        <w:rPr>
          <w:rFonts w:ascii="Times New Roman" w:hAnsi="Times New Roman" w:cs="Times New Roman"/>
          <w:sz w:val="24"/>
          <w:szCs w:val="24"/>
        </w:rPr>
        <w:t xml:space="preserve"> </w:t>
      </w:r>
    </w:p>
    <w:p w:rsidRPr="003C2414" w:rsidR="003C2414" w:rsidP="63DBCBD8" w:rsidRDefault="00DA52F4" w14:paraId="67AE4EA0" w14:textId="53DB8570">
      <w:pPr>
        <w:pBdr>
          <w:bottom w:val="single" w:color="FF000000" w:sz="4" w:space="1"/>
        </w:pBdr>
        <w:spacing w:before="54" w:after="0" w:line="276" w:lineRule="auto"/>
        <w:jc w:val="both"/>
        <w:rPr>
          <w:rFonts w:ascii="Times New Roman" w:hAnsi="Times New Roman" w:cs="Times New Roman"/>
          <w:sz w:val="24"/>
          <w:szCs w:val="24"/>
        </w:rPr>
      </w:pPr>
      <w:r w:rsidRPr="63DBCBD8" w:rsidR="00DA52F4">
        <w:rPr>
          <w:rFonts w:ascii="Times New Roman" w:hAnsi="Times New Roman" w:cs="Times New Roman"/>
          <w:b w:val="1"/>
          <w:bCs w:val="1"/>
          <w:color w:val="000000" w:themeColor="text1" w:themeTint="FF" w:themeShade="FF"/>
          <w:sz w:val="24"/>
          <w:szCs w:val="24"/>
        </w:rPr>
        <w:t>Keywords:</w:t>
      </w:r>
      <w:r w:rsidRPr="63DBCBD8" w:rsidR="003C2414">
        <w:rPr>
          <w:rFonts w:ascii="Times New Roman" w:hAnsi="Times New Roman" w:cs="Times New Roman"/>
          <w:sz w:val="24"/>
          <w:szCs w:val="24"/>
        </w:rPr>
        <w:t xml:space="preserve"> </w:t>
      </w:r>
      <w:r w:rsidRPr="63DBCBD8" w:rsidR="4E1A3759">
        <w:rPr>
          <w:rFonts w:ascii="Times New Roman" w:hAnsi="Times New Roman" w:cs="Times New Roman"/>
          <w:sz w:val="24"/>
          <w:szCs w:val="24"/>
        </w:rPr>
        <w:t>Inventory</w:t>
      </w:r>
      <w:r w:rsidRPr="63DBCBD8" w:rsidR="003C2414">
        <w:rPr>
          <w:rFonts w:ascii="Times New Roman" w:hAnsi="Times New Roman" w:cs="Times New Roman"/>
          <w:sz w:val="24"/>
          <w:szCs w:val="24"/>
        </w:rPr>
        <w:t xml:space="preserve">, </w:t>
      </w:r>
      <w:r w:rsidRPr="63DBCBD8" w:rsidR="5DFAE526">
        <w:rPr>
          <w:rFonts w:ascii="Times New Roman" w:hAnsi="Times New Roman" w:cs="Times New Roman"/>
          <w:sz w:val="24"/>
          <w:szCs w:val="24"/>
        </w:rPr>
        <w:t>Django</w:t>
      </w:r>
      <w:r w:rsidRPr="63DBCBD8" w:rsidR="003C2414">
        <w:rPr>
          <w:rFonts w:ascii="Times New Roman" w:hAnsi="Times New Roman" w:cs="Times New Roman"/>
          <w:sz w:val="24"/>
          <w:szCs w:val="24"/>
        </w:rPr>
        <w:t xml:space="preserve">,   </w:t>
      </w:r>
      <w:r w:rsidRPr="63DBCBD8" w:rsidR="653C3015">
        <w:rPr>
          <w:rFonts w:ascii="Times New Roman" w:hAnsi="Times New Roman" w:cs="Times New Roman"/>
          <w:sz w:val="24"/>
          <w:szCs w:val="24"/>
        </w:rPr>
        <w:t>Jav</w:t>
      </w:r>
      <w:r w:rsidRPr="63DBCBD8" w:rsidR="2DDB729C">
        <w:rPr>
          <w:rFonts w:ascii="Times New Roman" w:hAnsi="Times New Roman" w:cs="Times New Roman"/>
          <w:sz w:val="24"/>
          <w:szCs w:val="24"/>
        </w:rPr>
        <w:t>a</w:t>
      </w:r>
      <w:r w:rsidRPr="63DBCBD8" w:rsidR="653C3015">
        <w:rPr>
          <w:rFonts w:ascii="Times New Roman" w:hAnsi="Times New Roman" w:cs="Times New Roman"/>
          <w:sz w:val="24"/>
          <w:szCs w:val="24"/>
        </w:rPr>
        <w:t>Script</w:t>
      </w:r>
      <w:r w:rsidRPr="63DBCBD8" w:rsidR="003C2414">
        <w:rPr>
          <w:rFonts w:ascii="Times New Roman" w:hAnsi="Times New Roman" w:cs="Times New Roman"/>
          <w:sz w:val="24"/>
          <w:szCs w:val="24"/>
        </w:rPr>
        <w:t xml:space="preserve">, </w:t>
      </w:r>
      <w:r w:rsidRPr="63DBCBD8" w:rsidR="2DFCC39B">
        <w:rPr>
          <w:rFonts w:ascii="Times New Roman" w:hAnsi="Times New Roman" w:cs="Times New Roman"/>
          <w:sz w:val="24"/>
          <w:szCs w:val="24"/>
        </w:rPr>
        <w:t>HTML</w:t>
      </w:r>
      <w:r w:rsidRPr="63DBCBD8" w:rsidR="003C2414">
        <w:rPr>
          <w:rFonts w:ascii="Times New Roman" w:hAnsi="Times New Roman" w:cs="Times New Roman"/>
          <w:sz w:val="24"/>
          <w:szCs w:val="24"/>
        </w:rPr>
        <w:t xml:space="preserve">, </w:t>
      </w:r>
      <w:r w:rsidRPr="63DBCBD8" w:rsidR="16258DAA">
        <w:rPr>
          <w:rFonts w:ascii="Times New Roman" w:hAnsi="Times New Roman" w:cs="Times New Roman"/>
          <w:sz w:val="24"/>
          <w:szCs w:val="24"/>
        </w:rPr>
        <w:t>CSS</w:t>
      </w:r>
      <w:r w:rsidRPr="63DBCBD8" w:rsidR="003C2414">
        <w:rPr>
          <w:rFonts w:ascii="Times New Roman" w:hAnsi="Times New Roman" w:cs="Times New Roman"/>
          <w:sz w:val="24"/>
          <w:szCs w:val="24"/>
        </w:rPr>
        <w:t xml:space="preserve">, </w:t>
      </w:r>
      <w:r w:rsidRPr="63DBCBD8" w:rsidR="6D08AD93">
        <w:rPr>
          <w:rFonts w:ascii="Times New Roman" w:hAnsi="Times New Roman" w:cs="Times New Roman"/>
          <w:sz w:val="24"/>
          <w:szCs w:val="24"/>
        </w:rPr>
        <w:t>SQLite</w:t>
      </w:r>
      <w:r w:rsidRPr="63DBCBD8" w:rsidR="003C2414">
        <w:rPr>
          <w:rFonts w:ascii="Times New Roman" w:hAnsi="Times New Roman" w:cs="Times New Roman"/>
          <w:sz w:val="24"/>
          <w:szCs w:val="24"/>
        </w:rPr>
        <w:t>.</w:t>
      </w:r>
    </w:p>
    <w:p w:rsidR="003C2414" w:rsidP="00603A5C" w:rsidRDefault="003C2414" w14:paraId="562E7B71" w14:textId="77777777">
      <w:pPr>
        <w:spacing w:before="54" w:after="0" w:line="276" w:lineRule="auto"/>
        <w:jc w:val="both"/>
        <w:rPr>
          <w:rFonts w:ascii="Times New Roman" w:hAnsi="Times New Roman" w:cs="Times New Roman"/>
          <w:color w:val="000000" w:themeColor="text1"/>
          <w:sz w:val="20"/>
          <w:szCs w:val="20"/>
        </w:rPr>
      </w:pPr>
    </w:p>
    <w:p w:rsidRPr="003C2414" w:rsidR="00DA52F4" w:rsidP="00603A5C" w:rsidRDefault="003C2414" w14:paraId="075684D6" w14:textId="2E6D8CA9">
      <w:p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w:t>
      </w:r>
      <w:r w:rsidRPr="003C2414" w:rsidR="00911ACD">
        <w:rPr>
          <w:rFonts w:ascii="Times New Roman" w:hAnsi="Times New Roman" w:cs="Times New Roman"/>
          <w:color w:val="000000" w:themeColor="text1"/>
          <w:sz w:val="20"/>
          <w:szCs w:val="20"/>
        </w:rPr>
        <w:t xml:space="preserve"> </w:t>
      </w:r>
      <w:r w:rsidRPr="003C2414" w:rsidR="00DA52F4">
        <w:rPr>
          <w:rFonts w:ascii="Times New Roman" w:hAnsi="Times New Roman" w:cs="Times New Roman"/>
          <w:b/>
          <w:bCs/>
          <w:color w:val="000000" w:themeColor="text1"/>
          <w:sz w:val="24"/>
          <w:szCs w:val="24"/>
        </w:rPr>
        <w:t>INTRODUCTION</w:t>
      </w:r>
      <w:r w:rsidRPr="003C2414" w:rsidR="009F6540">
        <w:rPr>
          <w:rFonts w:ascii="Times New Roman" w:hAnsi="Times New Roman" w:cs="Times New Roman"/>
          <w:b/>
          <w:bCs/>
          <w:color w:val="000000" w:themeColor="text1"/>
          <w:sz w:val="24"/>
          <w:szCs w:val="24"/>
        </w:rPr>
        <w:t xml:space="preserve"> </w:t>
      </w:r>
    </w:p>
    <w:p w:rsidR="006A6434" w:rsidP="00603A5C" w:rsidRDefault="003C2414" w14:paraId="2185514B" w14:textId="1B656911">
      <w:pPr>
        <w:spacing w:before="54" w:after="0" w:line="276" w:lineRule="auto"/>
        <w:jc w:val="both"/>
        <w:rPr>
          <w:rFonts w:ascii="Times New Roman" w:hAnsi="Times New Roman" w:cs="Times New Roman"/>
          <w:color w:val="000000" w:themeColor="text1"/>
          <w:sz w:val="20"/>
          <w:szCs w:val="20"/>
        </w:rPr>
      </w:pPr>
      <w:r w:rsidRPr="63DBCBD8" w:rsidR="1FDD763F">
        <w:rPr>
          <w:rFonts w:ascii="Times New Roman" w:hAnsi="Times New Roman" w:cs="Times New Roman"/>
          <w:color w:val="000000" w:themeColor="text1" w:themeTint="FF" w:themeShade="FF"/>
          <w:sz w:val="24"/>
          <w:szCs w:val="24"/>
        </w:rPr>
        <w:t xml:space="preserve">An Inventory Management System (IMS) is a software solution designed to automate and streamline inventory-related processes. It </w:t>
      </w:r>
      <w:r w:rsidRPr="63DBCBD8" w:rsidR="1FDD763F">
        <w:rPr>
          <w:rFonts w:ascii="Times New Roman" w:hAnsi="Times New Roman" w:cs="Times New Roman"/>
          <w:color w:val="000000" w:themeColor="text1" w:themeTint="FF" w:themeShade="FF"/>
          <w:sz w:val="24"/>
          <w:szCs w:val="24"/>
        </w:rPr>
        <w:t>facilitates</w:t>
      </w:r>
      <w:r w:rsidRPr="63DBCBD8" w:rsidR="1FDD763F">
        <w:rPr>
          <w:rFonts w:ascii="Times New Roman" w:hAnsi="Times New Roman" w:cs="Times New Roman"/>
          <w:color w:val="000000" w:themeColor="text1" w:themeTint="FF" w:themeShade="FF"/>
          <w:sz w:val="24"/>
          <w:szCs w:val="24"/>
        </w:rPr>
        <w:t xml:space="preserve"> the tracking of inventory levels, orders, sales, and deliveries, providing a centralized platform for managing all inventory activities. The implementation of an IMS helps businesses achieve accuracy in inventory tracking, enhances visibility into stock movements, and improves overall operational efficiency</w:t>
      </w:r>
      <w:r w:rsidRPr="63DBCBD8" w:rsidR="003C2414">
        <w:rPr>
          <w:rFonts w:ascii="Times New Roman" w:hAnsi="Times New Roman" w:cs="Times New Roman"/>
          <w:color w:val="000000" w:themeColor="text1" w:themeTint="FF" w:themeShade="FF"/>
          <w:sz w:val="24"/>
          <w:szCs w:val="24"/>
        </w:rPr>
        <w:t xml:space="preserve">. Recognizing this need, we made the decision to create an </w:t>
      </w:r>
      <w:r w:rsidRPr="63DBCBD8" w:rsidR="1E6D79AF">
        <w:rPr>
          <w:rFonts w:ascii="Times New Roman" w:hAnsi="Times New Roman" w:cs="Times New Roman"/>
          <w:color w:val="000000" w:themeColor="text1" w:themeTint="FF" w:themeShade="FF"/>
          <w:sz w:val="24"/>
          <w:szCs w:val="24"/>
        </w:rPr>
        <w:t>inventory management system</w:t>
      </w:r>
      <w:r w:rsidRPr="63DBCBD8" w:rsidR="003C2414">
        <w:rPr>
          <w:rFonts w:ascii="Times New Roman" w:hAnsi="Times New Roman" w:cs="Times New Roman"/>
          <w:color w:val="000000" w:themeColor="text1" w:themeTint="FF" w:themeShade="FF"/>
          <w:sz w:val="24"/>
          <w:szCs w:val="24"/>
        </w:rPr>
        <w:t xml:space="preserve"> web application as our project. This project is implemented using </w:t>
      </w:r>
      <w:r w:rsidRPr="63DBCBD8" w:rsidR="1D2740A2">
        <w:rPr>
          <w:rFonts w:ascii="Times New Roman" w:hAnsi="Times New Roman" w:cs="Times New Roman"/>
          <w:color w:val="000000" w:themeColor="text1" w:themeTint="FF" w:themeShade="FF"/>
          <w:sz w:val="24"/>
          <w:szCs w:val="24"/>
        </w:rPr>
        <w:t>Django</w:t>
      </w:r>
      <w:r w:rsidRPr="63DBCBD8" w:rsidR="003C2414">
        <w:rPr>
          <w:rFonts w:ascii="Times New Roman" w:hAnsi="Times New Roman" w:cs="Times New Roman"/>
          <w:color w:val="000000" w:themeColor="text1" w:themeTint="FF" w:themeShade="FF"/>
          <w:sz w:val="24"/>
          <w:szCs w:val="24"/>
        </w:rPr>
        <w:t xml:space="preserve">. </w:t>
      </w:r>
      <w:r w:rsidRPr="63DBCBD8" w:rsidR="41D86D11">
        <w:rPr>
          <w:rFonts w:ascii="Times New Roman" w:hAnsi="Times New Roman" w:cs="Times New Roman"/>
          <w:color w:val="000000" w:themeColor="text1" w:themeTint="FF" w:themeShade="FF"/>
          <w:sz w:val="24"/>
          <w:szCs w:val="24"/>
        </w:rPr>
        <w:t>Django</w:t>
      </w:r>
      <w:r w:rsidRPr="63DBCBD8" w:rsidR="003C2414">
        <w:rPr>
          <w:rFonts w:ascii="Times New Roman" w:hAnsi="Times New Roman" w:cs="Times New Roman"/>
          <w:color w:val="000000" w:themeColor="text1" w:themeTint="FF" w:themeShade="FF"/>
          <w:sz w:val="24"/>
          <w:szCs w:val="24"/>
        </w:rPr>
        <w:t xml:space="preserve"> is an open-source </w:t>
      </w:r>
      <w:r w:rsidRPr="63DBCBD8" w:rsidR="3A28871C">
        <w:rPr>
          <w:rFonts w:ascii="Times New Roman" w:hAnsi="Times New Roman" w:cs="Times New Roman"/>
          <w:color w:val="000000" w:themeColor="text1" w:themeTint="FF" w:themeShade="FF"/>
          <w:sz w:val="24"/>
          <w:szCs w:val="24"/>
        </w:rPr>
        <w:t>python-based</w:t>
      </w:r>
      <w:r w:rsidRPr="63DBCBD8" w:rsidR="003C2414">
        <w:rPr>
          <w:rFonts w:ascii="Times New Roman" w:hAnsi="Times New Roman" w:cs="Times New Roman"/>
          <w:color w:val="000000" w:themeColor="text1" w:themeTint="FF" w:themeShade="FF"/>
          <w:sz w:val="24"/>
          <w:szCs w:val="24"/>
        </w:rPr>
        <w:t xml:space="preserve"> stack that is used for building dynamic web applications more quickly and easily. It is a combination of modern technologies for building high-end online apps. </w:t>
      </w:r>
      <w:r w:rsidRPr="63DBCBD8" w:rsidR="77DD8805">
        <w:rPr>
          <w:rFonts w:ascii="Times New Roman" w:hAnsi="Times New Roman" w:cs="Times New Roman"/>
          <w:color w:val="000000" w:themeColor="text1" w:themeTint="FF" w:themeShade="FF"/>
          <w:sz w:val="24"/>
          <w:szCs w:val="24"/>
        </w:rPr>
        <w:t>django</w:t>
      </w:r>
      <w:r w:rsidRPr="63DBCBD8" w:rsidR="003C2414">
        <w:rPr>
          <w:rFonts w:ascii="Times New Roman" w:hAnsi="Times New Roman" w:cs="Times New Roman"/>
          <w:color w:val="000000" w:themeColor="text1" w:themeTint="FF" w:themeShade="FF"/>
          <w:sz w:val="24"/>
          <w:szCs w:val="24"/>
        </w:rPr>
        <w:t xml:space="preserve"> is a package of </w:t>
      </w:r>
      <w:r w:rsidRPr="63DBCBD8" w:rsidR="3BEC322A">
        <w:rPr>
          <w:rFonts w:ascii="Times New Roman" w:hAnsi="Times New Roman" w:cs="Times New Roman"/>
          <w:color w:val="000000" w:themeColor="text1" w:themeTint="FF" w:themeShade="FF"/>
          <w:sz w:val="24"/>
          <w:szCs w:val="24"/>
        </w:rPr>
        <w:t>JavaScript</w:t>
      </w:r>
      <w:r w:rsidRPr="63DBCBD8" w:rsidR="003C2414">
        <w:rPr>
          <w:rFonts w:ascii="Times New Roman" w:hAnsi="Times New Roman" w:cs="Times New Roman"/>
          <w:color w:val="000000" w:themeColor="text1" w:themeTint="FF" w:themeShade="FF"/>
          <w:sz w:val="24"/>
          <w:szCs w:val="24"/>
        </w:rPr>
        <w:t xml:space="preserve">, </w:t>
      </w:r>
      <w:r w:rsidRPr="63DBCBD8" w:rsidR="1FC5E4A6">
        <w:rPr>
          <w:rFonts w:ascii="Times New Roman" w:hAnsi="Times New Roman" w:cs="Times New Roman"/>
          <w:color w:val="000000" w:themeColor="text1" w:themeTint="FF" w:themeShade="FF"/>
          <w:sz w:val="24"/>
          <w:szCs w:val="24"/>
        </w:rPr>
        <w:t>HTML</w:t>
      </w:r>
      <w:r w:rsidRPr="63DBCBD8" w:rsidR="003C2414">
        <w:rPr>
          <w:rFonts w:ascii="Times New Roman" w:hAnsi="Times New Roman" w:cs="Times New Roman"/>
          <w:color w:val="000000" w:themeColor="text1" w:themeTint="FF" w:themeShade="FF"/>
          <w:sz w:val="24"/>
          <w:szCs w:val="24"/>
        </w:rPr>
        <w:t xml:space="preserve">, </w:t>
      </w:r>
      <w:r w:rsidRPr="63DBCBD8" w:rsidR="454B8D26">
        <w:rPr>
          <w:rFonts w:ascii="Times New Roman" w:hAnsi="Times New Roman" w:cs="Times New Roman"/>
          <w:color w:val="000000" w:themeColor="text1" w:themeTint="FF" w:themeShade="FF"/>
          <w:sz w:val="24"/>
          <w:szCs w:val="24"/>
        </w:rPr>
        <w:t>CSS</w:t>
      </w:r>
      <w:r w:rsidRPr="63DBCBD8" w:rsidR="2679D35D">
        <w:rPr>
          <w:rFonts w:ascii="Times New Roman" w:hAnsi="Times New Roman" w:cs="Times New Roman"/>
          <w:color w:val="000000" w:themeColor="text1" w:themeTint="FF" w:themeShade="FF"/>
          <w:sz w:val="24"/>
          <w:szCs w:val="24"/>
        </w:rPr>
        <w:t xml:space="preserve"> </w:t>
      </w:r>
      <w:r w:rsidRPr="63DBCBD8" w:rsidR="003C2414">
        <w:rPr>
          <w:rFonts w:ascii="Times New Roman" w:hAnsi="Times New Roman" w:cs="Times New Roman"/>
          <w:color w:val="000000" w:themeColor="text1" w:themeTint="FF" w:themeShade="FF"/>
          <w:sz w:val="24"/>
          <w:szCs w:val="24"/>
        </w:rPr>
        <w:t xml:space="preserve">and </w:t>
      </w:r>
      <w:r w:rsidRPr="63DBCBD8" w:rsidR="7A9AEE00">
        <w:rPr>
          <w:rFonts w:ascii="Times New Roman" w:hAnsi="Times New Roman" w:cs="Times New Roman"/>
          <w:color w:val="000000" w:themeColor="text1" w:themeTint="FF" w:themeShade="FF"/>
          <w:sz w:val="24"/>
          <w:szCs w:val="24"/>
        </w:rPr>
        <w:t>SQLite</w:t>
      </w:r>
      <w:r w:rsidRPr="63DBCBD8" w:rsidR="003C2414">
        <w:rPr>
          <w:rFonts w:ascii="Times New Roman" w:hAnsi="Times New Roman" w:cs="Times New Roman"/>
          <w:color w:val="000000" w:themeColor="text1" w:themeTint="FF" w:themeShade="FF"/>
          <w:sz w:val="20"/>
          <w:szCs w:val="20"/>
        </w:rPr>
        <w:t>.</w:t>
      </w:r>
    </w:p>
    <w:p w:rsidRPr="001E51F3" w:rsidR="003C2414" w:rsidP="00603A5C" w:rsidRDefault="003C2414" w14:paraId="19CF3D24" w14:textId="77777777">
      <w:pPr>
        <w:spacing w:before="54" w:after="0" w:line="276" w:lineRule="auto"/>
        <w:jc w:val="both"/>
        <w:rPr>
          <w:rFonts w:ascii="Times New Roman" w:hAnsi="Times New Roman" w:cs="Times New Roman"/>
          <w:color w:val="000000" w:themeColor="text1"/>
          <w:sz w:val="20"/>
          <w:szCs w:val="20"/>
        </w:rPr>
      </w:pPr>
    </w:p>
    <w:p w:rsidRPr="003C2414" w:rsidR="00DA52F4" w:rsidP="00603A5C" w:rsidRDefault="003C2414" w14:paraId="7A033264" w14:textId="707A2DC9">
      <w:pPr>
        <w:spacing w:before="54" w:after="0" w:line="276" w:lineRule="auto"/>
        <w:jc w:val="both"/>
        <w:rPr>
          <w:rFonts w:ascii="Times New Roman" w:hAnsi="Times New Roman" w:cs="Times New Roman"/>
          <w:b/>
          <w:bCs/>
          <w:color w:val="000000" w:themeColor="text1"/>
          <w:sz w:val="24"/>
          <w:szCs w:val="24"/>
        </w:rPr>
      </w:pPr>
      <w:r w:rsidRPr="63DBCBD8" w:rsidR="003C2414">
        <w:rPr>
          <w:rFonts w:ascii="Times New Roman" w:hAnsi="Times New Roman" w:cs="Times New Roman"/>
          <w:b w:val="1"/>
          <w:bCs w:val="1"/>
          <w:color w:val="000000" w:themeColor="text1" w:themeTint="FF" w:themeShade="FF"/>
          <w:sz w:val="24"/>
          <w:szCs w:val="24"/>
        </w:rPr>
        <w:t>2.</w:t>
      </w:r>
      <w:r w:rsidRPr="63DBCBD8" w:rsidR="003C2414">
        <w:rPr>
          <w:rFonts w:ascii="Times New Roman" w:hAnsi="Times New Roman" w:cs="Times New Roman"/>
          <w:b w:val="1"/>
          <w:bCs w:val="1"/>
          <w:color w:val="000000" w:themeColor="text1" w:themeTint="FF" w:themeShade="FF"/>
          <w:sz w:val="24"/>
          <w:szCs w:val="24"/>
        </w:rPr>
        <w:t>PROBLEM STATEMENT</w:t>
      </w:r>
    </w:p>
    <w:p w:rsidR="5BCC25D3" w:rsidP="63DBCBD8" w:rsidRDefault="5BCC25D3" w14:paraId="5480C2A8" w14:textId="5336F646">
      <w:pPr>
        <w:pStyle w:val="Normal"/>
        <w:spacing w:before="54" w:after="0" w:line="276" w:lineRule="auto"/>
        <w:jc w:val="both"/>
      </w:pPr>
      <w:r w:rsidRPr="63DBCBD8" w:rsidR="5BCC25D3">
        <w:rPr>
          <w:rFonts w:ascii="Times New Roman" w:hAnsi="Times New Roman" w:eastAsia="Times New Roman" w:cs="Times New Roman"/>
          <w:noProof w:val="0"/>
          <w:sz w:val="24"/>
          <w:szCs w:val="24"/>
          <w:lang w:val="en-US"/>
        </w:rPr>
        <w:t xml:space="preserve">Generating backup data is a critical process in a project for our shopkeeper. This work can be categorized as time consuming job and </w:t>
      </w:r>
      <w:r w:rsidRPr="63DBCBD8" w:rsidR="5BCC25D3">
        <w:rPr>
          <w:rFonts w:ascii="Times New Roman" w:hAnsi="Times New Roman" w:eastAsia="Times New Roman" w:cs="Times New Roman"/>
          <w:noProof w:val="0"/>
          <w:sz w:val="24"/>
          <w:szCs w:val="24"/>
          <w:lang w:val="en-US"/>
        </w:rPr>
        <w:t>need</w:t>
      </w:r>
      <w:r w:rsidRPr="63DBCBD8" w:rsidR="5BCC25D3">
        <w:rPr>
          <w:rFonts w:ascii="Times New Roman" w:hAnsi="Times New Roman" w:eastAsia="Times New Roman" w:cs="Times New Roman"/>
          <w:noProof w:val="0"/>
          <w:sz w:val="24"/>
          <w:szCs w:val="24"/>
          <w:lang w:val="en-US"/>
        </w:rPr>
        <w:t xml:space="preserve"> high accuracy when placing the proper materials with its quantity. </w:t>
      </w:r>
      <w:r w:rsidRPr="63DBCBD8" w:rsidR="5BCC25D3">
        <w:rPr>
          <w:rFonts w:ascii="Times New Roman" w:hAnsi="Times New Roman" w:eastAsia="Times New Roman" w:cs="Times New Roman"/>
          <w:noProof w:val="0"/>
          <w:sz w:val="24"/>
          <w:szCs w:val="24"/>
          <w:lang w:val="en-US"/>
        </w:rPr>
        <w:t>Moreover</w:t>
      </w:r>
      <w:r w:rsidRPr="63DBCBD8" w:rsidR="5BCC25D3">
        <w:rPr>
          <w:rFonts w:ascii="Times New Roman" w:hAnsi="Times New Roman" w:eastAsia="Times New Roman" w:cs="Times New Roman"/>
          <w:noProof w:val="0"/>
          <w:sz w:val="24"/>
          <w:szCs w:val="24"/>
          <w:lang w:val="en-US"/>
        </w:rPr>
        <w:t xml:space="preserve"> the project scalability itself will increase the risk so is the processing time hence can make us </w:t>
      </w:r>
      <w:r w:rsidRPr="63DBCBD8" w:rsidR="5BCC25D3">
        <w:rPr>
          <w:rFonts w:ascii="Times New Roman" w:hAnsi="Times New Roman" w:eastAsia="Times New Roman" w:cs="Times New Roman"/>
          <w:noProof w:val="0"/>
          <w:sz w:val="24"/>
          <w:szCs w:val="24"/>
          <w:lang w:val="en-US"/>
        </w:rPr>
        <w:t>loose the control</w:t>
      </w:r>
      <w:r w:rsidRPr="63DBCBD8" w:rsidR="5BCC25D3">
        <w:rPr>
          <w:rFonts w:ascii="Times New Roman" w:hAnsi="Times New Roman" w:eastAsia="Times New Roman" w:cs="Times New Roman"/>
          <w:noProof w:val="0"/>
          <w:sz w:val="24"/>
          <w:szCs w:val="24"/>
          <w:lang w:val="en-US"/>
        </w:rPr>
        <w:t xml:space="preserve"> when there is a lot of revision, like drop and insert, that being made. Since this is the first time we create </w:t>
      </w:r>
      <w:r w:rsidRPr="63DBCBD8" w:rsidR="5BCC25D3">
        <w:rPr>
          <w:rFonts w:ascii="Times New Roman" w:hAnsi="Times New Roman" w:eastAsia="Times New Roman" w:cs="Times New Roman"/>
          <w:noProof w:val="0"/>
          <w:sz w:val="24"/>
          <w:szCs w:val="24"/>
          <w:lang w:val="en-US"/>
        </w:rPr>
        <w:t>the automation</w:t>
      </w:r>
      <w:r w:rsidRPr="63DBCBD8" w:rsidR="5BCC25D3">
        <w:rPr>
          <w:rFonts w:ascii="Times New Roman" w:hAnsi="Times New Roman" w:eastAsia="Times New Roman" w:cs="Times New Roman"/>
          <w:noProof w:val="0"/>
          <w:sz w:val="24"/>
          <w:szCs w:val="24"/>
          <w:lang w:val="en-US"/>
        </w:rPr>
        <w:t xml:space="preserve">, there are so many requirements that might not </w:t>
      </w:r>
      <w:r w:rsidRPr="63DBCBD8" w:rsidR="5BCC25D3">
        <w:rPr>
          <w:rFonts w:ascii="Times New Roman" w:hAnsi="Times New Roman" w:eastAsia="Times New Roman" w:cs="Times New Roman"/>
          <w:noProof w:val="0"/>
          <w:sz w:val="24"/>
          <w:szCs w:val="24"/>
          <w:lang w:val="en-US"/>
        </w:rPr>
        <w:t>defined</w:t>
      </w:r>
      <w:r w:rsidRPr="63DBCBD8" w:rsidR="5BCC25D3">
        <w:rPr>
          <w:rFonts w:ascii="Times New Roman" w:hAnsi="Times New Roman" w:eastAsia="Times New Roman" w:cs="Times New Roman"/>
          <w:noProof w:val="0"/>
          <w:sz w:val="24"/>
          <w:szCs w:val="24"/>
          <w:lang w:val="en-US"/>
        </w:rPr>
        <w:t xml:space="preserve"> properly. </w:t>
      </w:r>
      <w:r w:rsidRPr="63DBCBD8" w:rsidR="5BCC25D3">
        <w:rPr>
          <w:rFonts w:ascii="Times New Roman" w:hAnsi="Times New Roman" w:eastAsia="Times New Roman" w:cs="Times New Roman"/>
          <w:noProof w:val="0"/>
          <w:sz w:val="24"/>
          <w:szCs w:val="24"/>
          <w:lang w:val="en-US"/>
        </w:rPr>
        <w:t>Thus</w:t>
      </w:r>
      <w:r w:rsidRPr="63DBCBD8" w:rsidR="5BCC25D3">
        <w:rPr>
          <w:rFonts w:ascii="Times New Roman" w:hAnsi="Times New Roman" w:eastAsia="Times New Roman" w:cs="Times New Roman"/>
          <w:noProof w:val="0"/>
          <w:sz w:val="24"/>
          <w:szCs w:val="24"/>
          <w:lang w:val="en-US"/>
        </w:rPr>
        <w:t xml:space="preserve"> the purpose of this paper is to review and redefine the automation’s requirements from basic like</w:t>
      </w:r>
    </w:p>
    <w:p w:rsidR="00603A5C" w:rsidP="00603A5C" w:rsidRDefault="00603A5C" w14:paraId="0B2E3B08" w14:textId="77777777">
      <w:pPr>
        <w:spacing w:before="54" w:after="0" w:line="276" w:lineRule="auto"/>
        <w:jc w:val="both"/>
        <w:rPr>
          <w:rFonts w:ascii="Times New Roman" w:hAnsi="Times New Roman" w:cs="Times New Roman"/>
          <w:sz w:val="24"/>
          <w:szCs w:val="24"/>
        </w:rPr>
      </w:pPr>
    </w:p>
    <w:p w:rsidR="003C2414" w:rsidP="00603A5C" w:rsidRDefault="003C2414" w14:paraId="1B015482" w14:textId="75072925">
      <w:pPr>
        <w:spacing w:before="54" w:after="0" w:line="276" w:lineRule="auto"/>
        <w:jc w:val="both"/>
        <w:rPr>
          <w:rFonts w:ascii="Times New Roman" w:hAnsi="Times New Roman" w:cs="Times New Roman"/>
          <w:b/>
          <w:bCs/>
          <w:color w:val="000000" w:themeColor="text1"/>
          <w:sz w:val="24"/>
          <w:szCs w:val="24"/>
        </w:rPr>
      </w:pPr>
      <w:r w:rsidRPr="63DBCBD8" w:rsidR="003C2414">
        <w:rPr>
          <w:rFonts w:ascii="Times New Roman" w:hAnsi="Times New Roman" w:cs="Times New Roman"/>
          <w:b w:val="1"/>
          <w:bCs w:val="1"/>
          <w:color w:val="000000" w:themeColor="text1" w:themeTint="FF" w:themeShade="FF"/>
          <w:sz w:val="24"/>
          <w:szCs w:val="24"/>
        </w:rPr>
        <w:t>3. E-COMMERCE</w:t>
      </w:r>
    </w:p>
    <w:p w:rsidR="0C821B92" w:rsidP="63DBCBD8" w:rsidRDefault="0C821B92" w14:paraId="3E77A038" w14:textId="7C98D653">
      <w:pPr>
        <w:pStyle w:val="Normal"/>
        <w:spacing w:before="54" w:after="0" w:line="276" w:lineRule="auto"/>
        <w:jc w:val="both"/>
        <w:rPr>
          <w:rFonts w:ascii="Times New Roman" w:hAnsi="Times New Roman" w:cs="Times New Roman"/>
          <w:sz w:val="24"/>
          <w:szCs w:val="24"/>
        </w:rPr>
      </w:pPr>
      <w:r w:rsidRPr="63DBCBD8" w:rsidR="0C821B92">
        <w:rPr>
          <w:rFonts w:ascii="Times New Roman" w:hAnsi="Times New Roman" w:cs="Times New Roman"/>
          <w:sz w:val="24"/>
          <w:szCs w:val="24"/>
        </w:rPr>
        <w:t>The procedure of stock proportionality is most fitting for inventories that stay inconspicuous by the purchaser, rather than "keep full" frameworks where a retail customer might want to see full retires of the item they are purchasing so as not to think they are purchasing something old, undesirable or stale; and separated from the "trigger point" frameworks where item is reordered when it hits a specific level; stock proportionality is utilized viably by without a moment to spare assembling procedures and retail applications where the item is escaped see.</w:t>
      </w:r>
    </w:p>
    <w:p w:rsidR="009A34CE" w:rsidP="00603A5C" w:rsidRDefault="009A34CE" w14:paraId="3286D8A6" w14:textId="77777777">
      <w:pPr>
        <w:spacing w:before="54" w:after="0" w:line="276" w:lineRule="auto"/>
        <w:jc w:val="both"/>
        <w:rPr>
          <w:rFonts w:ascii="Times New Roman" w:hAnsi="Times New Roman" w:cs="Times New Roman"/>
          <w:sz w:val="24"/>
          <w:szCs w:val="24"/>
        </w:rPr>
      </w:pPr>
      <w:r w:rsidRPr="63DBCBD8" w:rsidR="009A34CE">
        <w:rPr>
          <w:rFonts w:ascii="Times New Roman" w:hAnsi="Times New Roman" w:cs="Times New Roman"/>
          <w:sz w:val="24"/>
          <w:szCs w:val="24"/>
        </w:rPr>
        <w:t xml:space="preserve">Types of E-commerce: </w:t>
      </w:r>
    </w:p>
    <w:p w:rsidR="63DBCBD8" w:rsidP="63DBCBD8" w:rsidRDefault="63DBCBD8" w14:paraId="35E3F006" w14:textId="064B79CA">
      <w:pPr>
        <w:pStyle w:val="Normal"/>
        <w:spacing w:before="54" w:after="0" w:line="276" w:lineRule="auto"/>
        <w:jc w:val="both"/>
        <w:rPr>
          <w:rFonts w:ascii="Times New Roman" w:hAnsi="Times New Roman" w:cs="Times New Roman"/>
          <w:sz w:val="24"/>
          <w:szCs w:val="24"/>
        </w:rPr>
      </w:pPr>
    </w:p>
    <w:p w:rsidR="009A34CE" w:rsidP="00603A5C" w:rsidRDefault="009A34CE" w14:paraId="71561726" w14:textId="4A21A3DE">
      <w:pPr>
        <w:spacing w:before="54" w:after="0" w:line="276" w:lineRule="auto"/>
        <w:jc w:val="both"/>
        <w:rPr>
          <w:rFonts w:ascii="Times New Roman" w:hAnsi="Times New Roman" w:cs="Times New Roman"/>
          <w:sz w:val="24"/>
          <w:szCs w:val="24"/>
        </w:rPr>
      </w:pPr>
      <w:r w:rsidRPr="63DBCBD8" w:rsidR="009A34CE">
        <w:rPr>
          <w:rFonts w:ascii="Times New Roman" w:hAnsi="Times New Roman" w:cs="Times New Roman"/>
          <w:sz w:val="24"/>
          <w:szCs w:val="24"/>
        </w:rPr>
        <w:t xml:space="preserve">1) </w:t>
      </w:r>
      <w:r w:rsidRPr="63DBCBD8" w:rsidR="2FEBFF87">
        <w:rPr>
          <w:rFonts w:ascii="Times New Roman" w:hAnsi="Times New Roman" w:cs="Times New Roman"/>
          <w:sz w:val="24"/>
          <w:szCs w:val="24"/>
        </w:rPr>
        <w:t>Periodic Inventory System:</w:t>
      </w:r>
      <w:r w:rsidRPr="63DBCBD8" w:rsidR="2FEBFF87">
        <w:rPr>
          <w:rFonts w:ascii="Times New Roman" w:hAnsi="Times New Roman" w:cs="Times New Roman"/>
          <w:sz w:val="24"/>
          <w:szCs w:val="24"/>
        </w:rPr>
        <w:t xml:space="preserve"> Inventory is physically counted at specific intervals (e.g., monthly, quarterly, annually).</w:t>
      </w:r>
      <w:r w:rsidRPr="63DBCBD8" w:rsidR="2FEBFF87">
        <w:rPr>
          <w:rFonts w:ascii="Times New Roman" w:hAnsi="Times New Roman" w:cs="Times New Roman"/>
          <w:sz w:val="24"/>
          <w:szCs w:val="24"/>
        </w:rPr>
        <w:t xml:space="preserve"> Simple to implement, low-cost, suitable for small businesses with limited inventory.</w:t>
      </w:r>
    </w:p>
    <w:p w:rsidR="009A34CE" w:rsidP="63DBCBD8" w:rsidRDefault="009A34CE" w14:paraId="4FC6DCED" w14:textId="3A977F44">
      <w:pPr>
        <w:spacing w:before="54" w:after="0" w:line="276" w:lineRule="auto"/>
        <w:jc w:val="both"/>
        <w:rPr>
          <w:rFonts w:ascii="Times New Roman" w:hAnsi="Times New Roman" w:cs="Times New Roman"/>
          <w:sz w:val="24"/>
          <w:szCs w:val="24"/>
        </w:rPr>
      </w:pPr>
      <w:r w:rsidRPr="63DBCBD8" w:rsidR="009A34CE">
        <w:rPr>
          <w:rFonts w:ascii="Times New Roman" w:hAnsi="Times New Roman" w:cs="Times New Roman"/>
          <w:sz w:val="24"/>
          <w:szCs w:val="24"/>
        </w:rPr>
        <w:t>2)</w:t>
      </w:r>
      <w:r w:rsidRPr="63DBCBD8" w:rsidR="5A16E87F">
        <w:rPr>
          <w:rFonts w:ascii="Times New Roman" w:hAnsi="Times New Roman" w:cs="Times New Roman"/>
          <w:sz w:val="24"/>
          <w:szCs w:val="24"/>
        </w:rPr>
        <w:t xml:space="preserve"> Perpetual Inventory System: Inventory levels are continuously updated in real-time with each transaction.</w:t>
      </w:r>
      <w:r w:rsidRPr="63DBCBD8" w:rsidR="5A16E87F">
        <w:rPr>
          <w:rFonts w:ascii="Times New Roman" w:hAnsi="Times New Roman" w:cs="Times New Roman"/>
          <w:sz w:val="24"/>
          <w:szCs w:val="24"/>
        </w:rPr>
        <w:t xml:space="preserve"> High accuracy, real-time tracking, better for high-volume businesses, supports automated reordering.</w:t>
      </w:r>
    </w:p>
    <w:p w:rsidR="009A34CE" w:rsidP="00603A5C" w:rsidRDefault="009A34CE" w14:paraId="38242F28" w14:textId="1B3B7E72">
      <w:pPr>
        <w:spacing w:before="54" w:after="0" w:line="276" w:lineRule="auto"/>
        <w:jc w:val="both"/>
        <w:rPr>
          <w:rFonts w:ascii="Times New Roman" w:hAnsi="Times New Roman" w:cs="Times New Roman"/>
          <w:sz w:val="24"/>
          <w:szCs w:val="24"/>
        </w:rPr>
      </w:pPr>
      <w:r w:rsidRPr="63DBCBD8" w:rsidR="009A34CE">
        <w:rPr>
          <w:rFonts w:ascii="Times New Roman" w:hAnsi="Times New Roman" w:cs="Times New Roman"/>
          <w:sz w:val="24"/>
          <w:szCs w:val="24"/>
        </w:rPr>
        <w:t>3)</w:t>
      </w:r>
      <w:r w:rsidRPr="63DBCBD8" w:rsidR="6AE7B44F">
        <w:rPr>
          <w:rFonts w:ascii="Times New Roman" w:hAnsi="Times New Roman" w:cs="Times New Roman"/>
          <w:sz w:val="24"/>
          <w:szCs w:val="24"/>
        </w:rPr>
        <w:t xml:space="preserve"> Cloud-Based Inventory System:</w:t>
      </w:r>
      <w:r w:rsidRPr="63DBCBD8" w:rsidR="6AE7B44F">
        <w:rPr>
          <w:rFonts w:ascii="Times New Roman" w:hAnsi="Times New Roman" w:cs="Times New Roman"/>
          <w:sz w:val="24"/>
          <w:szCs w:val="24"/>
        </w:rPr>
        <w:t xml:space="preserve"> Inventory data is stored and managed on remote servers accessible via the internet.</w:t>
      </w:r>
      <w:r w:rsidRPr="63DBCBD8" w:rsidR="6AE7B44F">
        <w:rPr>
          <w:rFonts w:ascii="Times New Roman" w:hAnsi="Times New Roman" w:cs="Times New Roman"/>
          <w:sz w:val="24"/>
          <w:szCs w:val="24"/>
        </w:rPr>
        <w:t xml:space="preserve"> Accessible from anywhere, easy to scale, lower upfront costs, automatic </w:t>
      </w:r>
      <w:r w:rsidRPr="63DBCBD8" w:rsidR="6AE7B44F">
        <w:rPr>
          <w:rFonts w:ascii="Times New Roman" w:hAnsi="Times New Roman" w:cs="Times New Roman"/>
          <w:sz w:val="24"/>
          <w:szCs w:val="24"/>
        </w:rPr>
        <w:t>updates</w:t>
      </w:r>
      <w:r w:rsidRPr="63DBCBD8" w:rsidR="6AE7B44F">
        <w:rPr>
          <w:rFonts w:ascii="Times New Roman" w:hAnsi="Times New Roman" w:cs="Times New Roman"/>
          <w:sz w:val="24"/>
          <w:szCs w:val="24"/>
        </w:rPr>
        <w:t xml:space="preserve"> and backups.</w:t>
      </w:r>
    </w:p>
    <w:p w:rsidR="00DA52F4" w:rsidP="63DBCBD8" w:rsidRDefault="00DA52F4" w14:paraId="200C6803" w14:textId="201AF5AD">
      <w:pPr>
        <w:spacing w:before="54" w:after="0" w:line="276" w:lineRule="auto"/>
        <w:jc w:val="both"/>
        <w:rPr>
          <w:rFonts w:ascii="Times New Roman" w:hAnsi="Times New Roman" w:cs="Times New Roman"/>
          <w:sz w:val="24"/>
          <w:szCs w:val="24"/>
        </w:rPr>
      </w:pPr>
      <w:r w:rsidRPr="63DBCBD8" w:rsidR="009A34CE">
        <w:rPr>
          <w:rFonts w:ascii="Times New Roman" w:hAnsi="Times New Roman" w:cs="Times New Roman"/>
          <w:sz w:val="24"/>
          <w:szCs w:val="24"/>
        </w:rPr>
        <w:t xml:space="preserve">4) </w:t>
      </w:r>
      <w:r w:rsidRPr="63DBCBD8" w:rsidR="4ABE590A">
        <w:rPr>
          <w:rFonts w:ascii="Times New Roman" w:hAnsi="Times New Roman" w:cs="Times New Roman"/>
          <w:sz w:val="24"/>
          <w:szCs w:val="24"/>
        </w:rPr>
        <w:t>Vendor-Managed Inventory (VMI) System:</w:t>
      </w:r>
      <w:r w:rsidRPr="63DBCBD8" w:rsidR="4ABE590A">
        <w:rPr>
          <w:rFonts w:ascii="Times New Roman" w:hAnsi="Times New Roman" w:cs="Times New Roman"/>
          <w:sz w:val="24"/>
          <w:szCs w:val="24"/>
        </w:rPr>
        <w:t xml:space="preserve"> Suppliers manage the inventory levels based on agreed-upon parameters and sales data.</w:t>
      </w:r>
      <w:r w:rsidRPr="63DBCBD8" w:rsidR="4ABE590A">
        <w:rPr>
          <w:rFonts w:ascii="Times New Roman" w:hAnsi="Times New Roman" w:cs="Times New Roman"/>
          <w:sz w:val="24"/>
          <w:szCs w:val="24"/>
        </w:rPr>
        <w:t xml:space="preserve"> Reduces the burden on the buyer, improves supply chain efficiency, potential for better supplier-buyer relationships.</w:t>
      </w:r>
    </w:p>
    <w:p w:rsidR="00DA52F4" w:rsidP="63DBCBD8" w:rsidRDefault="00DA52F4" w14:paraId="53388674" w14:textId="358C5C71">
      <w:pPr>
        <w:pStyle w:val="Normal"/>
        <w:spacing w:before="54" w:after="0" w:line="276" w:lineRule="auto"/>
        <w:jc w:val="both"/>
        <w:rPr>
          <w:rFonts w:ascii="Times New Roman" w:hAnsi="Times New Roman" w:cs="Times New Roman"/>
          <w:sz w:val="24"/>
          <w:szCs w:val="24"/>
        </w:rPr>
      </w:pPr>
    </w:p>
    <w:p w:rsidR="00DA52F4" w:rsidP="63DBCBD8" w:rsidRDefault="00DA52F4" w14:paraId="4E41EEDD" w14:textId="29712D7D">
      <w:pPr>
        <w:pStyle w:val="Normal"/>
        <w:spacing w:before="54" w:after="0" w:line="276" w:lineRule="auto"/>
        <w:jc w:val="both"/>
        <w:rPr>
          <w:rFonts w:ascii="Times New Roman" w:hAnsi="Times New Roman" w:cs="Times New Roman"/>
          <w:sz w:val="24"/>
          <w:szCs w:val="24"/>
        </w:rPr>
      </w:pPr>
    </w:p>
    <w:p w:rsidR="009A34CE" w:rsidP="00603A5C" w:rsidRDefault="009A34CE" w14:paraId="7D58F9FA" w14:textId="72AF49E6">
      <w:pPr>
        <w:spacing w:before="54" w:after="0" w:line="276" w:lineRule="auto"/>
        <w:jc w:val="both"/>
        <w:rPr>
          <w:rFonts w:ascii="Times New Roman" w:hAnsi="Times New Roman" w:cs="Times New Roman"/>
          <w:b/>
          <w:bCs/>
          <w:color w:val="000000" w:themeColor="text1"/>
          <w:sz w:val="24"/>
          <w:szCs w:val="24"/>
        </w:rPr>
      </w:pPr>
      <w:r w:rsidRPr="63DBCBD8" w:rsidR="009A34CE">
        <w:rPr>
          <w:rFonts w:ascii="Times New Roman" w:hAnsi="Times New Roman" w:cs="Times New Roman"/>
          <w:b w:val="1"/>
          <w:bCs w:val="1"/>
          <w:color w:val="000000" w:themeColor="text1" w:themeTint="FF" w:themeShade="FF"/>
          <w:sz w:val="24"/>
          <w:szCs w:val="24"/>
        </w:rPr>
        <w:t>4. METHODOLOGY USED</w:t>
      </w:r>
    </w:p>
    <w:p w:rsidR="66EB45A5" w:rsidP="63DBCBD8" w:rsidRDefault="66EB45A5" w14:paraId="2624580C" w14:textId="4679F128">
      <w:pPr>
        <w:pStyle w:val="ListParagraph"/>
        <w:numPr>
          <w:ilvl w:val="0"/>
          <w:numId w:val="22"/>
        </w:numPr>
        <w:spacing w:before="54" w:after="0" w:line="276" w:lineRule="auto"/>
        <w:jc w:val="both"/>
        <w:rPr>
          <w:noProof w:val="0"/>
          <w:lang w:val="en-US"/>
        </w:rPr>
      </w:pPr>
      <w:r w:rsidRPr="63DBCBD8" w:rsidR="66EB45A5">
        <w:rPr>
          <w:noProof w:val="0"/>
          <w:lang w:val="en-US"/>
        </w:rPr>
        <w:t xml:space="preserve">Research strategy can be characterized as efficient and purposive examination of actualities with a goal deciding the powerful relationship among such certainties and research between at least two wonders from the broad writing study it is much clearer to contribute specifically for the effective consummation of the venture, are </w:t>
      </w:r>
      <w:r w:rsidRPr="63DBCBD8" w:rsidR="66EB45A5">
        <w:rPr>
          <w:noProof w:val="0"/>
          <w:lang w:val="en-US"/>
        </w:rPr>
        <w:t>impacted</w:t>
      </w:r>
      <w:r w:rsidRPr="63DBCBD8" w:rsidR="66EB45A5">
        <w:rPr>
          <w:noProof w:val="0"/>
          <w:lang w:val="en-US"/>
        </w:rPr>
        <w:t xml:space="preserve"> by stock administration framework. Specifically, </w:t>
      </w:r>
      <w:r w:rsidRPr="63DBCBD8" w:rsidR="66EB45A5">
        <w:rPr>
          <w:noProof w:val="0"/>
          <w:lang w:val="en-US"/>
        </w:rPr>
        <w:t>looks into</w:t>
      </w:r>
      <w:r w:rsidRPr="63DBCBD8" w:rsidR="66EB45A5">
        <w:rPr>
          <w:noProof w:val="0"/>
          <w:lang w:val="en-US"/>
        </w:rPr>
        <w:t xml:space="preserve"> were directed to little degree to investigate about stock administration in development ventures. This </w:t>
      </w:r>
      <w:r w:rsidRPr="63DBCBD8" w:rsidR="66EB45A5">
        <w:rPr>
          <w:noProof w:val="0"/>
          <w:lang w:val="en-US"/>
        </w:rPr>
        <w:t>cause</w:t>
      </w:r>
      <w:r w:rsidRPr="63DBCBD8" w:rsidR="66EB45A5">
        <w:rPr>
          <w:noProof w:val="0"/>
          <w:lang w:val="en-US"/>
        </w:rPr>
        <w:t xml:space="preserve"> </w:t>
      </w:r>
      <w:r w:rsidRPr="63DBCBD8" w:rsidR="66EB45A5">
        <w:rPr>
          <w:noProof w:val="0"/>
          <w:lang w:val="en-US"/>
        </w:rPr>
        <w:t>affect</w:t>
      </w:r>
      <w:r w:rsidRPr="63DBCBD8" w:rsidR="66EB45A5">
        <w:rPr>
          <w:noProof w:val="0"/>
          <w:lang w:val="en-US"/>
        </w:rPr>
        <w:t xml:space="preserve"> on </w:t>
      </w:r>
      <w:r w:rsidRPr="63DBCBD8" w:rsidR="66EB45A5">
        <w:rPr>
          <w:noProof w:val="0"/>
          <w:lang w:val="en-US"/>
        </w:rPr>
        <w:t>execution</w:t>
      </w:r>
      <w:r w:rsidRPr="63DBCBD8" w:rsidR="66EB45A5">
        <w:rPr>
          <w:noProof w:val="0"/>
          <w:lang w:val="en-US"/>
        </w:rPr>
        <w:t xml:space="preserve"> of the stock administration. To yield a coveted execution, it is important to guarantee the task work successfully. Poll study was directed among development experts to distinguish their feeling towards stock administration framework in their association. The </w:t>
      </w:r>
      <w:r w:rsidRPr="63DBCBD8" w:rsidR="66EB45A5">
        <w:rPr>
          <w:noProof w:val="0"/>
          <w:lang w:val="en-US"/>
        </w:rPr>
        <w:t>got information</w:t>
      </w:r>
      <w:r w:rsidRPr="63DBCBD8" w:rsidR="66EB45A5">
        <w:rPr>
          <w:noProof w:val="0"/>
          <w:lang w:val="en-US"/>
        </w:rPr>
        <w:t xml:space="preserve"> is dissected to discover the recurrence of reaction for different elements.</w:t>
      </w:r>
    </w:p>
    <w:p w:rsidR="63DBCBD8" w:rsidP="63DBCBD8" w:rsidRDefault="63DBCBD8" w14:paraId="20471D03" w14:textId="33EACCCE">
      <w:pPr>
        <w:pStyle w:val="ListParagraph"/>
        <w:spacing w:before="54" w:after="0" w:line="276" w:lineRule="auto"/>
        <w:ind w:left="720"/>
        <w:jc w:val="both"/>
        <w:rPr>
          <w:noProof w:val="0"/>
          <w:lang w:val="en-US"/>
        </w:rPr>
      </w:pPr>
    </w:p>
    <w:p w:rsidR="3A0AFAE0" w:rsidP="63DBCBD8" w:rsidRDefault="3A0AFAE0" w14:paraId="01A25D9C" w14:textId="08CD7FE4">
      <w:pPr>
        <w:pStyle w:val="ListParagraph"/>
        <w:numPr>
          <w:ilvl w:val="0"/>
          <w:numId w:val="22"/>
        </w:numPr>
        <w:spacing w:before="54" w:after="0" w:line="276" w:lineRule="auto"/>
        <w:jc w:val="both"/>
        <w:rPr/>
      </w:pPr>
      <w:r w:rsidRPr="63DBCBD8" w:rsidR="3A0AFAE0">
        <w:rPr>
          <w:noProof w:val="0"/>
          <w:lang w:val="en-US"/>
        </w:rPr>
        <w:t xml:space="preserve">Objective Definition: Clearly define the </w:t>
      </w:r>
      <w:r w:rsidRPr="63DBCBD8" w:rsidR="3A0AFAE0">
        <w:rPr>
          <w:noProof w:val="0"/>
          <w:lang w:val="en-US"/>
        </w:rPr>
        <w:t>objectives</w:t>
      </w:r>
      <w:r w:rsidRPr="63DBCBD8" w:rsidR="3A0AFAE0">
        <w:rPr>
          <w:noProof w:val="0"/>
          <w:lang w:val="en-US"/>
        </w:rPr>
        <w:t xml:space="preserve"> of the inventory management system (e.g., reducing excess inventory, improving order accuracy, etc.</w:t>
      </w:r>
      <w:r w:rsidRPr="63DBCBD8" w:rsidR="3A0AFAE0">
        <w:rPr>
          <w:noProof w:val="0"/>
          <w:lang w:val="en-US"/>
        </w:rPr>
        <w:t>).</w:t>
      </w:r>
      <w:r w:rsidR="3A0AFAE0">
        <w:rPr/>
        <w:t>Stakeholder</w:t>
      </w:r>
      <w:r w:rsidR="3A0AFAE0">
        <w:rPr/>
        <w:t xml:space="preserve"> </w:t>
      </w:r>
      <w:r w:rsidR="3A0AFAE0">
        <w:rPr/>
        <w:t>Identification</w:t>
      </w:r>
      <w:r w:rsidR="3A0AFAE0">
        <w:rPr/>
        <w:t>Identify</w:t>
      </w:r>
      <w:r w:rsidR="3A0AFAE0">
        <w:rPr/>
        <w:t xml:space="preserve"> and consult with all stakeholders (e.g., warehouse staff, </w:t>
      </w:r>
      <w:r w:rsidR="3A0AFAE0">
        <w:rPr/>
        <w:t>purchasing</w:t>
      </w:r>
      <w:r w:rsidR="3A0AFAE0">
        <w:rPr/>
        <w:t xml:space="preserve"> managers, sales team</w:t>
      </w:r>
      <w:r w:rsidR="3A0AFAE0">
        <w:rPr/>
        <w:t>).</w:t>
      </w:r>
      <w:r w:rsidR="3A0AFAE0">
        <w:rPr/>
        <w:t>Needs</w:t>
      </w:r>
      <w:r w:rsidR="3A0AFAE0">
        <w:rPr/>
        <w:t xml:space="preserve"> Assessment Conduct interviews, surveys, and observations to gather detailed requirements.</w:t>
      </w:r>
    </w:p>
    <w:p w:rsidR="63DBCBD8" w:rsidP="63DBCBD8" w:rsidRDefault="63DBCBD8" w14:paraId="106667C4" w14:textId="0231A8FA">
      <w:pPr>
        <w:pStyle w:val="ListParagraph"/>
        <w:spacing w:before="54" w:after="0" w:line="276" w:lineRule="auto"/>
        <w:ind w:left="720"/>
        <w:jc w:val="both"/>
      </w:pPr>
    </w:p>
    <w:p w:rsidR="69D342F3" w:rsidP="63DBCBD8" w:rsidRDefault="69D342F3" w14:paraId="22A3F809" w14:textId="1FAFAF2C">
      <w:pPr>
        <w:pStyle w:val="ListParagraph"/>
        <w:numPr>
          <w:ilvl w:val="0"/>
          <w:numId w:val="22"/>
        </w:numPr>
        <w:spacing w:before="54" w:after="0" w:line="276" w:lineRule="auto"/>
        <w:jc w:val="both"/>
        <w:rPr/>
      </w:pPr>
      <w:r w:rsidR="69D342F3">
        <w:rPr/>
        <w:t xml:space="preserve">Process Mapping: Map current inventory processes to understand workflows and </w:t>
      </w:r>
      <w:r w:rsidR="69D342F3">
        <w:rPr/>
        <w:t>identify</w:t>
      </w:r>
      <w:r w:rsidR="69D342F3">
        <w:rPr/>
        <w:t xml:space="preserve"> areas for </w:t>
      </w:r>
      <w:r w:rsidR="69D342F3">
        <w:rPr/>
        <w:t>improvement.</w:t>
      </w:r>
      <w:r w:rsidR="69D342F3">
        <w:rPr/>
        <w:t>System</w:t>
      </w:r>
      <w:r w:rsidR="69D342F3">
        <w:rPr/>
        <w:t xml:space="preserve"> Specifications Define the functional and non-functional requirements (e.g., software capabilities, performance criteria</w:t>
      </w:r>
      <w:r w:rsidR="69D342F3">
        <w:rPr/>
        <w:t>).</w:t>
      </w:r>
      <w:r w:rsidR="69D342F3">
        <w:rPr/>
        <w:t>Architecture</w:t>
      </w:r>
      <w:r w:rsidR="69D342F3">
        <w:rPr/>
        <w:t xml:space="preserve"> Design Design the system architecture, including hardware and software components, database schema, and user interfaces.</w:t>
      </w:r>
    </w:p>
    <w:p w:rsidR="63DBCBD8" w:rsidP="63DBCBD8" w:rsidRDefault="63DBCBD8" w14:paraId="7A78AF06" w14:textId="1764429C">
      <w:pPr>
        <w:pStyle w:val="ListParagraph"/>
        <w:spacing w:before="54" w:after="0" w:line="276" w:lineRule="auto"/>
        <w:ind w:left="720"/>
        <w:jc w:val="both"/>
      </w:pPr>
    </w:p>
    <w:p w:rsidR="63DBCBD8" w:rsidP="63DBCBD8" w:rsidRDefault="63DBCBD8" w14:paraId="0ED0E412" w14:textId="03156A39">
      <w:pPr>
        <w:pStyle w:val="ListParagraph"/>
        <w:spacing w:before="54" w:after="0" w:line="276" w:lineRule="auto"/>
        <w:ind w:left="720"/>
        <w:jc w:val="both"/>
        <w:rPr>
          <w:noProof w:val="0"/>
          <w:lang w:val="en-US"/>
        </w:rPr>
      </w:pPr>
    </w:p>
    <w:p w:rsidR="63DBCBD8" w:rsidP="63DBCBD8" w:rsidRDefault="63DBCBD8" w14:paraId="3A854E4E" w14:textId="35DD5BA7">
      <w:pPr>
        <w:pStyle w:val="ListParagraph"/>
        <w:spacing w:before="54" w:after="0" w:line="276" w:lineRule="auto"/>
        <w:ind w:left="720"/>
        <w:jc w:val="both"/>
        <w:rPr>
          <w:noProof w:val="0"/>
          <w:lang w:val="en-US"/>
        </w:rPr>
      </w:pPr>
    </w:p>
    <w:p w:rsidR="63DBCBD8" w:rsidP="63DBCBD8" w:rsidRDefault="63DBCBD8" w14:paraId="784170AD" w14:textId="1F4D6AE6">
      <w:pPr>
        <w:pStyle w:val="ListParagraph"/>
        <w:spacing w:before="54" w:after="0" w:line="276" w:lineRule="auto"/>
        <w:ind w:left="720"/>
        <w:jc w:val="both"/>
        <w:rPr>
          <w:noProof w:val="0"/>
          <w:lang w:val="en-US"/>
        </w:rPr>
      </w:pPr>
    </w:p>
    <w:p w:rsidR="63DBCBD8" w:rsidP="63DBCBD8" w:rsidRDefault="63DBCBD8" w14:paraId="740A046D" w14:textId="6D22235D">
      <w:pPr>
        <w:pStyle w:val="ListParagraph"/>
        <w:spacing w:before="54" w:after="0" w:line="276" w:lineRule="auto"/>
        <w:ind w:left="720"/>
        <w:jc w:val="both"/>
        <w:rPr>
          <w:noProof w:val="0"/>
          <w:lang w:val="en-US"/>
        </w:rPr>
      </w:pPr>
    </w:p>
    <w:p w:rsidR="63DBCBD8" w:rsidP="63DBCBD8" w:rsidRDefault="63DBCBD8" w14:paraId="511A44AF" w14:textId="391BDD01">
      <w:pPr>
        <w:pStyle w:val="ListParagraph"/>
        <w:spacing w:before="54" w:after="0" w:line="276" w:lineRule="auto"/>
        <w:ind w:left="720"/>
        <w:jc w:val="both"/>
        <w:rPr>
          <w:noProof w:val="0"/>
          <w:lang w:val="en-US"/>
        </w:rPr>
      </w:pPr>
    </w:p>
    <w:p w:rsidR="63DBCBD8" w:rsidP="63DBCBD8" w:rsidRDefault="63DBCBD8" w14:paraId="03D38EC6" w14:textId="15BB0748">
      <w:pPr>
        <w:pStyle w:val="ListParagraph"/>
        <w:spacing w:before="54" w:after="0" w:line="276" w:lineRule="auto"/>
        <w:ind w:left="720"/>
        <w:jc w:val="both"/>
        <w:rPr>
          <w:noProof w:val="0"/>
          <w:lang w:val="en-US"/>
        </w:rPr>
      </w:pPr>
    </w:p>
    <w:p w:rsidR="63DBCBD8" w:rsidP="63DBCBD8" w:rsidRDefault="63DBCBD8" w14:paraId="583366B8" w14:textId="4C242B47">
      <w:pPr>
        <w:pStyle w:val="ListParagraph"/>
        <w:spacing w:before="54" w:after="0" w:line="276" w:lineRule="auto"/>
        <w:ind w:left="720"/>
        <w:jc w:val="both"/>
        <w:rPr>
          <w:noProof w:val="0"/>
          <w:lang w:val="en-US"/>
        </w:rPr>
      </w:pPr>
    </w:p>
    <w:p w:rsidR="63DBCBD8" w:rsidP="63DBCBD8" w:rsidRDefault="63DBCBD8" w14:paraId="2CA6B197" w14:textId="4307EC26">
      <w:pPr>
        <w:pStyle w:val="ListParagraph"/>
        <w:spacing w:before="54" w:after="0" w:line="276" w:lineRule="auto"/>
        <w:ind w:left="720"/>
        <w:jc w:val="both"/>
        <w:rPr>
          <w:noProof w:val="0"/>
          <w:lang w:val="en-US"/>
        </w:rPr>
      </w:pPr>
    </w:p>
    <w:p w:rsidR="1FF77F22" w:rsidP="1FF77F22" w:rsidRDefault="1FF77F22" w14:paraId="629BBCD0" w14:textId="22252CFF">
      <w:pPr>
        <w:pStyle w:val="ListParagraph"/>
        <w:spacing w:before="54" w:after="0" w:line="276" w:lineRule="auto"/>
        <w:ind w:left="720"/>
        <w:jc w:val="both"/>
        <w:rPr>
          <w:noProof w:val="0"/>
          <w:lang w:val="en-US"/>
        </w:rPr>
      </w:pPr>
    </w:p>
    <w:p w:rsidR="1FF77F22" w:rsidP="1FF77F22" w:rsidRDefault="1FF77F22" w14:paraId="759F35ED" w14:textId="0D33FBAA">
      <w:pPr>
        <w:pStyle w:val="ListParagraph"/>
        <w:spacing w:before="54" w:after="0" w:line="276" w:lineRule="auto"/>
        <w:ind w:left="720"/>
        <w:jc w:val="both"/>
        <w:rPr>
          <w:noProof w:val="0"/>
          <w:lang w:val="en-US"/>
        </w:rPr>
      </w:pPr>
    </w:p>
    <w:p w:rsidR="1FF77F22" w:rsidP="1FF77F22" w:rsidRDefault="1FF77F22" w14:paraId="6D319E2C" w14:textId="0ADD670A">
      <w:pPr>
        <w:pStyle w:val="ListParagraph"/>
        <w:spacing w:before="54" w:after="0" w:line="276" w:lineRule="auto"/>
        <w:ind w:left="720"/>
        <w:jc w:val="both"/>
        <w:rPr>
          <w:noProof w:val="0"/>
          <w:lang w:val="en-US"/>
        </w:rPr>
      </w:pPr>
    </w:p>
    <w:p w:rsidRPr="008F41B4" w:rsidR="008F41B4" w:rsidP="008F41B4" w:rsidRDefault="008F41B4" w14:paraId="6B39E9FC" w14:textId="77777777">
      <w:pPr>
        <w:pStyle w:val="ListParagraph"/>
        <w:spacing w:before="54" w:after="0" w:line="276" w:lineRule="auto"/>
        <w:jc w:val="both"/>
        <w:rPr>
          <w:rFonts w:ascii="Times New Roman" w:hAnsi="Times New Roman" w:cs="Times New Roman"/>
          <w:b/>
          <w:bCs/>
          <w:color w:val="000000" w:themeColor="text1"/>
          <w:sz w:val="24"/>
          <w:szCs w:val="24"/>
        </w:rPr>
      </w:pPr>
    </w:p>
    <w:p w:rsidR="00DA52F4" w:rsidP="00603A5C" w:rsidRDefault="00045BD1" w14:paraId="52757F22" w14:textId="6D53211F">
      <w:pPr>
        <w:spacing w:before="54" w:after="0" w:line="276" w:lineRule="auto"/>
        <w:jc w:val="both"/>
        <w:rPr>
          <w:rFonts w:ascii="Times New Roman" w:hAnsi="Times New Roman" w:cs="Times New Roman"/>
          <w:b/>
          <w:bCs/>
          <w:color w:val="000000" w:themeColor="text1"/>
          <w:sz w:val="24"/>
          <w:szCs w:val="24"/>
        </w:rPr>
      </w:pPr>
      <w:r w:rsidRPr="63DBCBD8" w:rsidR="00045BD1">
        <w:rPr>
          <w:rFonts w:ascii="Times New Roman" w:hAnsi="Times New Roman" w:cs="Times New Roman"/>
          <w:b w:val="1"/>
          <w:bCs w:val="1"/>
          <w:color w:val="000000" w:themeColor="text1" w:themeTint="FF" w:themeShade="FF"/>
          <w:sz w:val="24"/>
          <w:szCs w:val="24"/>
        </w:rPr>
        <w:t>B)</w:t>
      </w:r>
      <w:r w:rsidRPr="63DBCBD8" w:rsidR="009A34CE">
        <w:rPr>
          <w:rFonts w:ascii="Times New Roman" w:hAnsi="Times New Roman" w:cs="Times New Roman"/>
          <w:b w:val="1"/>
          <w:bCs w:val="1"/>
          <w:color w:val="000000" w:themeColor="text1" w:themeTint="FF" w:themeShade="FF"/>
          <w:sz w:val="24"/>
          <w:szCs w:val="24"/>
        </w:rPr>
        <w:t xml:space="preserve"> ARCHITECTUR</w:t>
      </w:r>
      <w:r w:rsidRPr="63DBCBD8" w:rsidR="00C36087">
        <w:rPr>
          <w:rFonts w:ascii="Times New Roman" w:hAnsi="Times New Roman" w:cs="Times New Roman"/>
          <w:b w:val="1"/>
          <w:bCs w:val="1"/>
          <w:color w:val="000000" w:themeColor="text1" w:themeTint="FF" w:themeShade="FF"/>
          <w:sz w:val="24"/>
          <w:szCs w:val="24"/>
        </w:rPr>
        <w:t>E</w:t>
      </w:r>
      <w:r w:rsidRPr="63DBCBD8" w:rsidR="009A34CE">
        <w:rPr>
          <w:rFonts w:ascii="Times New Roman" w:hAnsi="Times New Roman" w:cs="Times New Roman"/>
          <w:b w:val="1"/>
          <w:bCs w:val="1"/>
          <w:color w:val="000000" w:themeColor="text1" w:themeTint="FF" w:themeShade="FF"/>
          <w:sz w:val="24"/>
          <w:szCs w:val="24"/>
        </w:rPr>
        <w:t xml:space="preserve"> DIAGRAM</w:t>
      </w:r>
    </w:p>
    <w:p w:rsidR="00045BD1" w:rsidP="63DBCBD8" w:rsidRDefault="00045BD1" w14:paraId="352F4945" w14:textId="760A947F">
      <w:pPr>
        <w:pStyle w:val="Normal"/>
        <w:spacing w:before="54" w:after="0" w:line="276" w:lineRule="auto"/>
        <w:ind w:left="0"/>
        <w:jc w:val="both"/>
      </w:pPr>
      <w:r w:rsidR="3BF4CAED">
        <w:rPr/>
        <w:t xml:space="preserve">                              </w:t>
      </w:r>
      <w:r w:rsidR="3BF4CAED">
        <w:drawing>
          <wp:inline wp14:editId="640AD10B" wp14:anchorId="31DC5914">
            <wp:extent cx="4219574" cy="2838452"/>
            <wp:effectExtent l="0" t="0" r="0" b="0"/>
            <wp:docPr id="509358400" name="" title=""/>
            <wp:cNvGraphicFramePr>
              <a:graphicFrameLocks noChangeAspect="1"/>
            </wp:cNvGraphicFramePr>
            <a:graphic>
              <a:graphicData uri="http://schemas.openxmlformats.org/drawingml/2006/picture">
                <pic:pic>
                  <pic:nvPicPr>
                    <pic:cNvPr id="0" name=""/>
                    <pic:cNvPicPr/>
                  </pic:nvPicPr>
                  <pic:blipFill>
                    <a:blip r:embed="R19654164624e4c91">
                      <a:extLst>
                        <a:ext xmlns:a="http://schemas.openxmlformats.org/drawingml/2006/main" uri="{28A0092B-C50C-407E-A947-70E740481C1C}">
                          <a14:useLocalDpi val="0"/>
                        </a:ext>
                      </a:extLst>
                    </a:blip>
                    <a:stretch>
                      <a:fillRect/>
                    </a:stretch>
                  </pic:blipFill>
                  <pic:spPr>
                    <a:xfrm>
                      <a:off x="0" y="0"/>
                      <a:ext cx="4219574" cy="2838452"/>
                    </a:xfrm>
                    <a:prstGeom prst="rect">
                      <a:avLst/>
                    </a:prstGeom>
                  </pic:spPr>
                </pic:pic>
              </a:graphicData>
            </a:graphic>
          </wp:inline>
        </w:drawing>
      </w:r>
    </w:p>
    <w:p w:rsidRPr="00C36087" w:rsidR="00C36087" w:rsidP="00603A5C" w:rsidRDefault="00C36087" w14:paraId="28CE294F" w14:textId="0EA646B8">
      <w:pPr>
        <w:spacing w:before="54" w:after="0" w:line="276" w:lineRule="auto"/>
        <w:ind w:left="2880"/>
        <w:jc w:val="both"/>
        <w:rPr>
          <w:rFonts w:ascii="Times New Roman" w:hAnsi="Times New Roman" w:cs="Times New Roman"/>
          <w:color w:val="000000" w:themeColor="text1"/>
          <w:sz w:val="24"/>
          <w:szCs w:val="24"/>
        </w:rPr>
      </w:pPr>
      <w:r w:rsidRPr="63DBCBD8" w:rsidR="3BF4CAED">
        <w:rPr>
          <w:rFonts w:ascii="Times New Roman" w:hAnsi="Times New Roman" w:cs="Times New Roman"/>
          <w:b w:val="1"/>
          <w:bCs w:val="1"/>
          <w:color w:val="000000" w:themeColor="text1" w:themeTint="FF" w:themeShade="FF"/>
          <w:sz w:val="24"/>
          <w:szCs w:val="24"/>
        </w:rPr>
        <w:t xml:space="preserve">     </w:t>
      </w:r>
      <w:r w:rsidRPr="63DBCBD8" w:rsidR="00C36087">
        <w:rPr>
          <w:rFonts w:ascii="Times New Roman" w:hAnsi="Times New Roman" w:cs="Times New Roman"/>
          <w:b w:val="1"/>
          <w:bCs w:val="1"/>
          <w:color w:val="000000" w:themeColor="text1" w:themeTint="FF" w:themeShade="FF"/>
          <w:sz w:val="24"/>
          <w:szCs w:val="24"/>
        </w:rPr>
        <w:t xml:space="preserve">Figure 2: </w:t>
      </w:r>
      <w:r w:rsidRPr="63DBCBD8" w:rsidR="00C36087">
        <w:rPr>
          <w:rFonts w:ascii="Times New Roman" w:hAnsi="Times New Roman" w:cs="Times New Roman"/>
          <w:color w:val="000000" w:themeColor="text1" w:themeTint="FF" w:themeShade="FF"/>
          <w:sz w:val="24"/>
          <w:szCs w:val="24"/>
        </w:rPr>
        <w:t>Architecture diagram</w:t>
      </w:r>
    </w:p>
    <w:p w:rsidR="00C5637A" w:rsidP="00603A5C" w:rsidRDefault="00C5637A" w14:paraId="1650758D" w14:textId="77777777">
      <w:pPr>
        <w:spacing w:before="54" w:after="0" w:line="276" w:lineRule="auto"/>
        <w:jc w:val="both"/>
        <w:rPr>
          <w:rFonts w:ascii="Times New Roman" w:hAnsi="Times New Roman" w:cs="Times New Roman"/>
          <w:color w:val="000000" w:themeColor="text1"/>
          <w:sz w:val="20"/>
          <w:szCs w:val="20"/>
        </w:rPr>
      </w:pPr>
    </w:p>
    <w:p w:rsidR="008F41B4" w:rsidP="00603A5C" w:rsidRDefault="008F41B4" w14:paraId="73BF6DED" w14:textId="77777777">
      <w:pPr>
        <w:spacing w:before="54" w:after="0" w:line="276" w:lineRule="auto"/>
        <w:jc w:val="both"/>
        <w:rPr>
          <w:rFonts w:ascii="Times New Roman" w:hAnsi="Times New Roman" w:cs="Times New Roman"/>
          <w:color w:val="000000" w:themeColor="text1"/>
          <w:sz w:val="20"/>
          <w:szCs w:val="20"/>
        </w:rPr>
      </w:pPr>
    </w:p>
    <w:p w:rsidR="006A6434" w:rsidP="00603A5C" w:rsidRDefault="00045BD1" w14:paraId="78E51081" w14:textId="3E01DBDA">
      <w:p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5. ADVANTAGES</w:t>
      </w:r>
    </w:p>
    <w:p w:rsidR="00045BD1" w:rsidP="63DBCBD8" w:rsidRDefault="00045BD1" w14:paraId="2004824B" w14:textId="55C384D4">
      <w:pPr>
        <w:spacing w:before="54" w:after="0" w:line="276" w:lineRule="auto"/>
        <w:jc w:val="both"/>
        <w:rPr>
          <w:rFonts w:ascii="Times New Roman" w:hAnsi="Times New Roman" w:cs="Times New Roman"/>
          <w:sz w:val="24"/>
          <w:szCs w:val="24"/>
        </w:rPr>
      </w:pPr>
      <w:r w:rsidRPr="63DBCBD8" w:rsidR="00045BD1">
        <w:rPr>
          <w:rFonts w:ascii="Times New Roman" w:hAnsi="Times New Roman" w:cs="Times New Roman"/>
          <w:sz w:val="24"/>
          <w:szCs w:val="24"/>
        </w:rPr>
        <w:t>1)</w:t>
      </w:r>
      <w:r w:rsidRPr="63DBCBD8" w:rsidR="006FA40A">
        <w:rPr>
          <w:rFonts w:ascii="Times New Roman" w:hAnsi="Times New Roman" w:cs="Times New Roman"/>
          <w:sz w:val="24"/>
          <w:szCs w:val="24"/>
        </w:rPr>
        <w:t xml:space="preserve"> Improved Accuracy</w:t>
      </w:r>
    </w:p>
    <w:p w:rsidRPr="00045BD1" w:rsidR="00045BD1" w:rsidP="00603A5C" w:rsidRDefault="00045BD1" w14:paraId="6F610549" w14:textId="4DB832EB">
      <w:pPr>
        <w:spacing w:before="54" w:after="0" w:line="276" w:lineRule="auto"/>
        <w:jc w:val="both"/>
        <w:rPr>
          <w:rFonts w:ascii="Times New Roman" w:hAnsi="Times New Roman" w:cs="Times New Roman"/>
          <w:sz w:val="24"/>
          <w:szCs w:val="24"/>
        </w:rPr>
      </w:pPr>
      <w:r w:rsidRPr="63DBCBD8" w:rsidR="00045BD1">
        <w:rPr>
          <w:rFonts w:ascii="Times New Roman" w:hAnsi="Times New Roman" w:cs="Times New Roman"/>
          <w:sz w:val="24"/>
          <w:szCs w:val="24"/>
        </w:rPr>
        <w:t xml:space="preserve">2) </w:t>
      </w:r>
      <w:r w:rsidRPr="63DBCBD8" w:rsidR="24208A81">
        <w:rPr>
          <w:rFonts w:ascii="Times New Roman" w:hAnsi="Times New Roman" w:cs="Times New Roman"/>
          <w:sz w:val="24"/>
          <w:szCs w:val="24"/>
        </w:rPr>
        <w:t>Cost Savings</w:t>
      </w:r>
    </w:p>
    <w:p w:rsidRPr="00045BD1" w:rsidR="00045BD1" w:rsidP="00603A5C" w:rsidRDefault="00045BD1" w14:paraId="4C1CCD33" w14:textId="13988448">
      <w:pPr>
        <w:spacing w:before="54" w:after="0" w:line="276" w:lineRule="auto"/>
        <w:jc w:val="both"/>
        <w:rPr>
          <w:rFonts w:ascii="Times New Roman" w:hAnsi="Times New Roman" w:cs="Times New Roman"/>
          <w:sz w:val="24"/>
          <w:szCs w:val="24"/>
        </w:rPr>
      </w:pPr>
      <w:r w:rsidRPr="63DBCBD8" w:rsidR="00045BD1">
        <w:rPr>
          <w:rFonts w:ascii="Times New Roman" w:hAnsi="Times New Roman" w:cs="Times New Roman"/>
          <w:sz w:val="24"/>
          <w:szCs w:val="24"/>
        </w:rPr>
        <w:t xml:space="preserve">3) </w:t>
      </w:r>
      <w:r w:rsidRPr="63DBCBD8" w:rsidR="343B8B25">
        <w:rPr>
          <w:rFonts w:ascii="Times New Roman" w:hAnsi="Times New Roman" w:cs="Times New Roman"/>
          <w:sz w:val="24"/>
          <w:szCs w:val="24"/>
        </w:rPr>
        <w:t>Enhanced Efficiency</w:t>
      </w:r>
    </w:p>
    <w:p w:rsidRPr="00045BD1" w:rsidR="00045BD1" w:rsidP="00603A5C" w:rsidRDefault="00045BD1" w14:paraId="75D79B93" w14:textId="46AAD65E">
      <w:pPr>
        <w:spacing w:before="54" w:after="0" w:line="276" w:lineRule="auto"/>
        <w:jc w:val="both"/>
        <w:rPr>
          <w:rFonts w:ascii="Times New Roman" w:hAnsi="Times New Roman" w:cs="Times New Roman"/>
          <w:sz w:val="24"/>
          <w:szCs w:val="24"/>
        </w:rPr>
      </w:pPr>
      <w:r w:rsidRPr="63DBCBD8" w:rsidR="00045BD1">
        <w:rPr>
          <w:rFonts w:ascii="Times New Roman" w:hAnsi="Times New Roman" w:cs="Times New Roman"/>
          <w:sz w:val="24"/>
          <w:szCs w:val="24"/>
        </w:rPr>
        <w:t>4)</w:t>
      </w:r>
      <w:r w:rsidRPr="63DBCBD8" w:rsidR="6628AD06">
        <w:rPr>
          <w:rFonts w:ascii="Times New Roman" w:hAnsi="Times New Roman" w:cs="Times New Roman"/>
          <w:sz w:val="24"/>
          <w:szCs w:val="24"/>
        </w:rPr>
        <w:t xml:space="preserve"> Better Decision Making</w:t>
      </w:r>
      <w:r w:rsidRPr="63DBCBD8" w:rsidR="00045BD1">
        <w:rPr>
          <w:rFonts w:ascii="Times New Roman" w:hAnsi="Times New Roman" w:cs="Times New Roman"/>
          <w:sz w:val="24"/>
          <w:szCs w:val="24"/>
        </w:rPr>
        <w:t xml:space="preserve"> </w:t>
      </w:r>
    </w:p>
    <w:p w:rsidRPr="00045BD1" w:rsidR="00045BD1" w:rsidP="00603A5C" w:rsidRDefault="00045BD1" w14:paraId="02770BDF" w14:textId="7F82A07D">
      <w:pPr>
        <w:spacing w:before="54" w:after="0" w:line="276" w:lineRule="auto"/>
        <w:jc w:val="both"/>
        <w:rPr>
          <w:rFonts w:ascii="Times New Roman" w:hAnsi="Times New Roman" w:cs="Times New Roman"/>
          <w:sz w:val="24"/>
          <w:szCs w:val="24"/>
        </w:rPr>
      </w:pPr>
      <w:r w:rsidRPr="63DBCBD8" w:rsidR="00045BD1">
        <w:rPr>
          <w:rFonts w:ascii="Times New Roman" w:hAnsi="Times New Roman" w:cs="Times New Roman"/>
          <w:sz w:val="24"/>
          <w:szCs w:val="24"/>
        </w:rPr>
        <w:t xml:space="preserve">5) </w:t>
      </w:r>
      <w:r w:rsidRPr="63DBCBD8" w:rsidR="119F4875">
        <w:rPr>
          <w:rFonts w:ascii="Times New Roman" w:hAnsi="Times New Roman" w:cs="Times New Roman"/>
          <w:sz w:val="24"/>
          <w:szCs w:val="24"/>
        </w:rPr>
        <w:t>mproved Customer Satisfaction</w:t>
      </w:r>
      <w:r w:rsidRPr="63DBCBD8" w:rsidR="00045BD1">
        <w:rPr>
          <w:rFonts w:ascii="Times New Roman" w:hAnsi="Times New Roman" w:cs="Times New Roman"/>
          <w:sz w:val="24"/>
          <w:szCs w:val="24"/>
        </w:rPr>
        <w:t xml:space="preserve">. </w:t>
      </w:r>
    </w:p>
    <w:p w:rsidRPr="00045BD1" w:rsidR="00045BD1" w:rsidP="63DBCBD8" w:rsidRDefault="00045BD1" w14:paraId="7C1594D7" w14:textId="0193136E">
      <w:pPr>
        <w:spacing w:before="54" w:after="0" w:line="276" w:lineRule="auto"/>
        <w:jc w:val="both"/>
        <w:rPr>
          <w:rFonts w:ascii="Times New Roman" w:hAnsi="Times New Roman" w:cs="Times New Roman"/>
          <w:b w:val="1"/>
          <w:bCs w:val="1"/>
          <w:color w:val="000000" w:themeColor="text1" w:themeTint="FF" w:themeShade="FF"/>
          <w:sz w:val="24"/>
          <w:szCs w:val="24"/>
        </w:rPr>
      </w:pPr>
      <w:r w:rsidRPr="63DBCBD8" w:rsidR="00045BD1">
        <w:rPr>
          <w:rFonts w:ascii="Times New Roman" w:hAnsi="Times New Roman" w:cs="Times New Roman"/>
          <w:sz w:val="24"/>
          <w:szCs w:val="24"/>
        </w:rPr>
        <w:t xml:space="preserve">6) </w:t>
      </w:r>
      <w:r w:rsidRPr="63DBCBD8" w:rsidR="563681F7">
        <w:rPr>
          <w:rFonts w:ascii="Times New Roman" w:hAnsi="Times New Roman" w:cs="Times New Roman"/>
          <w:sz w:val="24"/>
          <w:szCs w:val="24"/>
        </w:rPr>
        <w:t>Enhanced Traceability and Accountability</w:t>
      </w:r>
    </w:p>
    <w:p w:rsidRPr="00045BD1" w:rsidR="00045BD1" w:rsidP="63DBCBD8" w:rsidRDefault="00045BD1" w14:paraId="3087A2C9" w14:textId="6E77C9D0">
      <w:pPr>
        <w:pStyle w:val="Normal"/>
        <w:spacing w:before="54" w:after="0" w:line="276" w:lineRule="auto"/>
        <w:jc w:val="both"/>
        <w:rPr>
          <w:rFonts w:ascii="Times New Roman" w:hAnsi="Times New Roman" w:cs="Times New Roman"/>
          <w:sz w:val="24"/>
          <w:szCs w:val="24"/>
        </w:rPr>
      </w:pPr>
    </w:p>
    <w:p w:rsidR="00DA52F4" w:rsidP="00603A5C" w:rsidRDefault="00045BD1" w14:paraId="2F3C66E8" w14:textId="406E2A4B">
      <w:p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6. </w:t>
      </w:r>
      <w:r w:rsidRPr="00045BD1" w:rsidR="00DA52F4">
        <w:rPr>
          <w:rFonts w:ascii="Times New Roman" w:hAnsi="Times New Roman" w:cs="Times New Roman"/>
          <w:b/>
          <w:bCs/>
          <w:color w:val="000000" w:themeColor="text1"/>
          <w:sz w:val="24"/>
          <w:szCs w:val="24"/>
        </w:rPr>
        <w:t>RESULTS</w:t>
      </w:r>
    </w:p>
    <w:p w:rsidRPr="00045BD1" w:rsidR="00E5137A" w:rsidP="00603A5C" w:rsidRDefault="00E5137A" w14:paraId="7A55A3E3" w14:textId="2319E61C">
      <w:p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1)User</w:t>
      </w:r>
    </w:p>
    <w:p w:rsidRPr="00E5137A" w:rsidR="00FF754F" w:rsidP="00603A5C" w:rsidRDefault="00C36087" w14:paraId="35E76934" w14:textId="3596256E">
      <w:pPr>
        <w:spacing w:before="54" w:after="0" w:line="276" w:lineRule="auto"/>
        <w:jc w:val="both"/>
        <w:rPr>
          <w:rFonts w:ascii="Times New Roman" w:hAnsi="Times New Roman" w:cs="Times New Roman"/>
          <w:color w:val="000000" w:themeColor="text1"/>
          <w:sz w:val="24"/>
          <w:szCs w:val="24"/>
        </w:rPr>
      </w:pPr>
      <w:r w:rsidRPr="63DBCBD8" w:rsidR="00C36087">
        <w:rPr>
          <w:rFonts w:ascii="Times New Roman" w:hAnsi="Times New Roman" w:cs="Times New Roman"/>
          <w:color w:val="000000" w:themeColor="text1" w:themeTint="FF" w:themeShade="FF"/>
          <w:sz w:val="24"/>
          <w:szCs w:val="24"/>
        </w:rPr>
        <w:t xml:space="preserve">A) </w:t>
      </w:r>
      <w:r w:rsidRPr="63DBCBD8" w:rsidR="7FF2A245">
        <w:rPr>
          <w:rFonts w:ascii="Times New Roman" w:hAnsi="Times New Roman" w:cs="Times New Roman"/>
          <w:color w:val="000000" w:themeColor="text1" w:themeTint="FF" w:themeShade="FF"/>
          <w:sz w:val="24"/>
          <w:szCs w:val="24"/>
        </w:rPr>
        <w:t>Login page</w:t>
      </w:r>
    </w:p>
    <w:p w:rsidRPr="00E5137A" w:rsidR="00C36087" w:rsidP="00603A5C" w:rsidRDefault="00C36087" w14:paraId="4FD70B07" w14:textId="4BCFE5F0">
      <w:pPr>
        <w:spacing w:before="54" w:after="0" w:line="276" w:lineRule="auto"/>
        <w:jc w:val="both"/>
        <w:rPr>
          <w:rFonts w:ascii="Times New Roman" w:hAnsi="Times New Roman" w:cs="Times New Roman"/>
          <w:color w:val="000000" w:themeColor="text1"/>
          <w:sz w:val="24"/>
          <w:szCs w:val="24"/>
        </w:rPr>
      </w:pPr>
      <w:r w:rsidRPr="63DBCBD8" w:rsidR="00C36087">
        <w:rPr>
          <w:rFonts w:ascii="Times New Roman" w:hAnsi="Times New Roman" w:cs="Times New Roman"/>
          <w:color w:val="000000" w:themeColor="text1" w:themeTint="FF" w:themeShade="FF"/>
          <w:sz w:val="24"/>
          <w:szCs w:val="24"/>
        </w:rPr>
        <w:t xml:space="preserve">The project </w:t>
      </w:r>
      <w:r w:rsidRPr="63DBCBD8" w:rsidR="15E44340">
        <w:rPr>
          <w:rFonts w:ascii="Times New Roman" w:hAnsi="Times New Roman" w:cs="Times New Roman"/>
          <w:color w:val="000000" w:themeColor="text1" w:themeTint="FF" w:themeShade="FF"/>
          <w:sz w:val="24"/>
          <w:szCs w:val="24"/>
        </w:rPr>
        <w:t>login page</w:t>
      </w:r>
      <w:r w:rsidRPr="63DBCBD8" w:rsidR="00C36087">
        <w:rPr>
          <w:rFonts w:ascii="Times New Roman" w:hAnsi="Times New Roman" w:cs="Times New Roman"/>
          <w:color w:val="000000" w:themeColor="text1" w:themeTint="FF" w:themeShade="FF"/>
          <w:sz w:val="24"/>
          <w:szCs w:val="24"/>
        </w:rPr>
        <w:t xml:space="preserve"> </w:t>
      </w:r>
      <w:r w:rsidRPr="63DBCBD8" w:rsidR="00C36087">
        <w:rPr>
          <w:rFonts w:ascii="Times New Roman" w:hAnsi="Times New Roman" w:cs="Times New Roman"/>
          <w:color w:val="000000" w:themeColor="text1" w:themeTint="FF" w:themeShade="FF"/>
          <w:sz w:val="24"/>
          <w:szCs w:val="24"/>
        </w:rPr>
        <w:t>consists of</w:t>
      </w:r>
      <w:r w:rsidRPr="63DBCBD8" w:rsidR="00C36087">
        <w:rPr>
          <w:rFonts w:ascii="Times New Roman" w:hAnsi="Times New Roman" w:cs="Times New Roman"/>
          <w:color w:val="000000" w:themeColor="text1" w:themeTint="FF" w:themeShade="FF"/>
          <w:sz w:val="24"/>
          <w:szCs w:val="24"/>
        </w:rPr>
        <w:t xml:space="preserve"> the </w:t>
      </w:r>
      <w:r w:rsidRPr="63DBCBD8" w:rsidR="635D0DF1">
        <w:rPr>
          <w:rFonts w:ascii="Times New Roman" w:hAnsi="Times New Roman" w:cs="Times New Roman"/>
          <w:color w:val="000000" w:themeColor="text1" w:themeTint="FF" w:themeShade="FF"/>
          <w:sz w:val="24"/>
          <w:szCs w:val="24"/>
        </w:rPr>
        <w:t>user to easily login to the home page</w:t>
      </w:r>
      <w:r w:rsidRPr="63DBCBD8" w:rsidR="00C36087">
        <w:rPr>
          <w:rFonts w:ascii="Times New Roman" w:hAnsi="Times New Roman" w:cs="Times New Roman"/>
          <w:color w:val="000000" w:themeColor="text1" w:themeTint="FF" w:themeShade="FF"/>
          <w:sz w:val="24"/>
          <w:szCs w:val="24"/>
        </w:rPr>
        <w:t xml:space="preserve"> which </w:t>
      </w:r>
      <w:r w:rsidRPr="63DBCBD8" w:rsidR="00C36087">
        <w:rPr>
          <w:rFonts w:ascii="Times New Roman" w:hAnsi="Times New Roman" w:cs="Times New Roman"/>
          <w:color w:val="000000" w:themeColor="text1" w:themeTint="FF" w:themeShade="FF"/>
          <w:sz w:val="24"/>
          <w:szCs w:val="24"/>
        </w:rPr>
        <w:t>are</w:t>
      </w:r>
      <w:r w:rsidRPr="63DBCBD8" w:rsidR="00C36087">
        <w:rPr>
          <w:rFonts w:ascii="Times New Roman" w:hAnsi="Times New Roman" w:cs="Times New Roman"/>
          <w:color w:val="000000" w:themeColor="text1" w:themeTint="FF" w:themeShade="FF"/>
          <w:sz w:val="24"/>
          <w:szCs w:val="24"/>
        </w:rPr>
        <w:t xml:space="preserve"> newly added to the database by the admin. User can switch to the preferred category by using navbar section.</w:t>
      </w:r>
    </w:p>
    <w:p w:rsidRPr="0027372A" w:rsidR="0027372A" w:rsidP="63DBCBD8" w:rsidRDefault="00C36087" w14:paraId="32262A6F" w14:textId="6460168F">
      <w:pPr>
        <w:pStyle w:val="Normal"/>
        <w:spacing w:before="54" w:after="0" w:line="276" w:lineRule="auto"/>
        <w:ind w:left="0"/>
        <w:jc w:val="both"/>
      </w:pPr>
      <w:r w:rsidR="0CBFCF0E">
        <w:rPr/>
        <w:t xml:space="preserve">                          </w:t>
      </w:r>
      <w:r w:rsidR="0CBFCF0E">
        <w:drawing>
          <wp:inline wp14:editId="23A6AE39" wp14:anchorId="08CD813E">
            <wp:extent cx="4743448" cy="2266950"/>
            <wp:effectExtent l="0" t="0" r="0" b="0"/>
            <wp:docPr id="107592583" name="" title=""/>
            <wp:cNvGraphicFramePr>
              <a:graphicFrameLocks noChangeAspect="1"/>
            </wp:cNvGraphicFramePr>
            <a:graphic>
              <a:graphicData uri="http://schemas.openxmlformats.org/drawingml/2006/picture">
                <pic:pic>
                  <pic:nvPicPr>
                    <pic:cNvPr id="0" name=""/>
                    <pic:cNvPicPr/>
                  </pic:nvPicPr>
                  <pic:blipFill>
                    <a:blip r:embed="R4dddefce9bb8430b">
                      <a:extLst>
                        <a:ext xmlns:a="http://schemas.openxmlformats.org/drawingml/2006/main" uri="{28A0092B-C50C-407E-A947-70E740481C1C}">
                          <a14:useLocalDpi val="0"/>
                        </a:ext>
                      </a:extLst>
                    </a:blip>
                    <a:stretch>
                      <a:fillRect/>
                    </a:stretch>
                  </pic:blipFill>
                  <pic:spPr>
                    <a:xfrm>
                      <a:off x="0" y="0"/>
                      <a:ext cx="4743448" cy="2266950"/>
                    </a:xfrm>
                    <a:prstGeom prst="rect">
                      <a:avLst/>
                    </a:prstGeom>
                  </pic:spPr>
                </pic:pic>
              </a:graphicData>
            </a:graphic>
          </wp:inline>
        </w:drawing>
      </w:r>
    </w:p>
    <w:p w:rsidRPr="001E51F3" w:rsidR="00DA52F4" w:rsidP="00603A5C" w:rsidRDefault="00DA52F4" w14:paraId="174F9E5B" w14:textId="15CF1A02">
      <w:pPr>
        <w:spacing w:before="54" w:after="0" w:line="276" w:lineRule="auto"/>
        <w:jc w:val="both"/>
        <w:rPr>
          <w:rFonts w:ascii="Times New Roman" w:hAnsi="Times New Roman" w:cs="Times New Roman"/>
          <w:color w:val="000000" w:themeColor="text1"/>
          <w:sz w:val="20"/>
          <w:szCs w:val="20"/>
        </w:rPr>
      </w:pPr>
    </w:p>
    <w:p w:rsidR="00DA52F4" w:rsidP="00603A5C" w:rsidRDefault="00DA52F4" w14:paraId="52E4CDD9" w14:textId="3135AF09">
      <w:pPr>
        <w:spacing w:before="54" w:after="0" w:line="276" w:lineRule="auto"/>
        <w:jc w:val="center"/>
        <w:rPr>
          <w:rFonts w:ascii="Times New Roman" w:hAnsi="Times New Roman" w:cs="Times New Roman"/>
          <w:color w:val="000000" w:themeColor="text1"/>
          <w:sz w:val="20"/>
          <w:szCs w:val="20"/>
        </w:rPr>
      </w:pPr>
      <w:r w:rsidRPr="63DBCBD8" w:rsidR="00DA52F4">
        <w:rPr>
          <w:rFonts w:ascii="Times New Roman" w:hAnsi="Times New Roman" w:cs="Times New Roman"/>
          <w:b w:val="1"/>
          <w:bCs w:val="1"/>
          <w:color w:val="000000" w:themeColor="text1" w:themeTint="FF" w:themeShade="FF"/>
          <w:sz w:val="20"/>
          <w:szCs w:val="20"/>
        </w:rPr>
        <w:t>Figure</w:t>
      </w:r>
      <w:r w:rsidRPr="63DBCBD8" w:rsidR="00B17F4E">
        <w:rPr>
          <w:rFonts w:ascii="Times New Roman" w:hAnsi="Times New Roman" w:cs="Times New Roman"/>
          <w:b w:val="1"/>
          <w:bCs w:val="1"/>
          <w:color w:val="000000" w:themeColor="text1" w:themeTint="FF" w:themeShade="FF"/>
          <w:sz w:val="20"/>
          <w:szCs w:val="20"/>
        </w:rPr>
        <w:t xml:space="preserve"> </w:t>
      </w:r>
      <w:r w:rsidRPr="63DBCBD8" w:rsidR="0027372A">
        <w:rPr>
          <w:rFonts w:ascii="Times New Roman" w:hAnsi="Times New Roman" w:cs="Times New Roman"/>
          <w:b w:val="1"/>
          <w:bCs w:val="1"/>
          <w:color w:val="000000" w:themeColor="text1" w:themeTint="FF" w:themeShade="FF"/>
          <w:sz w:val="20"/>
          <w:szCs w:val="20"/>
        </w:rPr>
        <w:t>3</w:t>
      </w:r>
      <w:r w:rsidRPr="63DBCBD8" w:rsidR="00B17F4E">
        <w:rPr>
          <w:rFonts w:ascii="Times New Roman" w:hAnsi="Times New Roman" w:cs="Times New Roman"/>
          <w:b w:val="1"/>
          <w:bCs w:val="1"/>
          <w:color w:val="000000" w:themeColor="text1" w:themeTint="FF" w:themeShade="FF"/>
          <w:sz w:val="20"/>
          <w:szCs w:val="20"/>
        </w:rPr>
        <w:t>:</w:t>
      </w:r>
      <w:r w:rsidRPr="63DBCBD8" w:rsidR="00DA52F4">
        <w:rPr>
          <w:rFonts w:ascii="Times New Roman" w:hAnsi="Times New Roman" w:cs="Times New Roman"/>
          <w:color w:val="000000" w:themeColor="text1" w:themeTint="FF" w:themeShade="FF"/>
          <w:sz w:val="20"/>
          <w:szCs w:val="20"/>
        </w:rPr>
        <w:t xml:space="preserve"> </w:t>
      </w:r>
      <w:r w:rsidRPr="63DBCBD8" w:rsidR="4D9DE818">
        <w:rPr>
          <w:rFonts w:ascii="Times New Roman" w:hAnsi="Times New Roman" w:cs="Times New Roman"/>
          <w:color w:val="000000" w:themeColor="text1" w:themeTint="FF" w:themeShade="FF"/>
          <w:sz w:val="20"/>
          <w:szCs w:val="20"/>
        </w:rPr>
        <w:t>Login page</w:t>
      </w:r>
    </w:p>
    <w:p w:rsidR="00E5137A" w:rsidP="00603A5C" w:rsidRDefault="00E5137A" w14:paraId="5D3E8BD2" w14:noSpellErr="1" w14:textId="79BA5EB8">
      <w:pPr>
        <w:spacing w:before="54" w:after="0" w:line="276" w:lineRule="auto"/>
        <w:jc w:val="center"/>
      </w:pPr>
    </w:p>
    <w:p w:rsidR="0027372A" w:rsidP="63DBCBD8" w:rsidRDefault="0027372A" w14:paraId="1D60CFB7" w14:textId="5DEC264A">
      <w:pPr>
        <w:pStyle w:val="Normal"/>
        <w:spacing w:before="54" w:after="0" w:line="276" w:lineRule="auto"/>
        <w:jc w:val="center"/>
        <w:rPr>
          <w:rFonts w:ascii="Times New Roman" w:hAnsi="Times New Roman" w:cs="Times New Roman"/>
          <w:b w:val="1"/>
          <w:bCs w:val="1"/>
          <w:color w:val="000000" w:themeColor="text1"/>
          <w:sz w:val="20"/>
          <w:szCs w:val="20"/>
        </w:rPr>
      </w:pPr>
    </w:p>
    <w:p w:rsidRPr="00E5137A" w:rsidR="0027372A" w:rsidP="00603A5C" w:rsidRDefault="00C36087" w14:paraId="6AD2148A" w14:textId="3D93C4F6">
      <w:pPr>
        <w:spacing w:before="54" w:after="0" w:line="276" w:lineRule="auto"/>
        <w:jc w:val="both"/>
        <w:rPr>
          <w:rFonts w:ascii="Times New Roman" w:hAnsi="Times New Roman" w:cs="Times New Roman"/>
          <w:color w:val="000000" w:themeColor="text1"/>
          <w:sz w:val="24"/>
          <w:szCs w:val="24"/>
        </w:rPr>
      </w:pPr>
      <w:r w:rsidRPr="63DBCBD8" w:rsidR="00C36087">
        <w:rPr>
          <w:rFonts w:ascii="Times New Roman" w:hAnsi="Times New Roman" w:cs="Times New Roman"/>
          <w:color w:val="000000" w:themeColor="text1" w:themeTint="FF" w:themeShade="FF"/>
          <w:sz w:val="24"/>
          <w:szCs w:val="24"/>
        </w:rPr>
        <w:t xml:space="preserve">B) </w:t>
      </w:r>
      <w:r w:rsidRPr="63DBCBD8" w:rsidR="5899F408">
        <w:rPr>
          <w:rFonts w:ascii="Times New Roman" w:hAnsi="Times New Roman" w:cs="Times New Roman"/>
          <w:color w:val="000000" w:themeColor="text1" w:themeTint="FF" w:themeShade="FF"/>
          <w:sz w:val="24"/>
          <w:szCs w:val="24"/>
        </w:rPr>
        <w:t>product adding</w:t>
      </w:r>
      <w:r w:rsidRPr="63DBCBD8" w:rsidR="00C36087">
        <w:rPr>
          <w:rFonts w:ascii="Times New Roman" w:hAnsi="Times New Roman" w:cs="Times New Roman"/>
          <w:color w:val="000000" w:themeColor="text1" w:themeTint="FF" w:themeShade="FF"/>
          <w:sz w:val="24"/>
          <w:szCs w:val="24"/>
        </w:rPr>
        <w:t xml:space="preserve"> page</w:t>
      </w:r>
    </w:p>
    <w:p w:rsidRPr="00E5137A" w:rsidR="00C36087" w:rsidP="00603A5C" w:rsidRDefault="00C36087" w14:paraId="5B6C0143" w14:textId="2C1084DC">
      <w:pPr>
        <w:spacing w:before="54" w:after="0" w:line="276" w:lineRule="auto"/>
        <w:jc w:val="both"/>
        <w:rPr>
          <w:rFonts w:ascii="Times New Roman" w:hAnsi="Times New Roman" w:cs="Times New Roman"/>
          <w:color w:val="000000" w:themeColor="text1"/>
          <w:sz w:val="24"/>
          <w:szCs w:val="24"/>
        </w:rPr>
      </w:pPr>
      <w:r w:rsidRPr="63DBCBD8" w:rsidR="00C36087">
        <w:rPr>
          <w:rFonts w:ascii="Times New Roman" w:hAnsi="Times New Roman" w:cs="Times New Roman"/>
          <w:color w:val="000000" w:themeColor="text1" w:themeTint="FF" w:themeShade="FF"/>
          <w:sz w:val="24"/>
          <w:szCs w:val="24"/>
        </w:rPr>
        <w:t xml:space="preserve">The project </w:t>
      </w:r>
      <w:r w:rsidRPr="63DBCBD8" w:rsidR="54047E7C">
        <w:rPr>
          <w:rFonts w:ascii="Times New Roman" w:hAnsi="Times New Roman" w:cs="Times New Roman"/>
          <w:color w:val="000000" w:themeColor="text1" w:themeTint="FF" w:themeShade="FF"/>
          <w:sz w:val="24"/>
          <w:szCs w:val="24"/>
        </w:rPr>
        <w:t>product adding</w:t>
      </w:r>
      <w:r w:rsidRPr="63DBCBD8" w:rsidR="00C36087">
        <w:rPr>
          <w:rFonts w:ascii="Times New Roman" w:hAnsi="Times New Roman" w:cs="Times New Roman"/>
          <w:color w:val="000000" w:themeColor="text1" w:themeTint="FF" w:themeShade="FF"/>
          <w:sz w:val="24"/>
          <w:szCs w:val="24"/>
        </w:rPr>
        <w:t xml:space="preserve"> is where users can </w:t>
      </w:r>
      <w:r w:rsidRPr="63DBCBD8" w:rsidR="0395D105">
        <w:rPr>
          <w:rFonts w:ascii="Times New Roman" w:hAnsi="Times New Roman" w:cs="Times New Roman"/>
          <w:color w:val="000000" w:themeColor="text1" w:themeTint="FF" w:themeShade="FF"/>
          <w:sz w:val="24"/>
          <w:szCs w:val="24"/>
        </w:rPr>
        <w:t>add</w:t>
      </w:r>
      <w:r w:rsidRPr="63DBCBD8" w:rsidR="00C36087">
        <w:rPr>
          <w:rFonts w:ascii="Times New Roman" w:hAnsi="Times New Roman" w:cs="Times New Roman"/>
          <w:color w:val="000000" w:themeColor="text1" w:themeTint="FF" w:themeShade="FF"/>
          <w:sz w:val="24"/>
          <w:szCs w:val="24"/>
        </w:rPr>
        <w:t xml:space="preserve"> and create their </w:t>
      </w:r>
      <w:r w:rsidRPr="63DBCBD8" w:rsidR="25BC0DE9">
        <w:rPr>
          <w:rFonts w:ascii="Times New Roman" w:hAnsi="Times New Roman" w:cs="Times New Roman"/>
          <w:color w:val="000000" w:themeColor="text1" w:themeTint="FF" w:themeShade="FF"/>
          <w:sz w:val="24"/>
          <w:szCs w:val="24"/>
        </w:rPr>
        <w:t xml:space="preserve">product </w:t>
      </w:r>
      <w:r w:rsidRPr="63DBCBD8" w:rsidR="00C36087">
        <w:rPr>
          <w:rFonts w:ascii="Times New Roman" w:hAnsi="Times New Roman" w:cs="Times New Roman"/>
          <w:color w:val="000000" w:themeColor="text1" w:themeTint="FF" w:themeShade="FF"/>
          <w:sz w:val="24"/>
          <w:szCs w:val="24"/>
        </w:rPr>
        <w:t xml:space="preserve">in </w:t>
      </w:r>
      <w:r w:rsidRPr="63DBCBD8" w:rsidR="00C36087">
        <w:rPr>
          <w:rFonts w:ascii="Times New Roman" w:hAnsi="Times New Roman" w:cs="Times New Roman"/>
          <w:color w:val="000000" w:themeColor="text1" w:themeTint="FF" w:themeShade="FF"/>
          <w:sz w:val="24"/>
          <w:szCs w:val="24"/>
        </w:rPr>
        <w:t>web application.</w:t>
      </w:r>
    </w:p>
    <w:p w:rsidR="0027372A" w:rsidP="00603A5C" w:rsidRDefault="0027372A" w14:paraId="2F91A566" w14:textId="77777777">
      <w:pPr>
        <w:spacing w:before="54" w:after="0" w:line="276" w:lineRule="auto"/>
        <w:jc w:val="both"/>
        <w:rPr>
          <w:rFonts w:ascii="Times New Roman" w:hAnsi="Times New Roman" w:cs="Times New Roman"/>
          <w:color w:val="000000" w:themeColor="text1"/>
          <w:sz w:val="20"/>
          <w:szCs w:val="20"/>
        </w:rPr>
      </w:pPr>
    </w:p>
    <w:p w:rsidR="0027372A" w:rsidP="63DBCBD8" w:rsidRDefault="00C36087" w14:paraId="1D1AA44E" w14:textId="5D2DD970">
      <w:pPr>
        <w:pStyle w:val="Normal"/>
        <w:spacing w:before="54" w:after="0" w:line="276" w:lineRule="auto"/>
        <w:jc w:val="center"/>
      </w:pPr>
      <w:r w:rsidR="60BC41CC">
        <w:drawing>
          <wp:inline wp14:editId="1DE97C44" wp14:anchorId="1BDB3CAB">
            <wp:extent cx="5124448" cy="2609850"/>
            <wp:effectExtent l="0" t="0" r="0" b="0"/>
            <wp:docPr id="1196925154" name="" title=""/>
            <wp:cNvGraphicFramePr>
              <a:graphicFrameLocks noChangeAspect="1"/>
            </wp:cNvGraphicFramePr>
            <a:graphic>
              <a:graphicData uri="http://schemas.openxmlformats.org/drawingml/2006/picture">
                <pic:pic>
                  <pic:nvPicPr>
                    <pic:cNvPr id="0" name=""/>
                    <pic:cNvPicPr/>
                  </pic:nvPicPr>
                  <pic:blipFill>
                    <a:blip r:embed="R9c0ccb7d4cc549b8">
                      <a:extLst>
                        <a:ext xmlns:a="http://schemas.openxmlformats.org/drawingml/2006/main" uri="{28A0092B-C50C-407E-A947-70E740481C1C}">
                          <a14:useLocalDpi val="0"/>
                        </a:ext>
                      </a:extLst>
                    </a:blip>
                    <a:stretch>
                      <a:fillRect/>
                    </a:stretch>
                  </pic:blipFill>
                  <pic:spPr>
                    <a:xfrm>
                      <a:off x="0" y="0"/>
                      <a:ext cx="5124448" cy="2609850"/>
                    </a:xfrm>
                    <a:prstGeom prst="rect">
                      <a:avLst/>
                    </a:prstGeom>
                  </pic:spPr>
                </pic:pic>
              </a:graphicData>
            </a:graphic>
          </wp:inline>
        </w:drawing>
      </w:r>
    </w:p>
    <w:p w:rsidR="00603A5C" w:rsidP="00603A5C" w:rsidRDefault="0027372A" w14:paraId="6F75C04B" w14:textId="77777777">
      <w:pPr>
        <w:spacing w:before="54" w:after="0" w:line="276" w:lineRule="auto"/>
        <w:jc w:val="center"/>
        <w:rPr>
          <w:rFonts w:ascii="Times New Roman" w:hAnsi="Times New Roman" w:cs="Times New Roman"/>
          <w:color w:val="000000" w:themeColor="text1"/>
          <w:sz w:val="20"/>
          <w:szCs w:val="20"/>
        </w:rPr>
      </w:pPr>
      <w:r w:rsidRPr="63DBCBD8" w:rsidR="0027372A">
        <w:rPr>
          <w:rFonts w:ascii="Times New Roman" w:hAnsi="Times New Roman" w:cs="Times New Roman"/>
          <w:b w:val="1"/>
          <w:bCs w:val="1"/>
          <w:color w:val="000000" w:themeColor="text1" w:themeTint="FF" w:themeShade="FF"/>
          <w:sz w:val="20"/>
          <w:szCs w:val="20"/>
        </w:rPr>
        <w:t xml:space="preserve">Figure </w:t>
      </w:r>
      <w:r w:rsidRPr="63DBCBD8" w:rsidR="00E5137A">
        <w:rPr>
          <w:rFonts w:ascii="Times New Roman" w:hAnsi="Times New Roman" w:cs="Times New Roman"/>
          <w:b w:val="1"/>
          <w:bCs w:val="1"/>
          <w:color w:val="000000" w:themeColor="text1" w:themeTint="FF" w:themeShade="FF"/>
          <w:sz w:val="20"/>
          <w:szCs w:val="20"/>
        </w:rPr>
        <w:t>5</w:t>
      </w:r>
      <w:r w:rsidRPr="63DBCBD8" w:rsidR="0027372A">
        <w:rPr>
          <w:rFonts w:ascii="Times New Roman" w:hAnsi="Times New Roman" w:cs="Times New Roman"/>
          <w:b w:val="1"/>
          <w:bCs w:val="1"/>
          <w:color w:val="000000" w:themeColor="text1" w:themeTint="FF" w:themeShade="FF"/>
          <w:sz w:val="20"/>
          <w:szCs w:val="20"/>
        </w:rPr>
        <w:t>:</w:t>
      </w:r>
      <w:r w:rsidRPr="63DBCBD8" w:rsidR="0027372A">
        <w:rPr>
          <w:rFonts w:ascii="Times New Roman" w:hAnsi="Times New Roman" w:cs="Times New Roman"/>
          <w:color w:val="000000" w:themeColor="text1" w:themeTint="FF" w:themeShade="FF"/>
          <w:sz w:val="20"/>
          <w:szCs w:val="20"/>
        </w:rPr>
        <w:t xml:space="preserve"> </w:t>
      </w:r>
      <w:r w:rsidRPr="63DBCBD8" w:rsidR="00C36087">
        <w:rPr>
          <w:rFonts w:ascii="Times New Roman" w:hAnsi="Times New Roman" w:cs="Times New Roman"/>
          <w:color w:val="000000" w:themeColor="text1" w:themeTint="FF" w:themeShade="FF"/>
          <w:sz w:val="20"/>
          <w:szCs w:val="20"/>
        </w:rPr>
        <w:t>Sign up page</w:t>
      </w:r>
    </w:p>
    <w:p w:rsidR="63DBCBD8" w:rsidP="63DBCBD8" w:rsidRDefault="63DBCBD8" w14:paraId="09DFDC47" w14:textId="5F070D83">
      <w:pPr>
        <w:pStyle w:val="Normal"/>
        <w:spacing w:before="54" w:after="0" w:line="276" w:lineRule="auto"/>
        <w:jc w:val="center"/>
        <w:rPr>
          <w:rFonts w:ascii="Times New Roman" w:hAnsi="Times New Roman" w:cs="Times New Roman"/>
          <w:color w:val="000000" w:themeColor="text1" w:themeTint="FF" w:themeShade="FF"/>
          <w:sz w:val="20"/>
          <w:szCs w:val="20"/>
        </w:rPr>
      </w:pPr>
    </w:p>
    <w:p w:rsidR="63DBCBD8" w:rsidP="63DBCBD8" w:rsidRDefault="63DBCBD8" w14:paraId="5EA2FE1B" w14:textId="699A1C8B">
      <w:pPr>
        <w:pStyle w:val="Normal"/>
        <w:spacing w:before="54" w:after="0" w:line="276" w:lineRule="auto"/>
        <w:jc w:val="center"/>
        <w:rPr>
          <w:rFonts w:ascii="Times New Roman" w:hAnsi="Times New Roman" w:cs="Times New Roman"/>
          <w:color w:val="000000" w:themeColor="text1" w:themeTint="FF" w:themeShade="FF"/>
          <w:sz w:val="20"/>
          <w:szCs w:val="20"/>
        </w:rPr>
      </w:pPr>
    </w:p>
    <w:p w:rsidR="63DBCBD8" w:rsidP="63DBCBD8" w:rsidRDefault="63DBCBD8" w14:paraId="537379E7" w14:textId="6167CDE0">
      <w:pPr>
        <w:pStyle w:val="Normal"/>
        <w:spacing w:before="54" w:after="0" w:line="276" w:lineRule="auto"/>
        <w:jc w:val="center"/>
        <w:rPr>
          <w:rFonts w:ascii="Times New Roman" w:hAnsi="Times New Roman" w:cs="Times New Roman"/>
          <w:color w:val="000000" w:themeColor="text1" w:themeTint="FF" w:themeShade="FF"/>
          <w:sz w:val="20"/>
          <w:szCs w:val="20"/>
        </w:rPr>
      </w:pPr>
    </w:p>
    <w:p w:rsidR="63DBCBD8" w:rsidP="63DBCBD8" w:rsidRDefault="63DBCBD8" w14:paraId="52050B63" w14:textId="78B0334A">
      <w:pPr>
        <w:pStyle w:val="Normal"/>
        <w:spacing w:before="54" w:after="0" w:line="276" w:lineRule="auto"/>
        <w:jc w:val="center"/>
        <w:rPr>
          <w:rFonts w:ascii="Times New Roman" w:hAnsi="Times New Roman" w:cs="Times New Roman"/>
          <w:color w:val="000000" w:themeColor="text1" w:themeTint="FF" w:themeShade="FF"/>
          <w:sz w:val="20"/>
          <w:szCs w:val="20"/>
        </w:rPr>
      </w:pPr>
    </w:p>
    <w:p w:rsidR="63DBCBD8" w:rsidP="63DBCBD8" w:rsidRDefault="63DBCBD8" w14:paraId="20545039" w14:textId="25447339">
      <w:pPr>
        <w:pStyle w:val="Normal"/>
        <w:spacing w:before="54" w:after="0" w:line="276" w:lineRule="auto"/>
        <w:jc w:val="center"/>
        <w:rPr>
          <w:rFonts w:ascii="Times New Roman" w:hAnsi="Times New Roman" w:cs="Times New Roman"/>
          <w:color w:val="000000" w:themeColor="text1" w:themeTint="FF" w:themeShade="FF"/>
          <w:sz w:val="20"/>
          <w:szCs w:val="20"/>
        </w:rPr>
      </w:pPr>
    </w:p>
    <w:p w:rsidR="63DBCBD8" w:rsidP="63DBCBD8" w:rsidRDefault="63DBCBD8" w14:paraId="7300815D" w14:textId="7841D3B5">
      <w:pPr>
        <w:pStyle w:val="Normal"/>
        <w:spacing w:before="54" w:after="0" w:line="276" w:lineRule="auto"/>
        <w:jc w:val="center"/>
        <w:rPr>
          <w:rFonts w:ascii="Times New Roman" w:hAnsi="Times New Roman" w:cs="Times New Roman"/>
          <w:color w:val="000000" w:themeColor="text1" w:themeTint="FF" w:themeShade="FF"/>
          <w:sz w:val="20"/>
          <w:szCs w:val="20"/>
        </w:rPr>
      </w:pPr>
    </w:p>
    <w:p w:rsidR="63DBCBD8" w:rsidP="63DBCBD8" w:rsidRDefault="63DBCBD8" w14:paraId="766399CA" w14:textId="2DB65F49">
      <w:pPr>
        <w:pStyle w:val="Normal"/>
        <w:spacing w:before="54" w:after="0" w:line="276" w:lineRule="auto"/>
        <w:jc w:val="center"/>
        <w:rPr>
          <w:rFonts w:ascii="Times New Roman" w:hAnsi="Times New Roman" w:cs="Times New Roman"/>
          <w:color w:val="000000" w:themeColor="text1" w:themeTint="FF" w:themeShade="FF"/>
          <w:sz w:val="20"/>
          <w:szCs w:val="20"/>
        </w:rPr>
      </w:pPr>
    </w:p>
    <w:p w:rsidR="63DBCBD8" w:rsidP="63DBCBD8" w:rsidRDefault="63DBCBD8" w14:paraId="6FA852F2" w14:textId="56868C89">
      <w:pPr>
        <w:pStyle w:val="Normal"/>
        <w:spacing w:before="54" w:after="0" w:line="276" w:lineRule="auto"/>
        <w:jc w:val="center"/>
        <w:rPr>
          <w:rFonts w:ascii="Times New Roman" w:hAnsi="Times New Roman" w:cs="Times New Roman"/>
          <w:color w:val="000000" w:themeColor="text1" w:themeTint="FF" w:themeShade="FF"/>
          <w:sz w:val="20"/>
          <w:szCs w:val="20"/>
        </w:rPr>
      </w:pPr>
    </w:p>
    <w:p w:rsidR="63DBCBD8" w:rsidP="63DBCBD8" w:rsidRDefault="63DBCBD8" w14:paraId="71DF090E" w14:textId="606156DA">
      <w:pPr>
        <w:pStyle w:val="Normal"/>
        <w:spacing w:before="54" w:after="0" w:line="276" w:lineRule="auto"/>
        <w:jc w:val="center"/>
        <w:rPr>
          <w:rFonts w:ascii="Times New Roman" w:hAnsi="Times New Roman" w:cs="Times New Roman"/>
          <w:color w:val="000000" w:themeColor="text1" w:themeTint="FF" w:themeShade="FF"/>
          <w:sz w:val="20"/>
          <w:szCs w:val="20"/>
        </w:rPr>
      </w:pPr>
    </w:p>
    <w:p w:rsidR="63DBCBD8" w:rsidP="63DBCBD8" w:rsidRDefault="63DBCBD8" w14:paraId="60074FB4" w14:textId="6F32B24E">
      <w:pPr>
        <w:pStyle w:val="Normal"/>
        <w:spacing w:before="54" w:after="0" w:line="276" w:lineRule="auto"/>
        <w:jc w:val="center"/>
        <w:rPr>
          <w:rFonts w:ascii="Times New Roman" w:hAnsi="Times New Roman" w:cs="Times New Roman"/>
          <w:color w:val="000000" w:themeColor="text1" w:themeTint="FF" w:themeShade="FF"/>
          <w:sz w:val="20"/>
          <w:szCs w:val="20"/>
        </w:rPr>
      </w:pPr>
    </w:p>
    <w:p w:rsidR="63DBCBD8" w:rsidP="63DBCBD8" w:rsidRDefault="63DBCBD8" w14:paraId="6EDD4661" w14:textId="7AACA79F">
      <w:pPr>
        <w:pStyle w:val="Normal"/>
        <w:spacing w:before="54" w:after="0" w:line="276" w:lineRule="auto"/>
        <w:jc w:val="center"/>
        <w:rPr>
          <w:rFonts w:ascii="Times New Roman" w:hAnsi="Times New Roman" w:cs="Times New Roman"/>
          <w:color w:val="000000" w:themeColor="text1" w:themeTint="FF" w:themeShade="FF"/>
          <w:sz w:val="20"/>
          <w:szCs w:val="20"/>
        </w:rPr>
      </w:pPr>
    </w:p>
    <w:p w:rsidRPr="00603A5C" w:rsidR="00C36087" w:rsidP="63DBCBD8" w:rsidRDefault="00C36087" w14:paraId="1893B65B" w14:textId="2241AB45">
      <w:pPr>
        <w:spacing w:before="54" w:after="0" w:line="276" w:lineRule="auto"/>
        <w:jc w:val="both"/>
        <w:rPr>
          <w:rFonts w:ascii="Times New Roman" w:hAnsi="Times New Roman" w:cs="Times New Roman"/>
          <w:color w:val="000000" w:themeColor="text1"/>
          <w:sz w:val="24"/>
          <w:szCs w:val="24"/>
        </w:rPr>
      </w:pPr>
      <w:r w:rsidRPr="63DBCBD8" w:rsidR="00C36087">
        <w:rPr>
          <w:rFonts w:ascii="Times New Roman" w:hAnsi="Times New Roman" w:cs="Times New Roman"/>
          <w:color w:val="000000" w:themeColor="text1" w:themeTint="FF" w:themeShade="FF"/>
          <w:sz w:val="24"/>
          <w:szCs w:val="24"/>
        </w:rPr>
        <w:t xml:space="preserve">C) </w:t>
      </w:r>
      <w:r w:rsidRPr="63DBCBD8" w:rsidR="35FEED98">
        <w:rPr>
          <w:rFonts w:ascii="Times New Roman" w:hAnsi="Times New Roman" w:cs="Times New Roman"/>
          <w:color w:val="000000" w:themeColor="text1" w:themeTint="FF" w:themeShade="FF"/>
          <w:sz w:val="24"/>
          <w:szCs w:val="24"/>
        </w:rPr>
        <w:t>Supplier adding page</w:t>
      </w:r>
    </w:p>
    <w:p w:rsidRPr="00E5137A" w:rsidR="00E5137A" w:rsidP="00603A5C" w:rsidRDefault="00E5137A" w14:paraId="04913D30" w14:textId="33DA4257">
      <w:pPr>
        <w:spacing w:before="54" w:after="0" w:line="276" w:lineRule="auto"/>
        <w:jc w:val="both"/>
        <w:rPr>
          <w:rFonts w:ascii="Times New Roman" w:hAnsi="Times New Roman" w:cs="Times New Roman"/>
          <w:color w:val="000000" w:themeColor="text1"/>
          <w:sz w:val="24"/>
          <w:szCs w:val="24"/>
        </w:rPr>
      </w:pPr>
      <w:r w:rsidRPr="63DBCBD8" w:rsidR="00E5137A">
        <w:rPr>
          <w:rFonts w:ascii="Times New Roman" w:hAnsi="Times New Roman" w:cs="Times New Roman"/>
          <w:color w:val="000000" w:themeColor="text1" w:themeTint="FF" w:themeShade="FF"/>
          <w:sz w:val="24"/>
          <w:szCs w:val="24"/>
        </w:rPr>
        <w:t xml:space="preserve">In this page user can view the </w:t>
      </w:r>
      <w:r w:rsidRPr="63DBCBD8" w:rsidR="3E9EB7D5">
        <w:rPr>
          <w:rFonts w:ascii="Times New Roman" w:hAnsi="Times New Roman" w:cs="Times New Roman"/>
          <w:color w:val="000000" w:themeColor="text1" w:themeTint="FF" w:themeShade="FF"/>
          <w:sz w:val="24"/>
          <w:szCs w:val="24"/>
        </w:rPr>
        <w:t>add supplier</w:t>
      </w:r>
      <w:r w:rsidRPr="63DBCBD8" w:rsidR="00E5137A">
        <w:rPr>
          <w:rFonts w:ascii="Times New Roman" w:hAnsi="Times New Roman" w:cs="Times New Roman"/>
          <w:color w:val="000000" w:themeColor="text1" w:themeTint="FF" w:themeShade="FF"/>
          <w:sz w:val="24"/>
          <w:szCs w:val="24"/>
        </w:rPr>
        <w:t xml:space="preserve"> and they can </w:t>
      </w:r>
      <w:r w:rsidRPr="63DBCBD8" w:rsidR="00E5137A">
        <w:rPr>
          <w:rFonts w:ascii="Times New Roman" w:hAnsi="Times New Roman" w:cs="Times New Roman"/>
          <w:color w:val="000000" w:themeColor="text1" w:themeTint="FF" w:themeShade="FF"/>
          <w:sz w:val="24"/>
          <w:szCs w:val="24"/>
        </w:rPr>
        <w:t>proceed to payment and checkout.</w:t>
      </w:r>
    </w:p>
    <w:p w:rsidR="0027372A" w:rsidP="63DBCBD8" w:rsidRDefault="00C36087" w14:paraId="3850D016" w14:textId="6DB5E20A">
      <w:pPr>
        <w:pStyle w:val="Normal"/>
        <w:spacing w:before="54" w:after="0" w:line="276" w:lineRule="auto"/>
        <w:jc w:val="center"/>
      </w:pPr>
      <w:r w:rsidR="2A3A2514">
        <w:drawing>
          <wp:inline wp14:editId="2F5512B1" wp14:anchorId="67387280">
            <wp:extent cx="5105398" cy="2333625"/>
            <wp:effectExtent l="0" t="0" r="0" b="0"/>
            <wp:docPr id="377481221" name="" title=""/>
            <wp:cNvGraphicFramePr>
              <a:graphicFrameLocks noChangeAspect="1"/>
            </wp:cNvGraphicFramePr>
            <a:graphic>
              <a:graphicData uri="http://schemas.openxmlformats.org/drawingml/2006/picture">
                <pic:pic>
                  <pic:nvPicPr>
                    <pic:cNvPr id="0" name=""/>
                    <pic:cNvPicPr/>
                  </pic:nvPicPr>
                  <pic:blipFill>
                    <a:blip r:embed="Raac6985d47d44723">
                      <a:extLst>
                        <a:ext xmlns:a="http://schemas.openxmlformats.org/drawingml/2006/main" uri="{28A0092B-C50C-407E-A947-70E740481C1C}">
                          <a14:useLocalDpi val="0"/>
                        </a:ext>
                      </a:extLst>
                    </a:blip>
                    <a:stretch>
                      <a:fillRect/>
                    </a:stretch>
                  </pic:blipFill>
                  <pic:spPr>
                    <a:xfrm>
                      <a:off x="0" y="0"/>
                      <a:ext cx="5105398" cy="2333625"/>
                    </a:xfrm>
                    <a:prstGeom prst="rect">
                      <a:avLst/>
                    </a:prstGeom>
                  </pic:spPr>
                </pic:pic>
              </a:graphicData>
            </a:graphic>
          </wp:inline>
        </w:drawing>
      </w:r>
    </w:p>
    <w:p w:rsidR="0027372A" w:rsidP="00603A5C" w:rsidRDefault="0027372A" w14:paraId="2DA3AE4A" w14:textId="4EDBC40A">
      <w:pPr>
        <w:spacing w:before="54" w:after="0" w:line="276" w:lineRule="auto"/>
        <w:jc w:val="center"/>
        <w:rPr>
          <w:rFonts w:ascii="Times New Roman" w:hAnsi="Times New Roman" w:cs="Times New Roman"/>
          <w:color w:val="000000" w:themeColor="text1"/>
          <w:sz w:val="20"/>
          <w:szCs w:val="20"/>
        </w:rPr>
      </w:pPr>
      <w:r w:rsidRPr="63DBCBD8" w:rsidR="0027372A">
        <w:rPr>
          <w:rFonts w:ascii="Times New Roman" w:hAnsi="Times New Roman" w:cs="Times New Roman"/>
          <w:b w:val="1"/>
          <w:bCs w:val="1"/>
          <w:color w:val="000000" w:themeColor="text1" w:themeTint="FF" w:themeShade="FF"/>
          <w:sz w:val="20"/>
          <w:szCs w:val="20"/>
        </w:rPr>
        <w:t xml:space="preserve">Figure </w:t>
      </w:r>
      <w:r w:rsidRPr="63DBCBD8" w:rsidR="00E5137A">
        <w:rPr>
          <w:rFonts w:ascii="Times New Roman" w:hAnsi="Times New Roman" w:cs="Times New Roman"/>
          <w:b w:val="1"/>
          <w:bCs w:val="1"/>
          <w:color w:val="000000" w:themeColor="text1" w:themeTint="FF" w:themeShade="FF"/>
          <w:sz w:val="20"/>
          <w:szCs w:val="20"/>
        </w:rPr>
        <w:t>6</w:t>
      </w:r>
      <w:r w:rsidRPr="63DBCBD8" w:rsidR="0027372A">
        <w:rPr>
          <w:rFonts w:ascii="Times New Roman" w:hAnsi="Times New Roman" w:cs="Times New Roman"/>
          <w:b w:val="1"/>
          <w:bCs w:val="1"/>
          <w:color w:val="000000" w:themeColor="text1" w:themeTint="FF" w:themeShade="FF"/>
          <w:sz w:val="20"/>
          <w:szCs w:val="20"/>
        </w:rPr>
        <w:t>:</w:t>
      </w:r>
      <w:r w:rsidRPr="63DBCBD8" w:rsidR="0027372A">
        <w:rPr>
          <w:rFonts w:ascii="Times New Roman" w:hAnsi="Times New Roman" w:cs="Times New Roman"/>
          <w:color w:val="000000" w:themeColor="text1" w:themeTint="FF" w:themeShade="FF"/>
          <w:sz w:val="20"/>
          <w:szCs w:val="20"/>
        </w:rPr>
        <w:t xml:space="preserve"> </w:t>
      </w:r>
      <w:r w:rsidRPr="63DBCBD8" w:rsidR="00C36087">
        <w:rPr>
          <w:rFonts w:ascii="Times New Roman" w:hAnsi="Times New Roman" w:cs="Times New Roman"/>
          <w:color w:val="000000" w:themeColor="text1" w:themeTint="FF" w:themeShade="FF"/>
          <w:sz w:val="20"/>
          <w:szCs w:val="20"/>
        </w:rPr>
        <w:t>Cart</w:t>
      </w:r>
      <w:r w:rsidRPr="63DBCBD8" w:rsidR="0027372A">
        <w:rPr>
          <w:rFonts w:ascii="Times New Roman" w:hAnsi="Times New Roman" w:cs="Times New Roman"/>
          <w:color w:val="000000" w:themeColor="text1" w:themeTint="FF" w:themeShade="FF"/>
          <w:sz w:val="20"/>
          <w:szCs w:val="20"/>
        </w:rPr>
        <w:t xml:space="preserve"> </w:t>
      </w:r>
      <w:r w:rsidRPr="63DBCBD8" w:rsidR="0027372A">
        <w:rPr>
          <w:rFonts w:ascii="Times New Roman" w:hAnsi="Times New Roman" w:cs="Times New Roman"/>
          <w:color w:val="000000" w:themeColor="text1" w:themeTint="FF" w:themeShade="FF"/>
          <w:sz w:val="20"/>
          <w:szCs w:val="20"/>
        </w:rPr>
        <w:t>page</w:t>
      </w:r>
    </w:p>
    <w:p w:rsidR="00E5137A" w:rsidP="1FF77F22" w:rsidRDefault="00E5137A" w14:paraId="3FD6DA83" w14:textId="404192AC">
      <w:pPr>
        <w:pStyle w:val="Normal"/>
        <w:spacing w:before="54" w:after="0" w:line="276" w:lineRule="auto"/>
        <w:jc w:val="center"/>
        <w:rPr>
          <w:rFonts w:ascii="Times New Roman" w:hAnsi="Times New Roman" w:cs="Times New Roman"/>
          <w:color w:val="000000" w:themeColor="text1"/>
          <w:sz w:val="20"/>
          <w:szCs w:val="20"/>
        </w:rPr>
      </w:pPr>
    </w:p>
    <w:p w:rsidR="00E5137A" w:rsidP="00603A5C" w:rsidRDefault="00E5137A" w14:paraId="5E129A3E" w14:textId="1715B21D">
      <w:pPr>
        <w:spacing w:before="54" w:after="0" w:line="276" w:lineRule="auto"/>
        <w:jc w:val="both"/>
        <w:rPr>
          <w:rFonts w:ascii="Times New Roman" w:hAnsi="Times New Roman" w:cs="Times New Roman"/>
          <w:color w:val="000000" w:themeColor="text1"/>
          <w:sz w:val="24"/>
          <w:szCs w:val="24"/>
        </w:rPr>
      </w:pPr>
      <w:r w:rsidRPr="63DBCBD8" w:rsidR="00E5137A">
        <w:rPr>
          <w:rFonts w:ascii="Times New Roman" w:hAnsi="Times New Roman" w:cs="Times New Roman"/>
          <w:color w:val="000000" w:themeColor="text1" w:themeTint="FF" w:themeShade="FF"/>
          <w:sz w:val="24"/>
          <w:szCs w:val="24"/>
        </w:rPr>
        <w:t xml:space="preserve">A) </w:t>
      </w:r>
      <w:r w:rsidRPr="63DBCBD8" w:rsidR="2125EEF5">
        <w:rPr>
          <w:rFonts w:ascii="Times New Roman" w:hAnsi="Times New Roman" w:cs="Times New Roman"/>
          <w:color w:val="000000" w:themeColor="text1" w:themeTint="FF" w:themeShade="FF"/>
          <w:sz w:val="24"/>
          <w:szCs w:val="24"/>
        </w:rPr>
        <w:t>Purchase page</w:t>
      </w:r>
    </w:p>
    <w:p w:rsidR="00E5137A" w:rsidP="00603A5C" w:rsidRDefault="00E5137A" w14:paraId="48989899" w14:textId="6A76900B">
      <w:pPr>
        <w:spacing w:before="54" w:after="0" w:line="276" w:lineRule="auto"/>
        <w:jc w:val="both"/>
        <w:rPr>
          <w:rFonts w:ascii="Times New Roman" w:hAnsi="Times New Roman" w:cs="Times New Roman"/>
          <w:color w:val="000000" w:themeColor="text1"/>
          <w:sz w:val="24"/>
          <w:szCs w:val="24"/>
        </w:rPr>
      </w:pPr>
      <w:r w:rsidRPr="63DBCBD8" w:rsidR="00E5137A">
        <w:rPr>
          <w:rFonts w:ascii="Times New Roman" w:hAnsi="Times New Roman" w:cs="Times New Roman"/>
          <w:color w:val="000000" w:themeColor="text1" w:themeTint="FF" w:themeShade="FF"/>
          <w:sz w:val="24"/>
          <w:szCs w:val="24"/>
        </w:rPr>
        <w:t xml:space="preserve">In this page, </w:t>
      </w:r>
      <w:r w:rsidRPr="63DBCBD8" w:rsidR="4F82FD93">
        <w:rPr>
          <w:rFonts w:ascii="Times New Roman" w:hAnsi="Times New Roman" w:cs="Times New Roman"/>
          <w:color w:val="000000" w:themeColor="text1" w:themeTint="FF" w:themeShade="FF"/>
          <w:sz w:val="24"/>
          <w:szCs w:val="24"/>
        </w:rPr>
        <w:t xml:space="preserve">supplier </w:t>
      </w:r>
      <w:r w:rsidRPr="63DBCBD8" w:rsidR="00E5137A">
        <w:rPr>
          <w:rFonts w:ascii="Times New Roman" w:hAnsi="Times New Roman" w:cs="Times New Roman"/>
          <w:color w:val="000000" w:themeColor="text1" w:themeTint="FF" w:themeShade="FF"/>
          <w:sz w:val="24"/>
          <w:szCs w:val="24"/>
        </w:rPr>
        <w:t xml:space="preserve"> can</w:t>
      </w:r>
      <w:r w:rsidRPr="63DBCBD8" w:rsidR="00E5137A">
        <w:rPr>
          <w:rFonts w:ascii="Times New Roman" w:hAnsi="Times New Roman" w:cs="Times New Roman"/>
          <w:color w:val="000000" w:themeColor="text1" w:themeTint="FF" w:themeShade="FF"/>
          <w:sz w:val="24"/>
          <w:szCs w:val="24"/>
        </w:rPr>
        <w:t xml:space="preserve"> </w:t>
      </w:r>
      <w:r w:rsidRPr="63DBCBD8" w:rsidR="75FE84B2">
        <w:rPr>
          <w:rFonts w:ascii="Times New Roman" w:hAnsi="Times New Roman" w:cs="Times New Roman"/>
          <w:color w:val="000000" w:themeColor="text1" w:themeTint="FF" w:themeShade="FF"/>
          <w:sz w:val="24"/>
          <w:szCs w:val="24"/>
        </w:rPr>
        <w:t>purchase</w:t>
      </w:r>
      <w:r w:rsidRPr="63DBCBD8" w:rsidR="00E5137A">
        <w:rPr>
          <w:rFonts w:ascii="Times New Roman" w:hAnsi="Times New Roman" w:cs="Times New Roman"/>
          <w:color w:val="000000" w:themeColor="text1" w:themeTint="FF" w:themeShade="FF"/>
          <w:sz w:val="24"/>
          <w:szCs w:val="24"/>
        </w:rPr>
        <w:t xml:space="preserve"> a new product in the database.</w:t>
      </w:r>
    </w:p>
    <w:p w:rsidR="00E5137A" w:rsidP="63DBCBD8" w:rsidRDefault="00E5137A" w14:paraId="66FD441B" w14:textId="40B108D3">
      <w:pPr>
        <w:pStyle w:val="Normal"/>
        <w:spacing w:before="54" w:after="0" w:line="276" w:lineRule="auto"/>
        <w:ind w:left="0" w:firstLine="0"/>
        <w:jc w:val="both"/>
      </w:pPr>
      <w:r w:rsidR="1B438AB3">
        <w:rPr/>
        <w:t xml:space="preserve">             </w:t>
      </w:r>
      <w:r w:rsidR="1B438AB3">
        <w:drawing>
          <wp:inline wp14:editId="1ED86F63" wp14:anchorId="07850536">
            <wp:extent cx="5524498" cy="2495550"/>
            <wp:effectExtent l="0" t="0" r="0" b="0"/>
            <wp:docPr id="380926833" name="" title=""/>
            <wp:cNvGraphicFramePr>
              <a:graphicFrameLocks noChangeAspect="1"/>
            </wp:cNvGraphicFramePr>
            <a:graphic>
              <a:graphicData uri="http://schemas.openxmlformats.org/drawingml/2006/picture">
                <pic:pic>
                  <pic:nvPicPr>
                    <pic:cNvPr id="0" name=""/>
                    <pic:cNvPicPr/>
                  </pic:nvPicPr>
                  <pic:blipFill>
                    <a:blip r:embed="Rd11b66853acf43cd">
                      <a:extLst>
                        <a:ext xmlns:a="http://schemas.openxmlformats.org/drawingml/2006/main" uri="{28A0092B-C50C-407E-A947-70E740481C1C}">
                          <a14:useLocalDpi val="0"/>
                        </a:ext>
                      </a:extLst>
                    </a:blip>
                    <a:stretch>
                      <a:fillRect/>
                    </a:stretch>
                  </pic:blipFill>
                  <pic:spPr>
                    <a:xfrm>
                      <a:off x="0" y="0"/>
                      <a:ext cx="5524498" cy="2495550"/>
                    </a:xfrm>
                    <a:prstGeom prst="rect">
                      <a:avLst/>
                    </a:prstGeom>
                  </pic:spPr>
                </pic:pic>
              </a:graphicData>
            </a:graphic>
          </wp:inline>
        </w:drawing>
      </w:r>
    </w:p>
    <w:p w:rsidR="00E5137A" w:rsidP="00603A5C" w:rsidRDefault="00E5137A" w14:paraId="2D7C0E63" w14:textId="7909DB58">
      <w:pPr>
        <w:spacing w:before="54" w:after="0" w:line="276" w:lineRule="auto"/>
        <w:ind w:left="2160" w:firstLine="720"/>
        <w:jc w:val="both"/>
        <w:rPr>
          <w:rFonts w:ascii="Times New Roman" w:hAnsi="Times New Roman" w:cs="Times New Roman"/>
          <w:color w:val="000000" w:themeColor="text1"/>
          <w:sz w:val="20"/>
          <w:szCs w:val="20"/>
        </w:rPr>
      </w:pPr>
      <w:r w:rsidRPr="63DBCBD8" w:rsidR="1B438AB3">
        <w:rPr>
          <w:rFonts w:ascii="Times New Roman" w:hAnsi="Times New Roman" w:cs="Times New Roman"/>
          <w:b w:val="1"/>
          <w:bCs w:val="1"/>
          <w:color w:val="000000" w:themeColor="text1" w:themeTint="FF" w:themeShade="FF"/>
          <w:sz w:val="20"/>
          <w:szCs w:val="20"/>
        </w:rPr>
        <w:t xml:space="preserve">      </w:t>
      </w:r>
      <w:r w:rsidRPr="63DBCBD8" w:rsidR="00E5137A">
        <w:rPr>
          <w:rFonts w:ascii="Times New Roman" w:hAnsi="Times New Roman" w:cs="Times New Roman"/>
          <w:b w:val="1"/>
          <w:bCs w:val="1"/>
          <w:color w:val="000000" w:themeColor="text1" w:themeTint="FF" w:themeShade="FF"/>
          <w:sz w:val="20"/>
          <w:szCs w:val="20"/>
        </w:rPr>
        <w:t xml:space="preserve">Figure </w:t>
      </w:r>
      <w:r w:rsidRPr="63DBCBD8" w:rsidR="00603A5C">
        <w:rPr>
          <w:rFonts w:ascii="Times New Roman" w:hAnsi="Times New Roman" w:cs="Times New Roman"/>
          <w:b w:val="1"/>
          <w:bCs w:val="1"/>
          <w:color w:val="000000" w:themeColor="text1" w:themeTint="FF" w:themeShade="FF"/>
          <w:sz w:val="20"/>
          <w:szCs w:val="20"/>
        </w:rPr>
        <w:t>7: Add</w:t>
      </w:r>
      <w:r w:rsidRPr="63DBCBD8" w:rsidR="00E5137A">
        <w:rPr>
          <w:rFonts w:ascii="Times New Roman" w:hAnsi="Times New Roman" w:cs="Times New Roman"/>
          <w:color w:val="000000" w:themeColor="text1" w:themeTint="FF" w:themeShade="FF"/>
          <w:sz w:val="20"/>
          <w:szCs w:val="20"/>
        </w:rPr>
        <w:t xml:space="preserve"> product page</w:t>
      </w:r>
    </w:p>
    <w:p w:rsidR="00334EE8" w:rsidP="00603A5C" w:rsidRDefault="00334EE8" w14:paraId="2424D06F" w14:textId="77777777" w14:noSpellErr="1">
      <w:pPr>
        <w:spacing w:before="54" w:after="0" w:line="276" w:lineRule="auto"/>
        <w:ind w:left="2160" w:firstLine="720"/>
        <w:jc w:val="both"/>
        <w:rPr>
          <w:rFonts w:ascii="Times New Roman" w:hAnsi="Times New Roman" w:cs="Times New Roman"/>
          <w:color w:val="000000" w:themeColor="text1"/>
          <w:sz w:val="20"/>
          <w:szCs w:val="20"/>
        </w:rPr>
      </w:pPr>
    </w:p>
    <w:p w:rsidR="63DBCBD8" w:rsidP="1FF77F22" w:rsidRDefault="63DBCBD8" w14:paraId="61CDDE57" w14:textId="3A686DD2">
      <w:pPr>
        <w:pStyle w:val="Normal"/>
        <w:spacing w:before="54" w:after="0" w:line="276" w:lineRule="auto"/>
        <w:ind w:left="1440" w:firstLine="0"/>
        <w:jc w:val="both"/>
        <w:rPr>
          <w:rFonts w:ascii="Times New Roman" w:hAnsi="Times New Roman" w:cs="Times New Roman"/>
          <w:color w:val="000000" w:themeColor="text1" w:themeTint="FF" w:themeShade="FF"/>
          <w:sz w:val="20"/>
          <w:szCs w:val="20"/>
        </w:rPr>
      </w:pPr>
    </w:p>
    <w:p w:rsidR="63DBCBD8" w:rsidP="63DBCBD8" w:rsidRDefault="63DBCBD8" w14:paraId="1E4DA13A" w14:textId="494A147A">
      <w:pPr>
        <w:pStyle w:val="Normal"/>
        <w:spacing w:before="54" w:after="0" w:line="276" w:lineRule="auto"/>
        <w:ind w:left="2160" w:firstLine="720"/>
        <w:jc w:val="both"/>
        <w:rPr>
          <w:rFonts w:ascii="Times New Roman" w:hAnsi="Times New Roman" w:cs="Times New Roman"/>
          <w:color w:val="000000" w:themeColor="text1" w:themeTint="FF" w:themeShade="FF"/>
          <w:sz w:val="20"/>
          <w:szCs w:val="20"/>
        </w:rPr>
      </w:pPr>
    </w:p>
    <w:p w:rsidR="63DBCBD8" w:rsidP="63DBCBD8" w:rsidRDefault="63DBCBD8" w14:paraId="44C1B2C1" w14:textId="77559166">
      <w:pPr>
        <w:pStyle w:val="Normal"/>
        <w:spacing w:before="54" w:after="0" w:line="276" w:lineRule="auto"/>
        <w:ind w:left="2160" w:firstLine="720"/>
        <w:jc w:val="both"/>
        <w:rPr>
          <w:rFonts w:ascii="Times New Roman" w:hAnsi="Times New Roman" w:cs="Times New Roman"/>
          <w:color w:val="000000" w:themeColor="text1" w:themeTint="FF" w:themeShade="FF"/>
          <w:sz w:val="20"/>
          <w:szCs w:val="20"/>
        </w:rPr>
      </w:pPr>
    </w:p>
    <w:p w:rsidRPr="00603A5C" w:rsidR="00E5137A" w:rsidP="00603A5C" w:rsidRDefault="00E5137A" w14:paraId="0AD26069" w14:textId="0A43A575">
      <w:pPr>
        <w:spacing w:before="54" w:after="0" w:line="276" w:lineRule="auto"/>
        <w:jc w:val="both"/>
        <w:rPr>
          <w:rFonts w:ascii="Times New Roman" w:hAnsi="Times New Roman" w:cs="Times New Roman"/>
          <w:color w:val="000000" w:themeColor="text1"/>
          <w:sz w:val="24"/>
          <w:szCs w:val="24"/>
        </w:rPr>
      </w:pPr>
      <w:r w:rsidRPr="63DBCBD8" w:rsidR="00E5137A">
        <w:rPr>
          <w:rFonts w:ascii="Times New Roman" w:hAnsi="Times New Roman" w:cs="Times New Roman"/>
          <w:color w:val="000000" w:themeColor="text1" w:themeTint="FF" w:themeShade="FF"/>
          <w:sz w:val="24"/>
          <w:szCs w:val="24"/>
        </w:rPr>
        <w:t>B)</w:t>
      </w:r>
      <w:r w:rsidRPr="63DBCBD8" w:rsidR="009370E8">
        <w:rPr>
          <w:rFonts w:ascii="Times New Roman" w:hAnsi="Times New Roman" w:cs="Times New Roman"/>
          <w:color w:val="000000" w:themeColor="text1" w:themeTint="FF" w:themeShade="FF"/>
          <w:sz w:val="24"/>
          <w:szCs w:val="24"/>
        </w:rPr>
        <w:t xml:space="preserve"> </w:t>
      </w:r>
      <w:r w:rsidRPr="63DBCBD8" w:rsidR="5FDD0F57">
        <w:rPr>
          <w:rFonts w:ascii="Times New Roman" w:hAnsi="Times New Roman" w:cs="Times New Roman"/>
          <w:color w:val="000000" w:themeColor="text1" w:themeTint="FF" w:themeShade="FF"/>
          <w:sz w:val="24"/>
          <w:szCs w:val="24"/>
        </w:rPr>
        <w:t>Invoice page</w:t>
      </w:r>
    </w:p>
    <w:p w:rsidRPr="00603A5C" w:rsidR="009370E8" w:rsidP="00603A5C" w:rsidRDefault="009370E8" w14:paraId="48F338AA" w14:textId="55347642">
      <w:pPr>
        <w:spacing w:before="54" w:after="0" w:line="276" w:lineRule="auto"/>
        <w:jc w:val="both"/>
        <w:rPr>
          <w:rFonts w:ascii="Times New Roman" w:hAnsi="Times New Roman" w:cs="Times New Roman"/>
          <w:color w:val="000000" w:themeColor="text1"/>
          <w:sz w:val="24"/>
          <w:szCs w:val="24"/>
        </w:rPr>
      </w:pPr>
      <w:r w:rsidRPr="63DBCBD8" w:rsidR="009370E8">
        <w:rPr>
          <w:rFonts w:ascii="Times New Roman" w:hAnsi="Times New Roman" w:cs="Times New Roman"/>
          <w:color w:val="000000" w:themeColor="text1" w:themeTint="FF" w:themeShade="FF"/>
          <w:sz w:val="24"/>
          <w:szCs w:val="24"/>
        </w:rPr>
        <w:t xml:space="preserve">In this page, Admin </w:t>
      </w:r>
      <w:r w:rsidRPr="63DBCBD8" w:rsidR="009370E8">
        <w:rPr>
          <w:rFonts w:ascii="Times New Roman" w:hAnsi="Times New Roman" w:cs="Times New Roman"/>
          <w:color w:val="000000" w:themeColor="text1" w:themeTint="FF" w:themeShade="FF"/>
          <w:sz w:val="24"/>
          <w:szCs w:val="24"/>
        </w:rPr>
        <w:t>can</w:t>
      </w:r>
      <w:r w:rsidRPr="63DBCBD8" w:rsidR="009370E8">
        <w:rPr>
          <w:rFonts w:ascii="Times New Roman" w:hAnsi="Times New Roman" w:cs="Times New Roman"/>
          <w:color w:val="000000" w:themeColor="text1" w:themeTint="FF" w:themeShade="FF"/>
          <w:sz w:val="24"/>
          <w:szCs w:val="24"/>
        </w:rPr>
        <w:t xml:space="preserve"> able to view </w:t>
      </w:r>
      <w:r w:rsidRPr="63DBCBD8" w:rsidR="126F0AF3">
        <w:rPr>
          <w:rFonts w:ascii="Times New Roman" w:hAnsi="Times New Roman" w:cs="Times New Roman"/>
          <w:color w:val="000000" w:themeColor="text1" w:themeTint="FF" w:themeShade="FF"/>
          <w:sz w:val="24"/>
          <w:szCs w:val="24"/>
        </w:rPr>
        <w:t xml:space="preserve">invoice </w:t>
      </w:r>
      <w:r w:rsidRPr="63DBCBD8" w:rsidR="009370E8">
        <w:rPr>
          <w:rFonts w:ascii="Times New Roman" w:hAnsi="Times New Roman" w:cs="Times New Roman"/>
          <w:color w:val="000000" w:themeColor="text1" w:themeTint="FF" w:themeShade="FF"/>
          <w:sz w:val="24"/>
          <w:szCs w:val="24"/>
        </w:rPr>
        <w:t>available in the database.</w:t>
      </w:r>
    </w:p>
    <w:p w:rsidR="009370E8" w:rsidP="63DBCBD8" w:rsidRDefault="009370E8" w14:paraId="258E83CC" w14:textId="5554CCBA">
      <w:pPr>
        <w:pStyle w:val="Normal"/>
        <w:spacing w:before="54" w:after="0" w:line="276" w:lineRule="auto"/>
        <w:ind w:left="0"/>
        <w:jc w:val="both"/>
      </w:pPr>
      <w:r w:rsidR="034802BA">
        <w:rPr/>
        <w:t xml:space="preserve">                  </w:t>
      </w:r>
      <w:r w:rsidR="034802BA">
        <w:drawing>
          <wp:inline wp14:editId="24719D71" wp14:anchorId="47B6B74D">
            <wp:extent cx="5172074" cy="2486025"/>
            <wp:effectExtent l="0" t="0" r="0" b="0"/>
            <wp:docPr id="718761181" name="" title=""/>
            <wp:cNvGraphicFramePr>
              <a:graphicFrameLocks noChangeAspect="1"/>
            </wp:cNvGraphicFramePr>
            <a:graphic>
              <a:graphicData uri="http://schemas.openxmlformats.org/drawingml/2006/picture">
                <pic:pic>
                  <pic:nvPicPr>
                    <pic:cNvPr id="0" name=""/>
                    <pic:cNvPicPr/>
                  </pic:nvPicPr>
                  <pic:blipFill>
                    <a:blip r:embed="Reb75e1c76b954ac1">
                      <a:extLst>
                        <a:ext xmlns:a="http://schemas.openxmlformats.org/drawingml/2006/main" uri="{28A0092B-C50C-407E-A947-70E740481C1C}">
                          <a14:useLocalDpi val="0"/>
                        </a:ext>
                      </a:extLst>
                    </a:blip>
                    <a:stretch>
                      <a:fillRect/>
                    </a:stretch>
                  </pic:blipFill>
                  <pic:spPr>
                    <a:xfrm>
                      <a:off x="0" y="0"/>
                      <a:ext cx="5172074" cy="2486025"/>
                    </a:xfrm>
                    <a:prstGeom prst="rect">
                      <a:avLst/>
                    </a:prstGeom>
                  </pic:spPr>
                </pic:pic>
              </a:graphicData>
            </a:graphic>
          </wp:inline>
        </w:drawing>
      </w:r>
    </w:p>
    <w:p w:rsidR="009370E8" w:rsidP="00603A5C" w:rsidRDefault="009370E8" w14:paraId="49B596C3" w14:textId="4E4FB396">
      <w:pPr>
        <w:spacing w:before="54" w:after="0" w:line="276" w:lineRule="auto"/>
        <w:ind w:left="144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sidR="034802BA">
        <w:rPr>
          <w:rFonts w:ascii="Times New Roman" w:hAnsi="Times New Roman" w:cs="Times New Roman"/>
          <w:b w:val="1"/>
          <w:bCs w:val="1"/>
          <w:color w:val="000000" w:themeColor="text1"/>
          <w:sz w:val="20"/>
          <w:szCs w:val="20"/>
        </w:rPr>
        <w:t xml:space="preserve">          </w:t>
      </w:r>
      <w:r w:rsidR="009370E8">
        <w:rPr>
          <w:rFonts w:ascii="Times New Roman" w:hAnsi="Times New Roman" w:cs="Times New Roman"/>
          <w:b w:val="1"/>
          <w:bCs w:val="1"/>
          <w:color w:val="000000" w:themeColor="text1"/>
          <w:sz w:val="20"/>
          <w:szCs w:val="20"/>
        </w:rPr>
        <w:t xml:space="preserve">Figure 8: </w:t>
      </w:r>
      <w:r w:rsidR="009370E8">
        <w:rPr>
          <w:rFonts w:ascii="Times New Roman" w:hAnsi="Times New Roman" w:cs="Times New Roman"/>
          <w:color w:val="000000" w:themeColor="text1"/>
          <w:sz w:val="20"/>
          <w:szCs w:val="20"/>
        </w:rPr>
        <w:t xml:space="preserve">All product </w:t>
      </w:r>
      <w:r w:rsidR="009370E8">
        <w:rPr>
          <w:rFonts w:ascii="Times New Roman" w:hAnsi="Times New Roman" w:cs="Times New Roman"/>
          <w:color w:val="000000" w:themeColor="text1"/>
          <w:sz w:val="20"/>
          <w:szCs w:val="20"/>
        </w:rPr>
        <w:t>list</w:t>
      </w:r>
    </w:p>
    <w:p w:rsidR="1FF77F22" w:rsidP="1FF77F22" w:rsidRDefault="1FF77F22" w14:paraId="53DFC0A1" w14:textId="31501C99">
      <w:pPr>
        <w:pStyle w:val="Normal"/>
        <w:spacing w:before="54" w:after="0" w:line="276" w:lineRule="auto"/>
        <w:ind w:left="1440"/>
        <w:jc w:val="both"/>
        <w:rPr>
          <w:rFonts w:ascii="Times New Roman" w:hAnsi="Times New Roman" w:cs="Times New Roman"/>
          <w:color w:val="000000" w:themeColor="text1" w:themeTint="FF" w:themeShade="FF"/>
          <w:sz w:val="20"/>
          <w:szCs w:val="20"/>
        </w:rPr>
      </w:pPr>
    </w:p>
    <w:p w:rsidR="1FF77F22" w:rsidP="1FF77F22" w:rsidRDefault="1FF77F22" w14:paraId="17987147" w14:textId="2214A230">
      <w:pPr>
        <w:pStyle w:val="Normal"/>
        <w:spacing w:before="54" w:after="0" w:line="276" w:lineRule="auto"/>
        <w:ind w:left="1440"/>
        <w:jc w:val="both"/>
        <w:rPr>
          <w:rFonts w:ascii="Times New Roman" w:hAnsi="Times New Roman" w:cs="Times New Roman"/>
          <w:color w:val="000000" w:themeColor="text1" w:themeTint="FF" w:themeShade="FF"/>
          <w:sz w:val="20"/>
          <w:szCs w:val="20"/>
        </w:rPr>
      </w:pPr>
    </w:p>
    <w:p w:rsidRPr="00045BD1" w:rsidR="00DA52F4" w:rsidP="00603A5C" w:rsidRDefault="00045BD1" w14:paraId="2A689519" w14:textId="018D03C7">
      <w:pPr>
        <w:spacing w:before="54" w:after="0" w:line="276" w:lineRule="auto"/>
        <w:jc w:val="both"/>
        <w:rPr>
          <w:rFonts w:ascii="Times New Roman" w:hAnsi="Times New Roman" w:cs="Times New Roman"/>
          <w:b/>
          <w:bCs/>
          <w:color w:val="000000" w:themeColor="text1"/>
          <w:sz w:val="24"/>
          <w:szCs w:val="24"/>
        </w:rPr>
      </w:pPr>
      <w:r w:rsidRPr="63DBCBD8" w:rsidR="00045BD1">
        <w:rPr>
          <w:rFonts w:ascii="Times New Roman" w:hAnsi="Times New Roman" w:cs="Times New Roman"/>
          <w:b w:val="1"/>
          <w:bCs w:val="1"/>
          <w:color w:val="000000" w:themeColor="text1" w:themeTint="FF" w:themeShade="FF"/>
          <w:sz w:val="24"/>
          <w:szCs w:val="24"/>
        </w:rPr>
        <w:t xml:space="preserve">7.  </w:t>
      </w:r>
      <w:r w:rsidRPr="63DBCBD8" w:rsidR="00DA52F4">
        <w:rPr>
          <w:rFonts w:ascii="Times New Roman" w:hAnsi="Times New Roman" w:cs="Times New Roman"/>
          <w:b w:val="1"/>
          <w:bCs w:val="1"/>
          <w:color w:val="000000" w:themeColor="text1" w:themeTint="FF" w:themeShade="FF"/>
          <w:sz w:val="24"/>
          <w:szCs w:val="24"/>
        </w:rPr>
        <w:t>CONCLUSION</w:t>
      </w:r>
    </w:p>
    <w:p w:rsidR="77833A35" w:rsidP="63DBCBD8" w:rsidRDefault="77833A35" w14:paraId="6E944C63" w14:textId="28EE1F35">
      <w:pPr>
        <w:pStyle w:val="Normal"/>
        <w:spacing w:before="54" w:after="0" w:line="276" w:lineRule="auto"/>
        <w:jc w:val="both"/>
      </w:pPr>
      <w:r w:rsidRPr="63DBCBD8" w:rsidR="77833A35">
        <w:rPr>
          <w:rFonts w:ascii="Times New Roman" w:hAnsi="Times New Roman" w:eastAsia="Times New Roman" w:cs="Times New Roman"/>
          <w:noProof w:val="0"/>
          <w:sz w:val="24"/>
          <w:szCs w:val="24"/>
          <w:lang w:val="en-US"/>
        </w:rPr>
        <w:t>This paper presents an alarm about the information section in the bill which in view of desktop application. It's a straightforward desktop application inwhich the network to the immediate distribution center with the goal that information ought to be refreshed in store for the confirmation. It's a secure application in which the no information spillage from the stockroom. And furthermore gives the one table organization look so that after the finish of month we know about what we sold.</w:t>
      </w:r>
    </w:p>
    <w:p w:rsidRPr="00045BD1" w:rsidR="00DA52F4" w:rsidP="00603A5C" w:rsidRDefault="00DA52F4" w14:paraId="24B2CD4B" w14:textId="6EB5A81E">
      <w:pPr>
        <w:spacing w:before="54" w:after="0" w:line="276" w:lineRule="auto"/>
        <w:jc w:val="both"/>
        <w:rPr>
          <w:rFonts w:ascii="Times New Roman" w:hAnsi="Times New Roman" w:cs="Times New Roman"/>
          <w:b/>
          <w:bCs/>
          <w:color w:val="000000" w:themeColor="text1"/>
          <w:sz w:val="24"/>
          <w:szCs w:val="24"/>
        </w:rPr>
      </w:pPr>
      <w:r w:rsidRPr="63DBCBD8" w:rsidR="00DA52F4">
        <w:rPr>
          <w:rFonts w:ascii="Times New Roman" w:hAnsi="Times New Roman" w:cs="Times New Roman"/>
          <w:b w:val="1"/>
          <w:bCs w:val="1"/>
          <w:color w:val="000000" w:themeColor="text1" w:themeTint="FF" w:themeShade="FF"/>
          <w:sz w:val="24"/>
          <w:szCs w:val="24"/>
        </w:rPr>
        <w:t>REFERENCES</w:t>
      </w:r>
    </w:p>
    <w:p w:rsidR="3D404A48" w:rsidP="63DBCBD8" w:rsidRDefault="3D404A48" w14:paraId="33A54AA5" w14:textId="48793CB7">
      <w:pPr>
        <w:pStyle w:val="ListParagraph"/>
        <w:widowControl w:val="0"/>
        <w:spacing w:before="60" w:after="0" w:line="276" w:lineRule="auto"/>
        <w:ind w:left="720"/>
        <w:jc w:val="both"/>
        <w:rPr>
          <w:noProof w:val="0"/>
          <w:sz w:val="24"/>
          <w:szCs w:val="24"/>
          <w:lang w:val="en-US"/>
        </w:rPr>
      </w:pPr>
      <w:r w:rsidRPr="63DBCBD8" w:rsidR="3D404A48">
        <w:rPr>
          <w:noProof w:val="0"/>
          <w:sz w:val="24"/>
          <w:szCs w:val="24"/>
          <w:lang w:val="en-US"/>
        </w:rPr>
        <w:t xml:space="preserve">[1] Aditya A. Pande, </w:t>
      </w:r>
      <w:r w:rsidRPr="63DBCBD8" w:rsidR="3D404A48">
        <w:rPr>
          <w:noProof w:val="0"/>
          <w:sz w:val="24"/>
          <w:szCs w:val="24"/>
          <w:lang w:val="en-US"/>
        </w:rPr>
        <w:t>S.Sabihuddin</w:t>
      </w:r>
      <w:r w:rsidRPr="63DBCBD8" w:rsidR="3D404A48">
        <w:rPr>
          <w:noProof w:val="0"/>
          <w:sz w:val="24"/>
          <w:szCs w:val="24"/>
          <w:lang w:val="en-US"/>
        </w:rPr>
        <w:t>, “Study of Material Management Techniques on Construction Project”, International Journal of Informative &amp; Futuristic Research, ISSN: 2347-1697, Vol.2 (3), May 2015, pp.3479-3486.</w:t>
      </w:r>
    </w:p>
    <w:p w:rsidR="3D404A48" w:rsidP="63DBCBD8" w:rsidRDefault="3D404A48" w14:paraId="5C9A6DD0" w14:textId="1E03F908">
      <w:pPr>
        <w:pStyle w:val="ListParagraph"/>
        <w:widowControl w:val="0"/>
        <w:spacing w:before="60" w:after="0" w:line="276" w:lineRule="auto"/>
        <w:ind w:left="720"/>
        <w:jc w:val="both"/>
        <w:rPr>
          <w:noProof w:val="0"/>
          <w:sz w:val="24"/>
          <w:szCs w:val="24"/>
          <w:lang w:val="en-US"/>
        </w:rPr>
      </w:pPr>
      <w:r w:rsidRPr="63DBCBD8" w:rsidR="3D404A48">
        <w:rPr>
          <w:noProof w:val="0"/>
          <w:sz w:val="24"/>
          <w:szCs w:val="24"/>
          <w:lang w:val="en-US"/>
        </w:rPr>
        <w:t xml:space="preserve"> [2] </w:t>
      </w:r>
      <w:r w:rsidRPr="63DBCBD8" w:rsidR="3D404A48">
        <w:rPr>
          <w:noProof w:val="0"/>
          <w:sz w:val="24"/>
          <w:szCs w:val="24"/>
          <w:lang w:val="en-US"/>
        </w:rPr>
        <w:t>S.Angel</w:t>
      </w:r>
      <w:r w:rsidRPr="63DBCBD8" w:rsidR="3D404A48">
        <w:rPr>
          <w:noProof w:val="0"/>
          <w:sz w:val="24"/>
          <w:szCs w:val="24"/>
          <w:lang w:val="en-US"/>
        </w:rPr>
        <w:t xml:space="preserve"> </w:t>
      </w:r>
      <w:r w:rsidRPr="63DBCBD8" w:rsidR="3D404A48">
        <w:rPr>
          <w:noProof w:val="0"/>
          <w:sz w:val="24"/>
          <w:szCs w:val="24"/>
          <w:lang w:val="en-US"/>
        </w:rPr>
        <w:t>Raphella</w:t>
      </w:r>
      <w:r w:rsidRPr="63DBCBD8" w:rsidR="3D404A48">
        <w:rPr>
          <w:noProof w:val="0"/>
          <w:sz w:val="24"/>
          <w:szCs w:val="24"/>
          <w:lang w:val="en-US"/>
        </w:rPr>
        <w:t xml:space="preserve">, </w:t>
      </w:r>
      <w:r w:rsidRPr="63DBCBD8" w:rsidR="3D404A48">
        <w:rPr>
          <w:noProof w:val="0"/>
          <w:sz w:val="24"/>
          <w:szCs w:val="24"/>
          <w:lang w:val="en-US"/>
        </w:rPr>
        <w:t>S.Gomathi</w:t>
      </w:r>
      <w:r w:rsidRPr="63DBCBD8" w:rsidR="3D404A48">
        <w:rPr>
          <w:noProof w:val="0"/>
          <w:sz w:val="24"/>
          <w:szCs w:val="24"/>
          <w:lang w:val="en-US"/>
        </w:rPr>
        <w:t xml:space="preserve"> Nathan and </w:t>
      </w:r>
      <w:r w:rsidRPr="63DBCBD8" w:rsidR="3D404A48">
        <w:rPr>
          <w:noProof w:val="0"/>
          <w:sz w:val="24"/>
          <w:szCs w:val="24"/>
          <w:lang w:val="en-US"/>
        </w:rPr>
        <w:t>G.Chitra</w:t>
      </w:r>
      <w:r w:rsidRPr="63DBCBD8" w:rsidR="3D404A48">
        <w:rPr>
          <w:noProof w:val="0"/>
          <w:sz w:val="24"/>
          <w:szCs w:val="24"/>
          <w:lang w:val="en-US"/>
        </w:rPr>
        <w:t>, “Inventory Management- A Case Study”, International Journal of Emerging Research in Management &amp;Technology, ISSN: 2278-9359, Vol.3 (3) June 2014, pp.94-102.</w:t>
      </w:r>
    </w:p>
    <w:p w:rsidR="3D404A48" w:rsidP="63DBCBD8" w:rsidRDefault="3D404A48" w14:paraId="68574A2F" w14:textId="4DECD925">
      <w:pPr>
        <w:pStyle w:val="ListParagraph"/>
        <w:widowControl w:val="0"/>
        <w:spacing w:before="60" w:after="0" w:line="276" w:lineRule="auto"/>
        <w:ind w:left="720"/>
        <w:jc w:val="both"/>
        <w:rPr>
          <w:noProof w:val="0"/>
          <w:sz w:val="24"/>
          <w:szCs w:val="24"/>
          <w:lang w:val="en-US"/>
        </w:rPr>
      </w:pPr>
      <w:r w:rsidRPr="63DBCBD8" w:rsidR="3D404A48">
        <w:rPr>
          <w:noProof w:val="0"/>
          <w:sz w:val="24"/>
          <w:szCs w:val="24"/>
          <w:lang w:val="en-US"/>
        </w:rPr>
        <w:t xml:space="preserve"> [3] Ashwini </w:t>
      </w:r>
      <w:r w:rsidRPr="63DBCBD8" w:rsidR="3D404A48">
        <w:rPr>
          <w:noProof w:val="0"/>
          <w:sz w:val="24"/>
          <w:szCs w:val="24"/>
          <w:lang w:val="en-US"/>
        </w:rPr>
        <w:t>R.Patil</w:t>
      </w:r>
      <w:r w:rsidRPr="63DBCBD8" w:rsidR="3D404A48">
        <w:rPr>
          <w:noProof w:val="0"/>
          <w:sz w:val="24"/>
          <w:szCs w:val="24"/>
          <w:lang w:val="en-US"/>
        </w:rPr>
        <w:t xml:space="preserve">, Smita V. </w:t>
      </w:r>
      <w:r w:rsidRPr="63DBCBD8" w:rsidR="3D404A48">
        <w:rPr>
          <w:noProof w:val="0"/>
          <w:sz w:val="24"/>
          <w:szCs w:val="24"/>
          <w:lang w:val="en-US"/>
        </w:rPr>
        <w:t>Pataskar</w:t>
      </w:r>
      <w:r w:rsidRPr="63DBCBD8" w:rsidR="3D404A48">
        <w:rPr>
          <w:noProof w:val="0"/>
          <w:sz w:val="24"/>
          <w:szCs w:val="24"/>
          <w:lang w:val="en-US"/>
        </w:rPr>
        <w:t xml:space="preserve">, “Analyzing Material Management Techniques on Construction Project”, International Journal of Engineering and </w:t>
      </w:r>
      <w:r w:rsidRPr="63DBCBD8" w:rsidR="3D404A48">
        <w:rPr>
          <w:noProof w:val="0"/>
          <w:sz w:val="24"/>
          <w:szCs w:val="24"/>
          <w:lang w:val="en-US"/>
        </w:rPr>
        <w:t>InnovativeTechnology</w:t>
      </w:r>
      <w:r w:rsidRPr="63DBCBD8" w:rsidR="3D404A48">
        <w:rPr>
          <w:noProof w:val="0"/>
          <w:sz w:val="24"/>
          <w:szCs w:val="24"/>
          <w:lang w:val="en-US"/>
        </w:rPr>
        <w:t xml:space="preserve"> (IJEIT), Vol.3 (4), Jan 2013, pp.96-100. </w:t>
      </w:r>
    </w:p>
    <w:p w:rsidR="3D404A48" w:rsidP="63DBCBD8" w:rsidRDefault="3D404A48" w14:paraId="026A5CBC" w14:textId="373591FC">
      <w:pPr>
        <w:pStyle w:val="ListParagraph"/>
        <w:widowControl w:val="0"/>
        <w:spacing w:before="60" w:after="0" w:line="276" w:lineRule="auto"/>
        <w:ind w:left="720"/>
        <w:jc w:val="both"/>
        <w:rPr>
          <w:noProof w:val="0"/>
          <w:sz w:val="24"/>
          <w:szCs w:val="24"/>
          <w:lang w:val="en-US"/>
        </w:rPr>
      </w:pPr>
      <w:r w:rsidRPr="63DBCBD8" w:rsidR="3D404A48">
        <w:rPr>
          <w:noProof w:val="0"/>
          <w:sz w:val="24"/>
          <w:szCs w:val="24"/>
          <w:lang w:val="en-US"/>
        </w:rPr>
        <w:t xml:space="preserve">[4] Dipak P. Patil, Pankaj P. </w:t>
      </w:r>
      <w:r w:rsidRPr="63DBCBD8" w:rsidR="3D404A48">
        <w:rPr>
          <w:noProof w:val="0"/>
          <w:sz w:val="24"/>
          <w:szCs w:val="24"/>
          <w:lang w:val="en-US"/>
        </w:rPr>
        <w:t>Bhangale</w:t>
      </w:r>
      <w:r w:rsidRPr="63DBCBD8" w:rsidR="3D404A48">
        <w:rPr>
          <w:noProof w:val="0"/>
          <w:sz w:val="24"/>
          <w:szCs w:val="24"/>
          <w:lang w:val="en-US"/>
        </w:rPr>
        <w:t xml:space="preserve">, Swapnil </w:t>
      </w:r>
      <w:r w:rsidRPr="63DBCBD8" w:rsidR="3D404A48">
        <w:rPr>
          <w:noProof w:val="0"/>
          <w:sz w:val="24"/>
          <w:szCs w:val="24"/>
          <w:lang w:val="en-US"/>
        </w:rPr>
        <w:t>S.Kulkarni</w:t>
      </w:r>
      <w:r w:rsidRPr="63DBCBD8" w:rsidR="3D404A48">
        <w:rPr>
          <w:noProof w:val="0"/>
          <w:sz w:val="24"/>
          <w:szCs w:val="24"/>
          <w:lang w:val="en-US"/>
        </w:rPr>
        <w:t>, “Study of Cost Control on Construction Project”, International Journal of Advanced Engineering Research and Studies, Vol.02, April 2014, ISSN2249–8974. [</w:t>
      </w:r>
      <w:r w:rsidRPr="63DBCBD8" w:rsidR="3D404A48">
        <w:rPr>
          <w:noProof w:val="0"/>
          <w:sz w:val="24"/>
          <w:szCs w:val="24"/>
          <w:lang w:val="en-US"/>
        </w:rPr>
        <w:t>5]P.G.</w:t>
      </w:r>
      <w:r w:rsidRPr="63DBCBD8" w:rsidR="3D404A48">
        <w:rPr>
          <w:noProof w:val="0"/>
          <w:sz w:val="24"/>
          <w:szCs w:val="24"/>
          <w:lang w:val="en-US"/>
        </w:rPr>
        <w:t xml:space="preserve"> </w:t>
      </w:r>
      <w:r w:rsidRPr="63DBCBD8" w:rsidR="3D404A48">
        <w:rPr>
          <w:noProof w:val="0"/>
          <w:sz w:val="24"/>
          <w:szCs w:val="24"/>
          <w:lang w:val="en-US"/>
        </w:rPr>
        <w:t>Matsebatlela</w:t>
      </w:r>
      <w:r w:rsidRPr="63DBCBD8" w:rsidR="3D404A48">
        <w:rPr>
          <w:noProof w:val="0"/>
          <w:sz w:val="24"/>
          <w:szCs w:val="24"/>
          <w:lang w:val="en-US"/>
        </w:rPr>
        <w:t xml:space="preserve"> and K. Mpofu, “Inventory Management Framework to Minimize Supply and Demand Mismatch on a Manufacturing Organization</w:t>
      </w:r>
      <w:r w:rsidRPr="63DBCBD8" w:rsidR="3D404A48">
        <w:rPr>
          <w:noProof w:val="0"/>
          <w:sz w:val="24"/>
          <w:szCs w:val="24"/>
          <w:lang w:val="en-US"/>
        </w:rPr>
        <w:t>”,</w:t>
      </w:r>
      <w:r w:rsidRPr="63DBCBD8" w:rsidR="3D404A48">
        <w:rPr>
          <w:noProof w:val="0"/>
          <w:sz w:val="24"/>
          <w:szCs w:val="24"/>
          <w:lang w:val="en-US"/>
        </w:rPr>
        <w:t xml:space="preserve"> International Federation of Automatic Control, Vol.3, No.48, Mar 2015, pp-260- 265</w:t>
      </w:r>
    </w:p>
    <w:p w:rsidRPr="00911ACD" w:rsidR="00911ACD" w:rsidP="00603A5C" w:rsidRDefault="00911ACD" w14:paraId="40EFF21F" w14:textId="5028643B">
      <w:pPr>
        <w:tabs>
          <w:tab w:val="left" w:pos="6360"/>
        </w:tabs>
        <w:jc w:val="both"/>
      </w:pPr>
      <w:r>
        <w:tab/>
      </w:r>
    </w:p>
    <w:sectPr w:rsidRPr="00911ACD" w:rsidR="00911ACD" w:rsidSect="005F717A">
      <w:headerReference w:type="even" r:id="rId17"/>
      <w:headerReference w:type="default" r:id="rId18"/>
      <w:footerReference w:type="even" r:id="rId19"/>
      <w:footerReference w:type="default" r:id="rId20"/>
      <w:headerReference w:type="first" r:id="rId21"/>
      <w:footerReference w:type="first" r:id="rId22"/>
      <w:type w:val="continuous"/>
      <w:pgSz w:w="11907" w:h="16839" w:orient="portrait"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C5FFD" w:rsidP="00C556D7" w:rsidRDefault="00EC5FFD" w14:paraId="55F634E3" w14:textId="77777777">
      <w:pPr>
        <w:spacing w:after="0" w:line="240" w:lineRule="auto"/>
      </w:pPr>
      <w:r>
        <w:separator/>
      </w:r>
    </w:p>
  </w:endnote>
  <w:endnote w:type="continuationSeparator" w:id="0">
    <w:p w:rsidR="00EC5FFD" w:rsidP="00C556D7" w:rsidRDefault="00EC5FFD" w14:paraId="01A8BAC6"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808B7" w:rsidRDefault="004808B7" w14:paraId="62CAFA4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911ACD" w:rsidR="001E51F3" w:rsidP="00911ACD" w:rsidRDefault="001E51F3" w14:paraId="054F625E" w14:textId="6451DA35">
    <w:pPr>
      <w:pStyle w:val="Footer"/>
      <w:pBdr>
        <w:top w:val="single" w:color="auto" w:sz="4" w:space="1"/>
      </w:pBdr>
    </w:pPr>
    <w:r w:rsidRPr="001E51F3">
      <w:rPr>
        <w:rFonts w:ascii="Times New Roman" w:hAnsi="Times New Roman" w:eastAsia="Calibri" w:cs="Times New Roman"/>
        <w:b/>
        <w:color w:val="1F497D"/>
        <w:sz w:val="20"/>
        <w:szCs w:val="20"/>
        <w:lang w:val="fr-FR" w:bidi="ml-IN"/>
      </w:rPr>
      <w:t xml:space="preserve">@International Journal Of Progressive Research In Engineering Management And Science </w:t>
    </w:r>
    <w:r>
      <w:rPr>
        <w:rFonts w:ascii="Times New Roman" w:hAnsi="Times New Roman" w:eastAsia="Calibri" w:cs="Times New Roman"/>
        <w:b/>
        <w:color w:val="1F497D"/>
        <w:sz w:val="20"/>
        <w:szCs w:val="20"/>
        <w:lang w:val="fr-FR" w:bidi="ml-IN"/>
      </w:rPr>
      <w:t xml:space="preserve">         </w:t>
    </w:r>
    <w:r w:rsidR="006A6434">
      <w:rPr>
        <w:rFonts w:ascii="Times New Roman" w:hAnsi="Times New Roman" w:eastAsia="Calibri" w:cs="Times New Roman"/>
        <w:b/>
        <w:color w:val="1F497D"/>
        <w:sz w:val="20"/>
        <w:szCs w:val="20"/>
        <w:lang w:val="fr-FR" w:bidi="ml-IN"/>
      </w:rPr>
      <w:t xml:space="preserve">           </w:t>
    </w:r>
    <w:r>
      <w:rPr>
        <w:rFonts w:ascii="Times New Roman" w:hAnsi="Times New Roman" w:eastAsia="Calibri" w:cs="Times New Roman"/>
        <w:b/>
        <w:color w:val="1F497D"/>
        <w:sz w:val="20"/>
        <w:szCs w:val="20"/>
        <w:lang w:val="fr-FR" w:bidi="ml-IN"/>
      </w:rPr>
      <w:t xml:space="preserve">       </w:t>
    </w:r>
    <w:r w:rsidRPr="001E51F3">
      <w:rPr>
        <w:rFonts w:ascii="Times New Roman" w:hAnsi="Times New Roman" w:eastAsia="Calibri"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808B7" w:rsidRDefault="004808B7" w14:paraId="2316966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C5FFD" w:rsidP="00C556D7" w:rsidRDefault="00EC5FFD" w14:paraId="36421C47" w14:textId="77777777">
      <w:pPr>
        <w:spacing w:after="0" w:line="240" w:lineRule="auto"/>
      </w:pPr>
      <w:r>
        <w:separator/>
      </w:r>
    </w:p>
  </w:footnote>
  <w:footnote w:type="continuationSeparator" w:id="0">
    <w:p w:rsidR="00EC5FFD" w:rsidP="00C556D7" w:rsidRDefault="00EC5FFD" w14:paraId="3C50D7B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808B7" w:rsidRDefault="004808B7" w14:paraId="173D3373"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Style w:val="TableGrid"/>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405"/>
      <w:gridCol w:w="5812"/>
      <w:gridCol w:w="1866"/>
    </w:tblGrid>
    <w:tr w:rsidR="005F717A" w:rsidTr="00FF754F" w14:paraId="5A65F99B" w14:textId="77777777">
      <w:trPr>
        <w:trHeight w:val="435"/>
        <w:jc w:val="center"/>
      </w:trPr>
      <w:tc>
        <w:tcPr>
          <w:tcW w:w="2405" w:type="dxa"/>
          <w:vMerge w:val="restart"/>
          <w:vAlign w:val="center"/>
        </w:tcPr>
        <w:p w:rsidRPr="00BC37A0" w:rsidR="005F717A" w:rsidP="006C74D5" w:rsidRDefault="005F717A" w14:paraId="1BDD5F98" w14:textId="77777777">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5F717A" w:rsidP="006C74D5" w:rsidRDefault="005F717A" w14:paraId="1BECE0B5" w14:textId="77777777">
          <w:pPr>
            <w:tabs>
              <w:tab w:val="left" w:pos="4820"/>
              <w:tab w:val="right" w:pos="9360"/>
            </w:tabs>
            <w:jc w:val="center"/>
            <w:rPr>
              <w:rFonts w:ascii="Times New Roman" w:hAnsi="Times New Roman" w:cs="Times New Roman"/>
              <w:b/>
              <w:color w:val="1F497D"/>
              <w:sz w:val="22"/>
              <w:szCs w:val="22"/>
              <w:lang w:val="fr-FR"/>
            </w:rPr>
          </w:pPr>
          <w:bookmarkStart w:name="_Hlk63187445" w:id="0"/>
          <w:r w:rsidRPr="006C74D5">
            <w:rPr>
              <w:rFonts w:ascii="Times New Roman" w:hAnsi="Times New Roman" w:cs="Times New Roman"/>
              <w:b/>
              <w:color w:val="1F497D"/>
              <w:sz w:val="22"/>
              <w:szCs w:val="22"/>
              <w:lang w:val="fr-FR"/>
            </w:rPr>
            <w:t xml:space="preserve">INTERNATIONAL JOURNAL OF PROGRESSIVE RESEARCH IN ENGINEERING MANAGEMENT </w:t>
          </w:r>
        </w:p>
        <w:p w:rsidR="005F717A" w:rsidP="006C74D5" w:rsidRDefault="005F717A" w14:paraId="6229FD1E" w14:textId="77777777">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Pr="0018026F" w:rsidR="00125B8F" w:rsidP="006C74D5" w:rsidRDefault="00125B8F" w14:paraId="68CBE0D2" w14:textId="77777777">
          <w:pPr>
            <w:tabs>
              <w:tab w:val="left" w:pos="4820"/>
              <w:tab w:val="right" w:pos="9360"/>
            </w:tabs>
            <w:jc w:val="center"/>
            <w:rPr>
              <w:rFonts w:ascii="Times New Roman" w:hAnsi="Times New Roman" w:cs="Times New Roman"/>
              <w:bCs/>
              <w:sz w:val="16"/>
              <w:szCs w:val="24"/>
              <w:lang w:val="fr-FR" w:eastAsia="en-IN"/>
            </w:rPr>
          </w:pPr>
        </w:p>
        <w:p w:rsidRPr="006C74D5" w:rsidR="00125B8F" w:rsidP="0018026F" w:rsidRDefault="00125B8F" w14:paraId="16A90138" w14:textId="00EF02A2">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rsidRPr="00125B8F" w:rsidR="005F717A" w:rsidP="006C74D5" w:rsidRDefault="005F717A" w14:paraId="6CA08141" w14:textId="77777777">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rsidRPr="00BC37A0" w:rsidR="005F717A" w:rsidP="006C74D5" w:rsidRDefault="005F717A" w14:paraId="648B987E" w14:textId="4826E20A">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Pr="00125B8F" w:rsidR="00125B8F">
            <w:rPr>
              <w:rFonts w:ascii="Times New Roman" w:hAnsi="Times New Roman" w:cs="Times New Roman"/>
              <w:b/>
              <w:color w:val="1F497D"/>
              <w:sz w:val="22"/>
              <w:szCs w:val="22"/>
              <w:lang w:val="fr-FR"/>
            </w:rPr>
            <w:t>2583-1062</w:t>
          </w:r>
        </w:p>
      </w:tc>
    </w:tr>
    <w:tr w:rsidR="005F717A" w:rsidTr="00FF754F" w14:paraId="23419353" w14:textId="77777777">
      <w:trPr>
        <w:trHeight w:val="435"/>
        <w:jc w:val="center"/>
      </w:trPr>
      <w:tc>
        <w:tcPr>
          <w:tcW w:w="2405" w:type="dxa"/>
          <w:vMerge/>
          <w:vAlign w:val="center"/>
        </w:tcPr>
        <w:p w:rsidRPr="00BC37A0" w:rsidR="005F717A" w:rsidP="006C74D5" w:rsidRDefault="005F717A" w14:paraId="540ACAA2" w14:textId="77777777">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Pr="006C74D5" w:rsidR="005F717A" w:rsidP="006C74D5" w:rsidRDefault="005F717A" w14:paraId="3D0C8D55" w14:textId="77777777">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DD7C7C" w:rsidP="00DD7C7C" w:rsidRDefault="002A579C" w14:paraId="616D864B" w14:textId="30AA32B6">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5F717A" w:rsidP="00DD7C7C" w:rsidRDefault="000649B0" w14:paraId="22323752" w14:textId="074BE24A">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rsidR="002A579C" w:rsidP="00DD7C7C" w:rsidRDefault="00535548" w14:paraId="2596BF9C" w14:textId="36047C85">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rsidTr="00FF754F" w14:paraId="78C74EE0" w14:textId="77777777">
      <w:trPr>
        <w:trHeight w:val="340"/>
        <w:jc w:val="center"/>
      </w:trPr>
      <w:tc>
        <w:tcPr>
          <w:tcW w:w="2405" w:type="dxa"/>
          <w:vAlign w:val="center"/>
        </w:tcPr>
        <w:p w:rsidRPr="00BC37A0" w:rsidR="005F717A" w:rsidP="006C74D5" w:rsidRDefault="005F717A" w14:paraId="1525955D" w14:textId="522ACA73">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Pr="00BC37A0" w:rsidR="005F717A" w:rsidP="006C74D5" w:rsidRDefault="005F717A" w14:paraId="5DDFD365" w14:textId="77777777">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Pr="00BC37A0" w:rsidR="005F717A" w:rsidP="006C74D5" w:rsidRDefault="005F717A" w14:paraId="7E50B1F0" w14:textId="4B0E9B95">
          <w:pPr>
            <w:tabs>
              <w:tab w:val="left" w:pos="4820"/>
              <w:tab w:val="right" w:pos="9360"/>
            </w:tabs>
            <w:jc w:val="center"/>
            <w:rPr>
              <w:rFonts w:ascii="Times New Roman" w:hAnsi="Times New Roman" w:cs="Times New Roman"/>
              <w:b/>
              <w:color w:val="1F497D"/>
              <w:sz w:val="12"/>
              <w:szCs w:val="12"/>
              <w:lang w:val="fr-FR"/>
            </w:rPr>
          </w:pPr>
        </w:p>
      </w:tc>
    </w:tr>
    <w:tr w:rsidR="005F717A" w:rsidTr="00FF754F" w14:paraId="178FE218" w14:textId="77777777">
      <w:trPr>
        <w:trHeight w:val="113"/>
        <w:jc w:val="center"/>
      </w:trPr>
      <w:tc>
        <w:tcPr>
          <w:tcW w:w="2405" w:type="dxa"/>
          <w:vAlign w:val="center"/>
        </w:tcPr>
        <w:p w:rsidRPr="00BC37A0" w:rsidR="005F717A" w:rsidP="006C74D5" w:rsidRDefault="005F717A" w14:paraId="1129EFF9" w14:textId="77777777">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Pr="00BC37A0" w:rsidR="005F717A" w:rsidP="006C74D5" w:rsidRDefault="005F717A" w14:paraId="10E7DC08" w14:textId="77777777">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Pr="00BC37A0" w:rsidR="005F717A" w:rsidP="006C74D5" w:rsidRDefault="005F717A" w14:paraId="29F0D7B4" w14:textId="77777777">
          <w:pPr>
            <w:tabs>
              <w:tab w:val="left" w:pos="4820"/>
              <w:tab w:val="right" w:pos="9360"/>
            </w:tabs>
            <w:jc w:val="center"/>
            <w:rPr>
              <w:rFonts w:ascii="Times New Roman" w:hAnsi="Times New Roman" w:cs="Times New Roman"/>
              <w:b/>
              <w:color w:val="1F497D"/>
              <w:sz w:val="12"/>
              <w:szCs w:val="12"/>
              <w:lang w:val="fr-FR"/>
            </w:rPr>
          </w:pPr>
        </w:p>
      </w:tc>
    </w:tr>
  </w:tbl>
  <w:p w:rsidRPr="006C74D5" w:rsidR="006C74D5" w:rsidP="006C74D5" w:rsidRDefault="006C74D5" w14:paraId="6C7DD764" w14:textId="77777777">
    <w:pPr>
      <w:pStyle w:val="Header"/>
      <w:pBdr>
        <w:top w:val="single" w:color="auto" w:sz="4" w:space="1"/>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808B7" w:rsidRDefault="004808B7" w14:paraId="5C8E60AD"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hint="default" w:ascii="Cambria" w:hAnsi="Cambria" w:eastAsia="Times New Roman"/>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476AD0"/>
    <w:multiLevelType w:val="hybridMultilevel"/>
    <w:tmpl w:val="E0663F74"/>
    <w:lvl w:ilvl="0">
      <w:start w:val="1"/>
      <w:numFmt w:val="decimal"/>
      <w:lvlText w:val="%1)"/>
      <w:lvlJc w:val="left"/>
      <w:pPr>
        <w:ind w:left="720" w:hanging="360"/>
      </w:pPr>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835526E"/>
    <w:multiLevelType w:val="hybridMultilevel"/>
    <w:tmpl w:val="113C8DA4"/>
    <w:lvl w:ilvl="0" w:tplc="4009000F">
      <w:start w:val="7"/>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00688"/>
    <w:multiLevelType w:val="hybridMultilevel"/>
    <w:tmpl w:val="99861A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C4B7953"/>
    <w:multiLevelType w:val="hybridMultilevel"/>
    <w:tmpl w:val="B9DA7EA4"/>
    <w:lvl w:ilvl="0" w:tplc="4009000F">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AA7751"/>
    <w:multiLevelType w:val="hybridMultilevel"/>
    <w:tmpl w:val="7C14AE0C"/>
    <w:lvl w:ilvl="0" w:tplc="A56C8D40">
      <w:start w:val="1"/>
      <w:numFmt w:val="lowerLetter"/>
      <w:lvlText w:val="%1)"/>
      <w:lvlJc w:val="left"/>
      <w:pPr>
        <w:ind w:left="720" w:hanging="360"/>
      </w:pPr>
      <w:rPr>
        <w:rFonts w:hint="default" w:ascii="Cambria" w:hAnsi="Cambria"/>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hint="default" w:ascii="Times New Roman" w:hAnsi="Times New Roman" w:eastAsia="Arial Unicode MS" w:cs="Times New Roman"/>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hint="default" w:ascii="Times New Roman" w:hAnsi="Times New Roman"/>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35121E"/>
    <w:multiLevelType w:val="hybridMultilevel"/>
    <w:tmpl w:val="2C9E1C30"/>
    <w:lvl w:ilvl="0" w:tplc="4009000F">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20796392">
    <w:abstractNumId w:val="10"/>
  </w:num>
  <w:num w:numId="2" w16cid:durableId="790048988">
    <w:abstractNumId w:val="7"/>
  </w:num>
  <w:num w:numId="3" w16cid:durableId="1993635357">
    <w:abstractNumId w:val="14"/>
  </w:num>
  <w:num w:numId="4" w16cid:durableId="1479104421">
    <w:abstractNumId w:val="15"/>
  </w:num>
  <w:num w:numId="5" w16cid:durableId="1066758610">
    <w:abstractNumId w:val="9"/>
  </w:num>
  <w:num w:numId="6" w16cid:durableId="590088686">
    <w:abstractNumId w:val="18"/>
  </w:num>
  <w:num w:numId="7" w16cid:durableId="924848298">
    <w:abstractNumId w:val="1"/>
  </w:num>
  <w:num w:numId="8" w16cid:durableId="781143302">
    <w:abstractNumId w:val="23"/>
  </w:num>
  <w:num w:numId="9" w16cid:durableId="851842906">
    <w:abstractNumId w:val="0"/>
  </w:num>
  <w:num w:numId="10" w16cid:durableId="350229811">
    <w:abstractNumId w:val="4"/>
  </w:num>
  <w:num w:numId="11" w16cid:durableId="2128309775">
    <w:abstractNumId w:val="21"/>
  </w:num>
  <w:num w:numId="12" w16cid:durableId="350029887">
    <w:abstractNumId w:val="17"/>
  </w:num>
  <w:num w:numId="13" w16cid:durableId="591670422">
    <w:abstractNumId w:val="13"/>
  </w:num>
  <w:num w:numId="14" w16cid:durableId="532691435">
    <w:abstractNumId w:val="3"/>
  </w:num>
  <w:num w:numId="15" w16cid:durableId="1268083021">
    <w:abstractNumId w:val="20"/>
  </w:num>
  <w:num w:numId="16" w16cid:durableId="1447193248">
    <w:abstractNumId w:val="12"/>
  </w:num>
  <w:num w:numId="17" w16cid:durableId="843742299">
    <w:abstractNumId w:val="16"/>
  </w:num>
  <w:num w:numId="18" w16cid:durableId="110824490">
    <w:abstractNumId w:val="2"/>
  </w:num>
  <w:num w:numId="19" w16cid:durableId="1376078544">
    <w:abstractNumId w:val="22"/>
  </w:num>
  <w:num w:numId="20" w16cid:durableId="888303389">
    <w:abstractNumId w:val="8"/>
  </w:num>
  <w:num w:numId="21" w16cid:durableId="164125617">
    <w:abstractNumId w:val="19"/>
  </w:num>
  <w:num w:numId="22" w16cid:durableId="1875460239">
    <w:abstractNumId w:val="5"/>
  </w:num>
  <w:num w:numId="23" w16cid:durableId="183448791">
    <w:abstractNumId w:val="11"/>
  </w:num>
  <w:num w:numId="24" w16cid:durableId="1701198408">
    <w:abstractNumId w:val="24"/>
  </w:num>
  <w:num w:numId="25" w16cid:durableId="973411759">
    <w:abstractNumId w:val="6"/>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trackRevisions w:val="false"/>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45BD1"/>
    <w:rsid w:val="00050BBE"/>
    <w:rsid w:val="00061D48"/>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05892"/>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7372A"/>
    <w:rsid w:val="00275ED6"/>
    <w:rsid w:val="002A579C"/>
    <w:rsid w:val="002E72CF"/>
    <w:rsid w:val="002F3187"/>
    <w:rsid w:val="002F43A5"/>
    <w:rsid w:val="003038DE"/>
    <w:rsid w:val="003265E6"/>
    <w:rsid w:val="00334EE8"/>
    <w:rsid w:val="00350F8D"/>
    <w:rsid w:val="00361C3F"/>
    <w:rsid w:val="003656D1"/>
    <w:rsid w:val="00392E5A"/>
    <w:rsid w:val="003A3AED"/>
    <w:rsid w:val="003B13EB"/>
    <w:rsid w:val="003B34DD"/>
    <w:rsid w:val="003C2414"/>
    <w:rsid w:val="003C3221"/>
    <w:rsid w:val="003C4071"/>
    <w:rsid w:val="003C6D94"/>
    <w:rsid w:val="003D2120"/>
    <w:rsid w:val="003E2ECA"/>
    <w:rsid w:val="003E49D7"/>
    <w:rsid w:val="003E7930"/>
    <w:rsid w:val="003F6F2B"/>
    <w:rsid w:val="004161D7"/>
    <w:rsid w:val="0044570C"/>
    <w:rsid w:val="00446FEA"/>
    <w:rsid w:val="00450069"/>
    <w:rsid w:val="0045456C"/>
    <w:rsid w:val="004623B5"/>
    <w:rsid w:val="00480298"/>
    <w:rsid w:val="004808B7"/>
    <w:rsid w:val="0048549C"/>
    <w:rsid w:val="004960D6"/>
    <w:rsid w:val="00496A8A"/>
    <w:rsid w:val="004A26D4"/>
    <w:rsid w:val="004A52B3"/>
    <w:rsid w:val="004B0E1D"/>
    <w:rsid w:val="004D5813"/>
    <w:rsid w:val="004D5DC8"/>
    <w:rsid w:val="004D5FF5"/>
    <w:rsid w:val="004F3A09"/>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03A5C"/>
    <w:rsid w:val="006110CA"/>
    <w:rsid w:val="00617A82"/>
    <w:rsid w:val="00632466"/>
    <w:rsid w:val="00633CDF"/>
    <w:rsid w:val="006413AE"/>
    <w:rsid w:val="0065182A"/>
    <w:rsid w:val="00654EC1"/>
    <w:rsid w:val="00690A1B"/>
    <w:rsid w:val="006918DA"/>
    <w:rsid w:val="006962A4"/>
    <w:rsid w:val="006A5E5C"/>
    <w:rsid w:val="006A6434"/>
    <w:rsid w:val="006B2ED8"/>
    <w:rsid w:val="006C11CA"/>
    <w:rsid w:val="006C74D5"/>
    <w:rsid w:val="006D7E62"/>
    <w:rsid w:val="006F51F4"/>
    <w:rsid w:val="006FA40A"/>
    <w:rsid w:val="00732B32"/>
    <w:rsid w:val="00756E86"/>
    <w:rsid w:val="0076369F"/>
    <w:rsid w:val="00767719"/>
    <w:rsid w:val="0079243B"/>
    <w:rsid w:val="007A2AA3"/>
    <w:rsid w:val="007B170D"/>
    <w:rsid w:val="007D5C9A"/>
    <w:rsid w:val="007E75BA"/>
    <w:rsid w:val="007E79D6"/>
    <w:rsid w:val="007F4C35"/>
    <w:rsid w:val="007F6CE4"/>
    <w:rsid w:val="00814B7E"/>
    <w:rsid w:val="00826BF1"/>
    <w:rsid w:val="00837A71"/>
    <w:rsid w:val="008448C9"/>
    <w:rsid w:val="00855648"/>
    <w:rsid w:val="00861EE8"/>
    <w:rsid w:val="008741D3"/>
    <w:rsid w:val="00880D03"/>
    <w:rsid w:val="00887593"/>
    <w:rsid w:val="008A72D8"/>
    <w:rsid w:val="008A74F7"/>
    <w:rsid w:val="008B5B88"/>
    <w:rsid w:val="008C7F5F"/>
    <w:rsid w:val="008D1F25"/>
    <w:rsid w:val="008F41B4"/>
    <w:rsid w:val="0090504D"/>
    <w:rsid w:val="00905466"/>
    <w:rsid w:val="00911ACD"/>
    <w:rsid w:val="0091436C"/>
    <w:rsid w:val="0093005F"/>
    <w:rsid w:val="0093478F"/>
    <w:rsid w:val="009370E8"/>
    <w:rsid w:val="0094277C"/>
    <w:rsid w:val="009446C5"/>
    <w:rsid w:val="0094642D"/>
    <w:rsid w:val="00971033"/>
    <w:rsid w:val="0098106C"/>
    <w:rsid w:val="009A34CE"/>
    <w:rsid w:val="009A49D4"/>
    <w:rsid w:val="009C56AD"/>
    <w:rsid w:val="009C713B"/>
    <w:rsid w:val="009E4D95"/>
    <w:rsid w:val="009E7E3D"/>
    <w:rsid w:val="009F1884"/>
    <w:rsid w:val="009F6540"/>
    <w:rsid w:val="00A0162A"/>
    <w:rsid w:val="00A4268C"/>
    <w:rsid w:val="00A61FC8"/>
    <w:rsid w:val="00A648B9"/>
    <w:rsid w:val="00A66F99"/>
    <w:rsid w:val="00A71E07"/>
    <w:rsid w:val="00A730E3"/>
    <w:rsid w:val="00A846B7"/>
    <w:rsid w:val="00A921E2"/>
    <w:rsid w:val="00A95514"/>
    <w:rsid w:val="00AA1805"/>
    <w:rsid w:val="00AB1E91"/>
    <w:rsid w:val="00AC095F"/>
    <w:rsid w:val="00AD11A2"/>
    <w:rsid w:val="00AD52FF"/>
    <w:rsid w:val="00AD55FF"/>
    <w:rsid w:val="00AE2BBD"/>
    <w:rsid w:val="00AF6E96"/>
    <w:rsid w:val="00B0156E"/>
    <w:rsid w:val="00B04763"/>
    <w:rsid w:val="00B07F98"/>
    <w:rsid w:val="00B127F4"/>
    <w:rsid w:val="00B17F4E"/>
    <w:rsid w:val="00B21E66"/>
    <w:rsid w:val="00B60F30"/>
    <w:rsid w:val="00B643A4"/>
    <w:rsid w:val="00B71A47"/>
    <w:rsid w:val="00B76621"/>
    <w:rsid w:val="00B82E3B"/>
    <w:rsid w:val="00BA6D24"/>
    <w:rsid w:val="00BC087A"/>
    <w:rsid w:val="00BC37A0"/>
    <w:rsid w:val="00BD0DF3"/>
    <w:rsid w:val="00BE5B25"/>
    <w:rsid w:val="00C13545"/>
    <w:rsid w:val="00C20B7A"/>
    <w:rsid w:val="00C35F1D"/>
    <w:rsid w:val="00C36087"/>
    <w:rsid w:val="00C378A3"/>
    <w:rsid w:val="00C43197"/>
    <w:rsid w:val="00C556D7"/>
    <w:rsid w:val="00C5637A"/>
    <w:rsid w:val="00C56420"/>
    <w:rsid w:val="00C5653F"/>
    <w:rsid w:val="00C74692"/>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57A"/>
    <w:rsid w:val="00E26687"/>
    <w:rsid w:val="00E34078"/>
    <w:rsid w:val="00E35FB6"/>
    <w:rsid w:val="00E5137A"/>
    <w:rsid w:val="00E71348"/>
    <w:rsid w:val="00E73492"/>
    <w:rsid w:val="00E81599"/>
    <w:rsid w:val="00E82016"/>
    <w:rsid w:val="00EA6189"/>
    <w:rsid w:val="00EB0728"/>
    <w:rsid w:val="00EB432A"/>
    <w:rsid w:val="00EB588E"/>
    <w:rsid w:val="00EC5FFD"/>
    <w:rsid w:val="00EE1166"/>
    <w:rsid w:val="00EE526E"/>
    <w:rsid w:val="00F01E52"/>
    <w:rsid w:val="00F141E8"/>
    <w:rsid w:val="00F14345"/>
    <w:rsid w:val="00F14F23"/>
    <w:rsid w:val="00F21C38"/>
    <w:rsid w:val="00F42C71"/>
    <w:rsid w:val="00F43ABE"/>
    <w:rsid w:val="00F62C11"/>
    <w:rsid w:val="00F65276"/>
    <w:rsid w:val="00FC0FE3"/>
    <w:rsid w:val="00FC7701"/>
    <w:rsid w:val="00FD1BBC"/>
    <w:rsid w:val="00FD543B"/>
    <w:rsid w:val="00FE3C38"/>
    <w:rsid w:val="00FF3465"/>
    <w:rsid w:val="00FF4582"/>
    <w:rsid w:val="00FF754F"/>
    <w:rsid w:val="010332A4"/>
    <w:rsid w:val="01A61DAA"/>
    <w:rsid w:val="034802BA"/>
    <w:rsid w:val="038D0F14"/>
    <w:rsid w:val="0395D105"/>
    <w:rsid w:val="0529A8C3"/>
    <w:rsid w:val="0B9DD7DD"/>
    <w:rsid w:val="0C821B92"/>
    <w:rsid w:val="0CBFCF0E"/>
    <w:rsid w:val="0EA756C5"/>
    <w:rsid w:val="0F001841"/>
    <w:rsid w:val="0FCE33C0"/>
    <w:rsid w:val="0FE41AD2"/>
    <w:rsid w:val="11475BA2"/>
    <w:rsid w:val="119F4875"/>
    <w:rsid w:val="126F0AF3"/>
    <w:rsid w:val="140FA8A6"/>
    <w:rsid w:val="149DE207"/>
    <w:rsid w:val="15E44340"/>
    <w:rsid w:val="16258DAA"/>
    <w:rsid w:val="181D0DA4"/>
    <w:rsid w:val="184E390B"/>
    <w:rsid w:val="1A732269"/>
    <w:rsid w:val="1B438AB3"/>
    <w:rsid w:val="1B5CCDC2"/>
    <w:rsid w:val="1BDE9B49"/>
    <w:rsid w:val="1D2740A2"/>
    <w:rsid w:val="1D881AAC"/>
    <w:rsid w:val="1D8DDD23"/>
    <w:rsid w:val="1E24AFBA"/>
    <w:rsid w:val="1E6D79AF"/>
    <w:rsid w:val="1EBD7A8F"/>
    <w:rsid w:val="1F677D37"/>
    <w:rsid w:val="1FC5E4A6"/>
    <w:rsid w:val="1FDD763F"/>
    <w:rsid w:val="1FF77F22"/>
    <w:rsid w:val="2125EEF5"/>
    <w:rsid w:val="21F51B51"/>
    <w:rsid w:val="225AC281"/>
    <w:rsid w:val="22CB947E"/>
    <w:rsid w:val="22FB7ADC"/>
    <w:rsid w:val="236B1C3F"/>
    <w:rsid w:val="24208A81"/>
    <w:rsid w:val="2534A999"/>
    <w:rsid w:val="25800AAD"/>
    <w:rsid w:val="25BC0DE9"/>
    <w:rsid w:val="25D6F490"/>
    <w:rsid w:val="2679D35D"/>
    <w:rsid w:val="285C65B2"/>
    <w:rsid w:val="28FB2F6C"/>
    <w:rsid w:val="2A081ABC"/>
    <w:rsid w:val="2A3A2514"/>
    <w:rsid w:val="2A42BBAD"/>
    <w:rsid w:val="2DDB729C"/>
    <w:rsid w:val="2DFCC39B"/>
    <w:rsid w:val="2FEBFF87"/>
    <w:rsid w:val="3257BDEE"/>
    <w:rsid w:val="330E44A7"/>
    <w:rsid w:val="343B8B25"/>
    <w:rsid w:val="35B13DE1"/>
    <w:rsid w:val="35FEED98"/>
    <w:rsid w:val="376EF710"/>
    <w:rsid w:val="37CFAF00"/>
    <w:rsid w:val="37D631D7"/>
    <w:rsid w:val="380FAF6B"/>
    <w:rsid w:val="39B5CA37"/>
    <w:rsid w:val="3A0AFAE0"/>
    <w:rsid w:val="3A28871C"/>
    <w:rsid w:val="3BEC322A"/>
    <w:rsid w:val="3BF4CAED"/>
    <w:rsid w:val="3C416C14"/>
    <w:rsid w:val="3D404A48"/>
    <w:rsid w:val="3D4A5B55"/>
    <w:rsid w:val="3E9EB7D5"/>
    <w:rsid w:val="41D86D11"/>
    <w:rsid w:val="435A816E"/>
    <w:rsid w:val="44F87CDE"/>
    <w:rsid w:val="454B8D26"/>
    <w:rsid w:val="45FFD888"/>
    <w:rsid w:val="46226366"/>
    <w:rsid w:val="47444833"/>
    <w:rsid w:val="49882602"/>
    <w:rsid w:val="4ABE590A"/>
    <w:rsid w:val="4BC41DA8"/>
    <w:rsid w:val="4C1CB184"/>
    <w:rsid w:val="4CA69E67"/>
    <w:rsid w:val="4D9DE818"/>
    <w:rsid w:val="4E1A3759"/>
    <w:rsid w:val="4F3DBCB9"/>
    <w:rsid w:val="4F82FD93"/>
    <w:rsid w:val="5081ECDC"/>
    <w:rsid w:val="511AC249"/>
    <w:rsid w:val="51E89FAD"/>
    <w:rsid w:val="52D7DA63"/>
    <w:rsid w:val="54047E7C"/>
    <w:rsid w:val="54F3B245"/>
    <w:rsid w:val="563681F7"/>
    <w:rsid w:val="5899F408"/>
    <w:rsid w:val="59CBDEC6"/>
    <w:rsid w:val="5A16E87F"/>
    <w:rsid w:val="5B007460"/>
    <w:rsid w:val="5B9E66F9"/>
    <w:rsid w:val="5BCC25D3"/>
    <w:rsid w:val="5C06470B"/>
    <w:rsid w:val="5C85401B"/>
    <w:rsid w:val="5C8E96BA"/>
    <w:rsid w:val="5D5137E3"/>
    <w:rsid w:val="5DCCCB41"/>
    <w:rsid w:val="5DFAE526"/>
    <w:rsid w:val="5FDD0F57"/>
    <w:rsid w:val="60BC41CC"/>
    <w:rsid w:val="613F5F5E"/>
    <w:rsid w:val="630F1315"/>
    <w:rsid w:val="635D0DF1"/>
    <w:rsid w:val="63DBCBD8"/>
    <w:rsid w:val="63EEC6AA"/>
    <w:rsid w:val="646683FF"/>
    <w:rsid w:val="653C3015"/>
    <w:rsid w:val="6628AD06"/>
    <w:rsid w:val="66481F35"/>
    <w:rsid w:val="666B91FD"/>
    <w:rsid w:val="66EB45A5"/>
    <w:rsid w:val="69D342F3"/>
    <w:rsid w:val="6AE7B44F"/>
    <w:rsid w:val="6CDCD882"/>
    <w:rsid w:val="6D08AD93"/>
    <w:rsid w:val="6D18E49C"/>
    <w:rsid w:val="6EA14384"/>
    <w:rsid w:val="70036ADD"/>
    <w:rsid w:val="716C40C7"/>
    <w:rsid w:val="72301DBE"/>
    <w:rsid w:val="7523F681"/>
    <w:rsid w:val="75FE84B2"/>
    <w:rsid w:val="77833A35"/>
    <w:rsid w:val="77DD8805"/>
    <w:rsid w:val="789EC394"/>
    <w:rsid w:val="78F820BE"/>
    <w:rsid w:val="7955E5FB"/>
    <w:rsid w:val="7A8B2870"/>
    <w:rsid w:val="7A9AEE00"/>
    <w:rsid w:val="7B4096B2"/>
    <w:rsid w:val="7BF9A883"/>
    <w:rsid w:val="7FF2A245"/>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E51F3"/>
  </w:style>
  <w:style w:type="paragraph" w:styleId="Heading3">
    <w:name w:val="heading 3"/>
    <w:basedOn w:val="Normal"/>
    <w:next w:val="Normal"/>
    <w:link w:val="Heading3Char"/>
    <w:uiPriority w:val="9"/>
    <w:semiHidden/>
    <w:unhideWhenUsed/>
    <w:qFormat/>
    <w:rsid w:val="00045BD1"/>
    <w:pPr>
      <w:keepNext/>
      <w:keepLines/>
      <w:spacing w:before="40" w:after="0"/>
      <w:outlineLvl w:val="2"/>
    </w:pPr>
    <w:rPr>
      <w:rFonts w:asciiTheme="majorHAnsi" w:hAnsiTheme="majorHAnsi" w:eastAsiaTheme="majorEastAsia" w:cstheme="majorBidi"/>
      <w:color w:val="1F4D78" w:themeColor="accent1" w:themeShade="7F"/>
      <w:sz w:val="24"/>
      <w:szCs w:val="24"/>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hAnsi="Times New Roman" w:eastAsia="PMingLiU" w:cs="Times New Roman"/>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styleId="HeaderChar" w:customStyle="1">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styleId="FooterChar" w:customStyle="1">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styleId="Heading5Char" w:customStyle="1">
    <w:name w:val="Heading 5 Char"/>
    <w:basedOn w:val="DefaultParagraphFont"/>
    <w:link w:val="Heading5"/>
    <w:rsid w:val="00526DDB"/>
    <w:rPr>
      <w:rFonts w:ascii="Times New Roman" w:hAnsi="Times New Roman" w:eastAsia="PMingLiU" w:cs="Times New Roman"/>
      <w:sz w:val="18"/>
      <w:szCs w:val="18"/>
    </w:rPr>
  </w:style>
  <w:style w:type="paragraph" w:styleId="Affiliation" w:customStyle="1">
    <w:name w:val="Affiliation"/>
    <w:rsid w:val="00F141E8"/>
    <w:pPr>
      <w:spacing w:after="0" w:line="240" w:lineRule="auto"/>
      <w:jc w:val="center"/>
    </w:pPr>
    <w:rPr>
      <w:rFonts w:ascii="Times New Roman" w:hAnsi="Times New Roman" w:eastAsia="SimSun" w:cs="Times New Roman"/>
      <w:sz w:val="20"/>
      <w:szCs w:val="20"/>
    </w:rPr>
  </w:style>
  <w:style w:type="paragraph" w:styleId="Abstract" w:customStyle="1">
    <w:name w:val="Abstract"/>
    <w:rsid w:val="001F0BB1"/>
    <w:pPr>
      <w:suppressAutoHyphens/>
      <w:spacing w:after="200" w:line="240" w:lineRule="auto"/>
      <w:ind w:firstLine="170"/>
      <w:jc w:val="both"/>
    </w:pPr>
    <w:rPr>
      <w:rFonts w:ascii="Times New Roman" w:hAnsi="Times New Roman" w:eastAsia="SimSun" w:cs="Times New Roman"/>
      <w:b/>
      <w:bCs/>
      <w:sz w:val="18"/>
      <w:szCs w:val="18"/>
      <w:lang w:eastAsia="zh-CN"/>
    </w:rPr>
  </w:style>
  <w:style w:type="paragraph" w:styleId="keywords" w:customStyle="1">
    <w:name w:val="key words"/>
    <w:rsid w:val="001F0BB1"/>
    <w:pPr>
      <w:suppressAutoHyphens/>
      <w:spacing w:after="120" w:line="240" w:lineRule="auto"/>
      <w:ind w:firstLine="288"/>
      <w:jc w:val="both"/>
    </w:pPr>
    <w:rPr>
      <w:rFonts w:ascii="Times New Roman" w:hAnsi="Times New Roman" w:eastAsia="SimSun" w:cs="Times New Roman"/>
      <w:b/>
      <w:bCs/>
      <w:iCs/>
      <w:sz w:val="18"/>
      <w:szCs w:val="18"/>
    </w:rPr>
  </w:style>
  <w:style w:type="paragraph" w:styleId="IEEEHeading2" w:customStyle="1">
    <w:name w:val="IEEE Heading 2"/>
    <w:basedOn w:val="Normal"/>
    <w:next w:val="IEEEParagraph"/>
    <w:rsid w:val="00837A71"/>
    <w:pPr>
      <w:numPr>
        <w:numId w:val="6"/>
      </w:numPr>
      <w:adjustRightInd w:val="0"/>
      <w:snapToGrid w:val="0"/>
      <w:spacing w:before="150" w:after="60" w:line="240" w:lineRule="auto"/>
    </w:pPr>
    <w:rPr>
      <w:rFonts w:ascii="Times New Roman" w:hAnsi="Times New Roman" w:eastAsia="SimSun" w:cs="Times New Roman"/>
      <w:i/>
      <w:sz w:val="20"/>
      <w:szCs w:val="24"/>
      <w:lang w:val="en-AU" w:eastAsia="zh-CN"/>
    </w:rPr>
  </w:style>
  <w:style w:type="paragraph" w:styleId="IEEEParagraph" w:customStyle="1">
    <w:name w:val="IEEE Paragraph"/>
    <w:basedOn w:val="Normal"/>
    <w:link w:val="IEEEParagraphChar"/>
    <w:rsid w:val="00837A71"/>
    <w:pPr>
      <w:adjustRightInd w:val="0"/>
      <w:snapToGrid w:val="0"/>
      <w:spacing w:after="0" w:line="240" w:lineRule="auto"/>
      <w:ind w:firstLine="216"/>
      <w:jc w:val="both"/>
    </w:pPr>
    <w:rPr>
      <w:rFonts w:ascii="Times New Roman" w:hAnsi="Times New Roman" w:eastAsia="SimSun" w:cs="Times New Roman"/>
      <w:sz w:val="20"/>
      <w:szCs w:val="24"/>
      <w:lang w:val="en-AU" w:eastAsia="zh-CN"/>
    </w:rPr>
  </w:style>
  <w:style w:type="character" w:styleId="IEEEParagraphChar" w:customStyle="1">
    <w:name w:val="IEEE Paragraph Char"/>
    <w:link w:val="IEEEParagraph"/>
    <w:rsid w:val="00837A71"/>
    <w:rPr>
      <w:rFonts w:ascii="Times New Roman" w:hAnsi="Times New Roman" w:eastAsia="SimSun" w:cs="Times New Roman"/>
      <w:sz w:val="20"/>
      <w:szCs w:val="24"/>
      <w:lang w:val="en-AU" w:eastAsia="zh-CN"/>
    </w:rPr>
  </w:style>
  <w:style w:type="paragraph" w:styleId="NoSpacing">
    <w:name w:val="No Spacing"/>
    <w:uiPriority w:val="1"/>
    <w:qFormat/>
    <w:rsid w:val="001E4A2E"/>
    <w:pPr>
      <w:spacing w:after="0" w:line="240" w:lineRule="auto"/>
    </w:pPr>
    <w:rPr>
      <w:rFonts w:ascii="Calibri" w:hAnsi="Calibri" w:eastAsia="Calibri" w:cs="Times New Roman"/>
    </w:rPr>
  </w:style>
  <w:style w:type="paragraph" w:styleId="Bibliography">
    <w:name w:val="Bibliography"/>
    <w:basedOn w:val="Normal"/>
    <w:next w:val="Normal"/>
    <w:uiPriority w:val="37"/>
    <w:unhideWhenUsed/>
    <w:rsid w:val="001E4A2E"/>
  </w:style>
  <w:style w:type="character" w:styleId="UnresolvedMention1" w:customStyle="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hAnsi="Calibri" w:eastAsia="Calibri" w:cs="Kartika"/>
      <w:sz w:val="20"/>
      <w:szCs w:val="20"/>
      <w:lang w:bidi="ml-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35548"/>
    <w:rPr>
      <w:rFonts w:ascii="Tahoma" w:hAnsi="Tahoma" w:cs="Tahoma"/>
      <w:sz w:val="16"/>
      <w:szCs w:val="16"/>
    </w:rPr>
  </w:style>
  <w:style w:type="character" w:styleId="Heading3Char" w:customStyle="1">
    <w:name w:val="Heading 3 Char"/>
    <w:basedOn w:val="DefaultParagraphFont"/>
    <w:link w:val="Heading3"/>
    <w:uiPriority w:val="9"/>
    <w:semiHidden/>
    <w:rsid w:val="00045BD1"/>
    <w:rPr>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7233950">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890724897">
      <w:bodyDiv w:val="1"/>
      <w:marLeft w:val="0"/>
      <w:marRight w:val="0"/>
      <w:marTop w:val="0"/>
      <w:marBottom w:val="0"/>
      <w:divBdr>
        <w:top w:val="none" w:sz="0" w:space="0" w:color="auto"/>
        <w:left w:val="none" w:sz="0" w:space="0" w:color="auto"/>
        <w:bottom w:val="none" w:sz="0" w:space="0" w:color="auto"/>
        <w:right w:val="none" w:sz="0" w:space="0" w:color="auto"/>
      </w:divBdr>
    </w:div>
    <w:div w:id="1914779701">
      <w:bodyDiv w:val="1"/>
      <w:marLeft w:val="0"/>
      <w:marRight w:val="0"/>
      <w:marTop w:val="0"/>
      <w:marBottom w:val="0"/>
      <w:divBdr>
        <w:top w:val="none" w:sz="0" w:space="0" w:color="auto"/>
        <w:left w:val="none" w:sz="0" w:space="0" w:color="auto"/>
        <w:bottom w:val="none" w:sz="0" w:space="0" w:color="auto"/>
        <w:right w:val="none" w:sz="0" w:space="0" w:color="auto"/>
      </w:divBdr>
    </w:div>
    <w:div w:id="1921207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2.xml" Id="rId18" /><Relationship Type="http://schemas.openxmlformats.org/officeDocument/2006/relationships/styles" Target="styles.xml" Id="rId3" /><Relationship Type="http://schemas.openxmlformats.org/officeDocument/2006/relationships/header" Target="header3.xml" Id="rId21" /><Relationship Type="http://schemas.openxmlformats.org/officeDocument/2006/relationships/endnotes" Target="endnotes.xml" Id="rId7" /><Relationship Type="http://schemas.openxmlformats.org/officeDocument/2006/relationships/header" Target="header1.xml" Id="rId17" /><Relationship Type="http://schemas.openxmlformats.org/officeDocument/2006/relationships/numbering" Target="numbering.xml" Id="rId2"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24" /><Relationship Type="http://schemas.openxmlformats.org/officeDocument/2006/relationships/webSettings" Target="webSettings.xml" Id="rId5" /><Relationship Type="http://schemas.openxmlformats.org/officeDocument/2006/relationships/fontTable" Target="fontTable.xml" Id="rId23" /><Relationship Type="http://schemas.openxmlformats.org/officeDocument/2006/relationships/footer" Target="footer1.xml" Id="rId19" /><Relationship Type="http://schemas.openxmlformats.org/officeDocument/2006/relationships/settings" Target="settings.xml" Id="rId4" /><Relationship Type="http://schemas.openxmlformats.org/officeDocument/2006/relationships/footer" Target="footer3.xml" Id="rId22" /><Relationship Type="http://schemas.openxmlformats.org/officeDocument/2006/relationships/image" Target="/media/image2.jpg" Id="R19654164624e4c91" /><Relationship Type="http://schemas.openxmlformats.org/officeDocument/2006/relationships/image" Target="/media/imagea.png" Id="R4dddefce9bb8430b" /><Relationship Type="http://schemas.openxmlformats.org/officeDocument/2006/relationships/image" Target="/media/imageb.png" Id="R9c0ccb7d4cc549b8" /><Relationship Type="http://schemas.openxmlformats.org/officeDocument/2006/relationships/image" Target="/media/imagec.png" Id="Raac6985d47d44723" /><Relationship Type="http://schemas.openxmlformats.org/officeDocument/2006/relationships/image" Target="/media/imaged.png" Id="Rd11b66853acf43cd" /><Relationship Type="http://schemas.openxmlformats.org/officeDocument/2006/relationships/image" Target="/media/imagee.png" Id="Reb75e1c76b954ac1" /></Relationships>
</file>

<file path=word/_rels/header2.xml.rels><?xml version="1.0" encoding="UTF-8" standalone="yes"?>
<Relationships xmlns="http://schemas.openxmlformats.org/package/2006/relationships"><Relationship Id="rId1"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Rampyari</dc:creator>
  <keywords/>
  <dc:description/>
  <lastModifiedBy>santhosh R</lastModifiedBy>
  <revision>12</revision>
  <lastPrinted>2024-05-28T03:19:00.0000000Z</lastPrinted>
  <dcterms:created xsi:type="dcterms:W3CDTF">2024-05-27T17:09:00.0000000Z</dcterms:created>
  <dcterms:modified xsi:type="dcterms:W3CDTF">2024-06-03T13:22:02.8751574Z</dcterms:modified>
</coreProperties>
</file>