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9DA" w:rsidRDefault="008C7434" w:rsidP="008C7434">
      <w:pPr>
        <w:pStyle w:val="Heading1"/>
        <w:spacing w:before="0"/>
        <w:jc w:val="center"/>
        <w:rPr>
          <w:color w:val="000000"/>
          <w:sz w:val="28"/>
          <w:szCs w:val="28"/>
          <w:lang w:val="en-IN" w:eastAsia="en-IN"/>
        </w:rPr>
      </w:pPr>
      <w:r w:rsidRPr="008C7434">
        <w:rPr>
          <w:color w:val="000000"/>
          <w:sz w:val="28"/>
          <w:szCs w:val="28"/>
          <w:lang w:val="en-IN" w:eastAsia="en-IN"/>
        </w:rPr>
        <w:t xml:space="preserve">AN EMPIRICAL STUDY ON EMPLOYEE WELLBEING </w:t>
      </w:r>
      <w:r w:rsidR="00152ABC">
        <w:rPr>
          <w:color w:val="000000"/>
          <w:sz w:val="28"/>
          <w:szCs w:val="28"/>
          <w:lang w:val="en-IN" w:eastAsia="en-IN"/>
        </w:rPr>
        <w:t>AT KENNAMETAL INDIA LTD</w:t>
      </w:r>
      <w:r>
        <w:rPr>
          <w:color w:val="000000"/>
          <w:sz w:val="28"/>
          <w:szCs w:val="28"/>
          <w:lang w:val="en-IN" w:eastAsia="en-IN"/>
        </w:rPr>
        <w:t xml:space="preserve"> BANGALORE </w:t>
      </w:r>
    </w:p>
    <w:p w:rsidR="008C7434" w:rsidRDefault="008C7434" w:rsidP="008C7434">
      <w:pPr>
        <w:pStyle w:val="Heading1"/>
        <w:spacing w:before="0"/>
        <w:jc w:val="center"/>
        <w:rPr>
          <w:color w:val="000000"/>
          <w:sz w:val="28"/>
          <w:szCs w:val="28"/>
          <w:lang w:val="en-IN" w:eastAsia="en-IN"/>
        </w:rPr>
      </w:pPr>
    </w:p>
    <w:p w:rsidR="008C7434" w:rsidRDefault="002A1ED7" w:rsidP="002A1ED7">
      <w:pPr>
        <w:rPr>
          <w:color w:val="000000"/>
          <w:sz w:val="24"/>
          <w:szCs w:val="24"/>
          <w:lang w:eastAsia="en-IN"/>
        </w:rPr>
      </w:pPr>
      <w:r>
        <w:rPr>
          <w:color w:val="000000"/>
          <w:sz w:val="24"/>
          <w:szCs w:val="24"/>
          <w:lang w:eastAsia="en-IN"/>
        </w:rPr>
        <w:t xml:space="preserve">                                             </w:t>
      </w:r>
      <w:r w:rsidR="008C7434">
        <w:rPr>
          <w:color w:val="000000"/>
          <w:sz w:val="24"/>
          <w:szCs w:val="24"/>
          <w:lang w:eastAsia="en-IN"/>
        </w:rPr>
        <w:t xml:space="preserve">*1 DR V. P </w:t>
      </w:r>
      <w:proofErr w:type="spellStart"/>
      <w:r w:rsidR="008C7434">
        <w:rPr>
          <w:color w:val="000000"/>
          <w:sz w:val="24"/>
          <w:szCs w:val="24"/>
          <w:lang w:eastAsia="en-IN"/>
        </w:rPr>
        <w:t>Thirulogasundaram</w:t>
      </w:r>
      <w:proofErr w:type="spellEnd"/>
    </w:p>
    <w:p w:rsidR="008C7434" w:rsidRDefault="004F590D" w:rsidP="008C7434">
      <w:pPr>
        <w:rPr>
          <w:color w:val="000000"/>
          <w:sz w:val="24"/>
          <w:szCs w:val="24"/>
          <w:lang w:eastAsia="en-IN"/>
        </w:rPr>
      </w:pPr>
      <w:r>
        <w:rPr>
          <w:color w:val="000000"/>
          <w:sz w:val="24"/>
          <w:szCs w:val="24"/>
          <w:lang w:eastAsia="en-IN"/>
        </w:rPr>
        <w:t xml:space="preserve">           P</w:t>
      </w:r>
      <w:r w:rsidR="008C7434">
        <w:rPr>
          <w:color w:val="000000"/>
          <w:sz w:val="24"/>
          <w:szCs w:val="24"/>
          <w:lang w:eastAsia="en-IN"/>
        </w:rPr>
        <w:t xml:space="preserve">rofessor, Dept of MBA, Sri Venkateshwara College of Engineering </w:t>
      </w:r>
    </w:p>
    <w:p w:rsidR="008C7434" w:rsidRDefault="008C7434" w:rsidP="008C7434">
      <w:pPr>
        <w:rPr>
          <w:color w:val="000000"/>
          <w:sz w:val="24"/>
          <w:szCs w:val="24"/>
          <w:lang w:eastAsia="en-IN"/>
        </w:rPr>
      </w:pPr>
      <w:r>
        <w:rPr>
          <w:color w:val="000000"/>
          <w:sz w:val="24"/>
          <w:szCs w:val="24"/>
          <w:lang w:eastAsia="en-IN"/>
        </w:rPr>
        <w:t xml:space="preserve">                                        Email ID:</w:t>
      </w:r>
      <w:r w:rsidRPr="008C7434">
        <w:rPr>
          <w:rStyle w:val="Hyperlink"/>
        </w:rPr>
        <w:t>drthirulogan2014@gmail.com</w:t>
      </w:r>
      <w:r>
        <w:rPr>
          <w:color w:val="000000"/>
          <w:sz w:val="24"/>
          <w:szCs w:val="24"/>
          <w:lang w:eastAsia="en-IN"/>
        </w:rPr>
        <w:t xml:space="preserve"> </w:t>
      </w:r>
    </w:p>
    <w:p w:rsidR="008C7434" w:rsidRDefault="008C7434" w:rsidP="008C7434">
      <w:pPr>
        <w:pStyle w:val="Heading1"/>
        <w:spacing w:before="0"/>
        <w:jc w:val="center"/>
        <w:rPr>
          <w:color w:val="000000"/>
          <w:sz w:val="28"/>
          <w:szCs w:val="28"/>
          <w:lang w:val="en-IN" w:eastAsia="en-IN"/>
        </w:rPr>
      </w:pPr>
    </w:p>
    <w:p w:rsidR="008C7434" w:rsidRDefault="002A1ED7" w:rsidP="002A1ED7">
      <w:pPr>
        <w:rPr>
          <w:color w:val="000000"/>
          <w:sz w:val="24"/>
          <w:szCs w:val="24"/>
          <w:lang w:eastAsia="en-IN"/>
        </w:rPr>
      </w:pPr>
      <w:r>
        <w:rPr>
          <w:color w:val="000000"/>
          <w:sz w:val="24"/>
          <w:szCs w:val="24"/>
          <w:lang w:eastAsia="en-IN"/>
        </w:rPr>
        <w:t xml:space="preserve">                                              </w:t>
      </w:r>
      <w:r w:rsidR="008C7434">
        <w:rPr>
          <w:color w:val="000000"/>
          <w:sz w:val="24"/>
          <w:szCs w:val="24"/>
          <w:lang w:eastAsia="en-IN"/>
        </w:rPr>
        <w:t xml:space="preserve">*2 </w:t>
      </w:r>
      <w:bookmarkStart w:id="0" w:name="_GoBack"/>
      <w:proofErr w:type="spellStart"/>
      <w:r w:rsidR="008C7434">
        <w:rPr>
          <w:color w:val="000000"/>
          <w:sz w:val="24"/>
          <w:szCs w:val="24"/>
          <w:lang w:eastAsia="en-IN"/>
        </w:rPr>
        <w:t>Anusha</w:t>
      </w:r>
      <w:proofErr w:type="spellEnd"/>
      <w:r w:rsidR="008C7434">
        <w:rPr>
          <w:color w:val="000000"/>
          <w:sz w:val="24"/>
          <w:szCs w:val="24"/>
          <w:lang w:eastAsia="en-IN"/>
        </w:rPr>
        <w:t xml:space="preserve"> M K </w:t>
      </w:r>
    </w:p>
    <w:bookmarkEnd w:id="0"/>
    <w:p w:rsidR="008C7434" w:rsidRDefault="008C7434" w:rsidP="008C7434">
      <w:pPr>
        <w:rPr>
          <w:color w:val="000000"/>
          <w:sz w:val="24"/>
          <w:szCs w:val="24"/>
          <w:lang w:eastAsia="en-IN"/>
        </w:rPr>
      </w:pPr>
      <w:r>
        <w:rPr>
          <w:color w:val="000000"/>
          <w:sz w:val="24"/>
          <w:szCs w:val="24"/>
          <w:lang w:eastAsia="en-IN"/>
        </w:rPr>
        <w:t xml:space="preserve">Final year PG MBA Student, Dept of MBA, Sri Venkateshwara College of Engineering </w:t>
      </w:r>
    </w:p>
    <w:p w:rsidR="008C7434" w:rsidRPr="008C7434" w:rsidRDefault="008C7434" w:rsidP="008C7434">
      <w:pPr>
        <w:ind w:firstLineChars="850" w:firstLine="2040"/>
        <w:rPr>
          <w:rStyle w:val="Hyperlink"/>
        </w:rPr>
      </w:pPr>
      <w:r>
        <w:rPr>
          <w:color w:val="000000"/>
          <w:sz w:val="24"/>
          <w:szCs w:val="24"/>
          <w:lang w:eastAsia="en-IN"/>
        </w:rPr>
        <w:t xml:space="preserve">     Email ID: </w:t>
      </w:r>
      <w:hyperlink r:id="rId7" w:history="1">
        <w:r w:rsidRPr="008C7434">
          <w:rPr>
            <w:rStyle w:val="Hyperlink"/>
            <w:sz w:val="24"/>
            <w:szCs w:val="24"/>
            <w:lang w:eastAsia="en-IN"/>
          </w:rPr>
          <w:t>anushayadavk2@gmail.com</w:t>
        </w:r>
      </w:hyperlink>
    </w:p>
    <w:p w:rsidR="008C7434" w:rsidRDefault="008C7434" w:rsidP="008C7434">
      <w:pPr>
        <w:ind w:firstLineChars="850" w:firstLine="2040"/>
        <w:rPr>
          <w:color w:val="000000"/>
          <w:sz w:val="24"/>
          <w:szCs w:val="24"/>
          <w:lang w:eastAsia="en-IN"/>
        </w:rPr>
      </w:pPr>
    </w:p>
    <w:p w:rsidR="008C7434" w:rsidRDefault="008C7434" w:rsidP="008C7434">
      <w:pPr>
        <w:rPr>
          <w:color w:val="000000"/>
          <w:sz w:val="24"/>
          <w:szCs w:val="24"/>
          <w:lang w:eastAsia="en-IN"/>
        </w:rPr>
      </w:pPr>
      <w:r>
        <w:rPr>
          <w:color w:val="000000"/>
          <w:sz w:val="24"/>
          <w:szCs w:val="24"/>
          <w:lang w:eastAsia="en-IN"/>
        </w:rPr>
        <w:t xml:space="preserve">                                             </w:t>
      </w:r>
      <w:r w:rsidR="002A1ED7">
        <w:rPr>
          <w:color w:val="000000"/>
          <w:sz w:val="24"/>
          <w:szCs w:val="24"/>
          <w:lang w:eastAsia="en-IN"/>
        </w:rPr>
        <w:t xml:space="preserve">  </w:t>
      </w:r>
      <w:r>
        <w:rPr>
          <w:color w:val="000000"/>
          <w:sz w:val="24"/>
          <w:szCs w:val="24"/>
          <w:lang w:eastAsia="en-IN"/>
        </w:rPr>
        <w:t xml:space="preserve">*3 </w:t>
      </w:r>
      <w:proofErr w:type="spellStart"/>
      <w:r>
        <w:rPr>
          <w:color w:val="000000"/>
          <w:sz w:val="24"/>
          <w:szCs w:val="24"/>
          <w:lang w:eastAsia="en-IN"/>
        </w:rPr>
        <w:t>Akshitha</w:t>
      </w:r>
      <w:proofErr w:type="spellEnd"/>
      <w:r>
        <w:rPr>
          <w:color w:val="000000"/>
          <w:sz w:val="24"/>
          <w:szCs w:val="24"/>
          <w:lang w:eastAsia="en-IN"/>
        </w:rPr>
        <w:t xml:space="preserve"> T A </w:t>
      </w:r>
    </w:p>
    <w:p w:rsidR="008C7434" w:rsidRDefault="008C7434" w:rsidP="008C7434">
      <w:pPr>
        <w:rPr>
          <w:color w:val="000000"/>
          <w:sz w:val="24"/>
          <w:szCs w:val="24"/>
          <w:lang w:eastAsia="en-IN"/>
        </w:rPr>
      </w:pPr>
      <w:r>
        <w:rPr>
          <w:color w:val="000000"/>
          <w:sz w:val="24"/>
          <w:szCs w:val="24"/>
          <w:lang w:eastAsia="en-IN"/>
        </w:rPr>
        <w:t xml:space="preserve">Final year PG MBA Student, Dept of MBA, Sri Venkateshwara College </w:t>
      </w:r>
      <w:proofErr w:type="gramStart"/>
      <w:r>
        <w:rPr>
          <w:color w:val="000000"/>
          <w:sz w:val="24"/>
          <w:szCs w:val="24"/>
          <w:lang w:eastAsia="en-IN"/>
        </w:rPr>
        <w:t>of  Engineering</w:t>
      </w:r>
      <w:proofErr w:type="gramEnd"/>
      <w:r>
        <w:rPr>
          <w:color w:val="000000"/>
          <w:sz w:val="24"/>
          <w:szCs w:val="24"/>
          <w:lang w:eastAsia="en-IN"/>
        </w:rPr>
        <w:t xml:space="preserve"> </w:t>
      </w:r>
    </w:p>
    <w:p w:rsidR="008C7434" w:rsidRDefault="008C7434" w:rsidP="008C7434">
      <w:pPr>
        <w:rPr>
          <w:rStyle w:val="Hyperlink"/>
          <w:sz w:val="24"/>
          <w:szCs w:val="24"/>
          <w:lang w:eastAsia="en-IN"/>
        </w:rPr>
      </w:pPr>
      <w:r>
        <w:rPr>
          <w:color w:val="000000"/>
          <w:sz w:val="24"/>
          <w:szCs w:val="24"/>
          <w:lang w:eastAsia="en-IN"/>
        </w:rPr>
        <w:t xml:space="preserve">                                      Email ID: </w:t>
      </w:r>
      <w:hyperlink r:id="rId8" w:history="1">
        <w:r>
          <w:rPr>
            <w:rStyle w:val="Hyperlink"/>
            <w:sz w:val="24"/>
            <w:szCs w:val="24"/>
            <w:lang w:eastAsia="en-IN"/>
          </w:rPr>
          <w:t>akshithaakshi831@gmail.com</w:t>
        </w:r>
      </w:hyperlink>
    </w:p>
    <w:p w:rsidR="008C7434" w:rsidRDefault="008C7434" w:rsidP="008C7434">
      <w:pPr>
        <w:rPr>
          <w:rStyle w:val="Hyperlink"/>
          <w:sz w:val="24"/>
          <w:szCs w:val="24"/>
          <w:lang w:eastAsia="en-IN"/>
        </w:rPr>
      </w:pPr>
      <w:r>
        <w:rPr>
          <w:rStyle w:val="Hyperlink"/>
          <w:sz w:val="24"/>
          <w:szCs w:val="24"/>
          <w:lang w:eastAsia="en-IN"/>
        </w:rPr>
        <w:t xml:space="preserve">  </w:t>
      </w:r>
    </w:p>
    <w:p w:rsidR="008C7434" w:rsidRDefault="008C7434" w:rsidP="008C7434">
      <w:pPr>
        <w:rPr>
          <w:color w:val="000000"/>
          <w:sz w:val="24"/>
          <w:szCs w:val="24"/>
          <w:lang w:eastAsia="en-IN"/>
        </w:rPr>
      </w:pPr>
      <w:r>
        <w:rPr>
          <w:color w:val="000000"/>
          <w:sz w:val="24"/>
          <w:szCs w:val="24"/>
          <w:lang w:eastAsia="en-IN"/>
        </w:rPr>
        <w:t xml:space="preserve">                                              *4 </w:t>
      </w:r>
      <w:proofErr w:type="spellStart"/>
      <w:r>
        <w:rPr>
          <w:color w:val="000000"/>
          <w:sz w:val="24"/>
          <w:szCs w:val="24"/>
          <w:lang w:eastAsia="en-IN"/>
        </w:rPr>
        <w:t>Charitha</w:t>
      </w:r>
      <w:proofErr w:type="spellEnd"/>
      <w:r>
        <w:rPr>
          <w:color w:val="000000"/>
          <w:sz w:val="24"/>
          <w:szCs w:val="24"/>
          <w:lang w:eastAsia="en-IN"/>
        </w:rPr>
        <w:t xml:space="preserve"> K S </w:t>
      </w:r>
    </w:p>
    <w:p w:rsidR="008C7434" w:rsidRPr="00D627DC" w:rsidRDefault="008C7434" w:rsidP="008C7434">
      <w:pPr>
        <w:rPr>
          <w:color w:val="000000"/>
          <w:sz w:val="24"/>
          <w:szCs w:val="24"/>
          <w:lang w:eastAsia="en-IN"/>
        </w:rPr>
      </w:pPr>
      <w:r>
        <w:rPr>
          <w:color w:val="000000"/>
          <w:sz w:val="24"/>
          <w:szCs w:val="24"/>
          <w:lang w:eastAsia="en-IN"/>
        </w:rPr>
        <w:t>Final year PG MBA Stude</w:t>
      </w:r>
      <w:r w:rsidRPr="00D627DC">
        <w:rPr>
          <w:color w:val="000000"/>
          <w:sz w:val="24"/>
          <w:szCs w:val="24"/>
          <w:lang w:eastAsia="en-IN"/>
        </w:rPr>
        <w:t xml:space="preserve">nt, Dept of MBA, Sri Venkateshwara College </w:t>
      </w:r>
      <w:proofErr w:type="gramStart"/>
      <w:r w:rsidRPr="00D627DC">
        <w:rPr>
          <w:color w:val="000000"/>
          <w:sz w:val="24"/>
          <w:szCs w:val="24"/>
          <w:lang w:eastAsia="en-IN"/>
        </w:rPr>
        <w:t>of  Engineering</w:t>
      </w:r>
      <w:proofErr w:type="gramEnd"/>
      <w:r w:rsidRPr="00D627DC">
        <w:rPr>
          <w:color w:val="000000"/>
          <w:sz w:val="24"/>
          <w:szCs w:val="24"/>
          <w:lang w:eastAsia="en-IN"/>
        </w:rPr>
        <w:t xml:space="preserve"> </w:t>
      </w:r>
    </w:p>
    <w:p w:rsidR="008C7434" w:rsidRDefault="008C7434" w:rsidP="002A1ED7">
      <w:pPr>
        <w:rPr>
          <w:rStyle w:val="Hyperlink"/>
          <w:sz w:val="24"/>
          <w:szCs w:val="24"/>
          <w:lang w:eastAsia="en-IN"/>
        </w:rPr>
      </w:pPr>
      <w:r w:rsidRPr="00D627DC">
        <w:rPr>
          <w:color w:val="000000"/>
          <w:sz w:val="24"/>
          <w:szCs w:val="24"/>
          <w:lang w:eastAsia="en-IN"/>
        </w:rPr>
        <w:t xml:space="preserve">                                      Email ID: </w:t>
      </w:r>
      <w:hyperlink r:id="rId9" w:history="1">
        <w:r w:rsidR="002A1ED7" w:rsidRPr="003B0E0B">
          <w:rPr>
            <w:rStyle w:val="Hyperlink"/>
            <w:sz w:val="24"/>
            <w:szCs w:val="24"/>
            <w:lang w:eastAsia="en-IN"/>
          </w:rPr>
          <w:t>charithaks20052000@gmail.com</w:t>
        </w:r>
      </w:hyperlink>
    </w:p>
    <w:p w:rsidR="00567CFF" w:rsidRDefault="002A1ED7" w:rsidP="00567CFF">
      <w:pPr>
        <w:spacing w:line="360" w:lineRule="auto"/>
        <w:rPr>
          <w:color w:val="000000"/>
          <w:sz w:val="24"/>
          <w:szCs w:val="24"/>
          <w:lang w:eastAsia="en-IN"/>
        </w:rPr>
      </w:pPr>
      <w:r>
        <w:rPr>
          <w:color w:val="000000"/>
          <w:sz w:val="24"/>
          <w:szCs w:val="24"/>
          <w:lang w:eastAsia="en-IN"/>
        </w:rPr>
        <w:t xml:space="preserve">                             </w:t>
      </w:r>
      <w:r w:rsidR="00567CFF">
        <w:rPr>
          <w:color w:val="000000"/>
          <w:sz w:val="24"/>
          <w:szCs w:val="24"/>
          <w:lang w:eastAsia="en-IN"/>
        </w:rPr>
        <w:t xml:space="preserve">                 </w:t>
      </w:r>
    </w:p>
    <w:p w:rsidR="00567CFF" w:rsidRDefault="00567CFF" w:rsidP="00567CFF">
      <w:pPr>
        <w:spacing w:line="360" w:lineRule="auto"/>
        <w:rPr>
          <w:color w:val="000000"/>
          <w:sz w:val="24"/>
          <w:szCs w:val="24"/>
          <w:lang w:eastAsia="en-IN"/>
        </w:rPr>
      </w:pPr>
      <w:r>
        <w:rPr>
          <w:color w:val="000000"/>
          <w:sz w:val="24"/>
          <w:szCs w:val="24"/>
          <w:lang w:eastAsia="en-IN"/>
        </w:rPr>
        <w:t xml:space="preserve">                                               *5 </w:t>
      </w:r>
      <w:proofErr w:type="spellStart"/>
      <w:r>
        <w:rPr>
          <w:color w:val="000000"/>
          <w:sz w:val="24"/>
          <w:szCs w:val="24"/>
          <w:lang w:eastAsia="en-IN"/>
        </w:rPr>
        <w:t>Ramya</w:t>
      </w:r>
      <w:proofErr w:type="spellEnd"/>
      <w:r>
        <w:rPr>
          <w:color w:val="000000"/>
          <w:sz w:val="24"/>
          <w:szCs w:val="24"/>
          <w:lang w:eastAsia="en-IN"/>
        </w:rPr>
        <w:t xml:space="preserve"> N</w:t>
      </w:r>
    </w:p>
    <w:p w:rsidR="002A1ED7" w:rsidRPr="00D627DC" w:rsidRDefault="002A1ED7" w:rsidP="00567CFF">
      <w:pPr>
        <w:spacing w:line="360" w:lineRule="auto"/>
        <w:rPr>
          <w:color w:val="000000"/>
          <w:sz w:val="24"/>
          <w:szCs w:val="24"/>
          <w:lang w:eastAsia="en-IN"/>
        </w:rPr>
      </w:pPr>
      <w:r>
        <w:rPr>
          <w:color w:val="000000"/>
          <w:sz w:val="24"/>
          <w:szCs w:val="24"/>
          <w:lang w:eastAsia="en-IN"/>
        </w:rPr>
        <w:t>Final year PG MBA Stude</w:t>
      </w:r>
      <w:r w:rsidRPr="00D627DC">
        <w:rPr>
          <w:color w:val="000000"/>
          <w:sz w:val="24"/>
          <w:szCs w:val="24"/>
          <w:lang w:eastAsia="en-IN"/>
        </w:rPr>
        <w:t xml:space="preserve">nt, Dept of MBA, Sri Venkateshwara College </w:t>
      </w:r>
      <w:proofErr w:type="gramStart"/>
      <w:r w:rsidRPr="00D627DC">
        <w:rPr>
          <w:color w:val="000000"/>
          <w:sz w:val="24"/>
          <w:szCs w:val="24"/>
          <w:lang w:eastAsia="en-IN"/>
        </w:rPr>
        <w:t>of  Engineering</w:t>
      </w:r>
      <w:proofErr w:type="gramEnd"/>
      <w:r w:rsidRPr="00D627DC">
        <w:rPr>
          <w:color w:val="000000"/>
          <w:sz w:val="24"/>
          <w:szCs w:val="24"/>
          <w:lang w:eastAsia="en-IN"/>
        </w:rPr>
        <w:t xml:space="preserve"> </w:t>
      </w:r>
    </w:p>
    <w:p w:rsidR="002A1ED7" w:rsidRPr="002A1ED7" w:rsidRDefault="002A1ED7" w:rsidP="002A1ED7">
      <w:pPr>
        <w:rPr>
          <w:rStyle w:val="Hyperlink"/>
          <w:color w:val="5B9BD5" w:themeColor="accent1"/>
          <w:sz w:val="24"/>
          <w:szCs w:val="24"/>
          <w:lang w:eastAsia="en-IN"/>
        </w:rPr>
      </w:pPr>
      <w:r w:rsidRPr="00D627DC">
        <w:rPr>
          <w:color w:val="000000"/>
          <w:sz w:val="24"/>
          <w:szCs w:val="24"/>
          <w:lang w:eastAsia="en-IN"/>
        </w:rPr>
        <w:t xml:space="preserve">                                      Email ID: </w:t>
      </w:r>
      <w:r w:rsidRPr="002A1ED7">
        <w:rPr>
          <w:color w:val="4472C4" w:themeColor="accent5"/>
          <w:sz w:val="24"/>
          <w:szCs w:val="24"/>
          <w:u w:val="single"/>
          <w:lang w:eastAsia="en-IN"/>
        </w:rPr>
        <w:t>ramyashilpa1410@gmail.com</w:t>
      </w:r>
    </w:p>
    <w:p w:rsidR="002A1ED7" w:rsidRPr="002A1ED7" w:rsidRDefault="002A1ED7" w:rsidP="002A1ED7">
      <w:pPr>
        <w:pBdr>
          <w:bottom w:val="single" w:sz="6" w:space="1" w:color="auto"/>
        </w:pBdr>
        <w:rPr>
          <w:color w:val="000000"/>
          <w:sz w:val="24"/>
          <w:szCs w:val="24"/>
          <w:u w:val="single"/>
          <w:lang w:eastAsia="en-IN"/>
        </w:rPr>
      </w:pPr>
    </w:p>
    <w:p w:rsidR="002A1ED7" w:rsidRPr="002A1ED7" w:rsidRDefault="002A1ED7" w:rsidP="002A1ED7">
      <w:pPr>
        <w:rPr>
          <w:color w:val="0563C1" w:themeColor="hyperlink"/>
          <w:sz w:val="24"/>
          <w:szCs w:val="24"/>
          <w:u w:val="single"/>
          <w:lang w:eastAsia="en-IN"/>
        </w:rPr>
      </w:pPr>
    </w:p>
    <w:p w:rsidR="008C7434" w:rsidRDefault="008C7434" w:rsidP="008C7434">
      <w:pPr>
        <w:rPr>
          <w:color w:val="000000"/>
          <w:sz w:val="24"/>
          <w:szCs w:val="24"/>
          <w:lang w:eastAsia="en-IN"/>
        </w:rPr>
      </w:pPr>
    </w:p>
    <w:p w:rsidR="001D58FC" w:rsidRDefault="001D58FC" w:rsidP="00D627DC">
      <w:pPr>
        <w:pStyle w:val="Heading1"/>
        <w:spacing w:before="0"/>
        <w:jc w:val="center"/>
        <w:rPr>
          <w:sz w:val="28"/>
          <w:szCs w:val="28"/>
        </w:rPr>
      </w:pPr>
      <w:r w:rsidRPr="001D58FC">
        <w:rPr>
          <w:sz w:val="28"/>
          <w:szCs w:val="28"/>
        </w:rPr>
        <w:t>ABSTRACT</w:t>
      </w:r>
    </w:p>
    <w:p w:rsidR="001D58FC" w:rsidRDefault="001D58FC" w:rsidP="001D58FC">
      <w:pPr>
        <w:pStyle w:val="Heading1"/>
        <w:spacing w:before="0"/>
        <w:jc w:val="left"/>
      </w:pPr>
    </w:p>
    <w:p w:rsidR="008C7434" w:rsidRPr="008C7434" w:rsidRDefault="008C7434" w:rsidP="008C7434">
      <w:pPr>
        <w:spacing w:line="360" w:lineRule="auto"/>
        <w:ind w:left="116" w:right="111" w:firstLine="719"/>
        <w:jc w:val="both"/>
        <w:rPr>
          <w:sz w:val="24"/>
        </w:rPr>
      </w:pPr>
      <w:r w:rsidRPr="008C7434">
        <w:rPr>
          <w:sz w:val="24"/>
        </w:rPr>
        <w:t>In</w:t>
      </w:r>
      <w:r w:rsidRPr="008C7434">
        <w:rPr>
          <w:spacing w:val="1"/>
          <w:sz w:val="24"/>
        </w:rPr>
        <w:t xml:space="preserve"> </w:t>
      </w:r>
      <w:r w:rsidRPr="008C7434">
        <w:rPr>
          <w:sz w:val="24"/>
        </w:rPr>
        <w:t>today’s</w:t>
      </w:r>
      <w:r w:rsidRPr="008C7434">
        <w:rPr>
          <w:spacing w:val="1"/>
          <w:sz w:val="24"/>
        </w:rPr>
        <w:t xml:space="preserve"> </w:t>
      </w:r>
      <w:r w:rsidRPr="008C7434">
        <w:rPr>
          <w:sz w:val="24"/>
        </w:rPr>
        <w:t>business</w:t>
      </w:r>
      <w:r w:rsidRPr="008C7434">
        <w:rPr>
          <w:spacing w:val="1"/>
          <w:sz w:val="24"/>
        </w:rPr>
        <w:t xml:space="preserve"> </w:t>
      </w:r>
      <w:r w:rsidRPr="008C7434">
        <w:rPr>
          <w:sz w:val="24"/>
        </w:rPr>
        <w:t>environment,</w:t>
      </w:r>
      <w:r w:rsidRPr="008C7434">
        <w:rPr>
          <w:spacing w:val="1"/>
          <w:sz w:val="24"/>
        </w:rPr>
        <w:t xml:space="preserve"> </w:t>
      </w:r>
      <w:r w:rsidRPr="008C7434">
        <w:rPr>
          <w:sz w:val="24"/>
        </w:rPr>
        <w:t>management</w:t>
      </w:r>
      <w:r w:rsidRPr="008C7434">
        <w:rPr>
          <w:spacing w:val="1"/>
          <w:sz w:val="24"/>
        </w:rPr>
        <w:t xml:space="preserve"> </w:t>
      </w:r>
      <w:r w:rsidRPr="008C7434">
        <w:rPr>
          <w:sz w:val="24"/>
        </w:rPr>
        <w:t>of</w:t>
      </w:r>
      <w:r w:rsidRPr="008C7434">
        <w:rPr>
          <w:spacing w:val="1"/>
          <w:sz w:val="24"/>
        </w:rPr>
        <w:t xml:space="preserve"> </w:t>
      </w:r>
      <w:r w:rsidRPr="008C7434">
        <w:rPr>
          <w:sz w:val="24"/>
        </w:rPr>
        <w:t>employees</w:t>
      </w:r>
      <w:r w:rsidRPr="008C7434">
        <w:rPr>
          <w:spacing w:val="1"/>
          <w:sz w:val="24"/>
        </w:rPr>
        <w:t xml:space="preserve"> </w:t>
      </w:r>
      <w:r w:rsidRPr="008C7434">
        <w:rPr>
          <w:sz w:val="24"/>
        </w:rPr>
        <w:t>of</w:t>
      </w:r>
      <w:r w:rsidRPr="008C7434">
        <w:rPr>
          <w:spacing w:val="1"/>
          <w:sz w:val="24"/>
        </w:rPr>
        <w:t xml:space="preserve"> </w:t>
      </w:r>
      <w:r w:rsidRPr="008C7434">
        <w:rPr>
          <w:sz w:val="24"/>
        </w:rPr>
        <w:t>university</w:t>
      </w:r>
      <w:r w:rsidRPr="008C7434">
        <w:rPr>
          <w:spacing w:val="1"/>
          <w:sz w:val="24"/>
        </w:rPr>
        <w:t xml:space="preserve"> </w:t>
      </w:r>
      <w:r w:rsidRPr="008C7434">
        <w:rPr>
          <w:sz w:val="24"/>
        </w:rPr>
        <w:t>setup</w:t>
      </w:r>
      <w:r w:rsidRPr="008C7434">
        <w:rPr>
          <w:spacing w:val="1"/>
          <w:sz w:val="24"/>
        </w:rPr>
        <w:t xml:space="preserve"> </w:t>
      </w:r>
      <w:r w:rsidRPr="008C7434">
        <w:rPr>
          <w:sz w:val="24"/>
        </w:rPr>
        <w:t>has</w:t>
      </w:r>
      <w:r w:rsidRPr="008C7434">
        <w:rPr>
          <w:spacing w:val="-57"/>
          <w:sz w:val="24"/>
        </w:rPr>
        <w:t xml:space="preserve"> </w:t>
      </w:r>
      <w:r w:rsidRPr="008C7434">
        <w:rPr>
          <w:sz w:val="24"/>
        </w:rPr>
        <w:t>become one of the most challenging elements to consider. To sustain a competitive advantage,</w:t>
      </w:r>
      <w:r w:rsidRPr="008C7434">
        <w:rPr>
          <w:spacing w:val="1"/>
          <w:sz w:val="24"/>
        </w:rPr>
        <w:t xml:space="preserve"> </w:t>
      </w:r>
      <w:r w:rsidRPr="008C7434">
        <w:rPr>
          <w:sz w:val="24"/>
        </w:rPr>
        <w:t>highly skilled employees who are perfectly aligned and motivated in the institute are essential.</w:t>
      </w:r>
      <w:r w:rsidRPr="008C7434">
        <w:rPr>
          <w:spacing w:val="1"/>
          <w:sz w:val="24"/>
        </w:rPr>
        <w:t xml:space="preserve"> </w:t>
      </w:r>
      <w:r w:rsidRPr="008C7434">
        <w:rPr>
          <w:sz w:val="24"/>
        </w:rPr>
        <w:t>However, happiness becomes essential for these types of employees. Research on measuring the</w:t>
      </w:r>
      <w:r w:rsidRPr="008C7434">
        <w:rPr>
          <w:spacing w:val="1"/>
          <w:sz w:val="24"/>
        </w:rPr>
        <w:t xml:space="preserve"> </w:t>
      </w:r>
      <w:r w:rsidRPr="008C7434">
        <w:rPr>
          <w:sz w:val="24"/>
        </w:rPr>
        <w:t>happiness</w:t>
      </w:r>
      <w:r w:rsidRPr="008C7434">
        <w:rPr>
          <w:spacing w:val="1"/>
          <w:sz w:val="24"/>
        </w:rPr>
        <w:t xml:space="preserve"> </w:t>
      </w:r>
      <w:r w:rsidRPr="008C7434">
        <w:rPr>
          <w:sz w:val="24"/>
        </w:rPr>
        <w:t>and</w:t>
      </w:r>
      <w:r w:rsidRPr="008C7434">
        <w:rPr>
          <w:spacing w:val="1"/>
          <w:sz w:val="24"/>
        </w:rPr>
        <w:t xml:space="preserve"> </w:t>
      </w:r>
      <w:r w:rsidRPr="008C7434">
        <w:rPr>
          <w:sz w:val="24"/>
        </w:rPr>
        <w:t>general</w:t>
      </w:r>
      <w:r w:rsidRPr="008C7434">
        <w:rPr>
          <w:spacing w:val="1"/>
          <w:sz w:val="24"/>
        </w:rPr>
        <w:t xml:space="preserve"> </w:t>
      </w:r>
      <w:r w:rsidRPr="008C7434">
        <w:rPr>
          <w:sz w:val="24"/>
        </w:rPr>
        <w:t>wellbeing</w:t>
      </w:r>
      <w:r w:rsidRPr="008C7434">
        <w:rPr>
          <w:spacing w:val="1"/>
          <w:sz w:val="24"/>
        </w:rPr>
        <w:t xml:space="preserve"> </w:t>
      </w:r>
      <w:r w:rsidRPr="008C7434">
        <w:rPr>
          <w:sz w:val="24"/>
        </w:rPr>
        <w:t>of</w:t>
      </w:r>
      <w:r w:rsidRPr="008C7434">
        <w:rPr>
          <w:spacing w:val="1"/>
          <w:sz w:val="24"/>
        </w:rPr>
        <w:t xml:space="preserve"> </w:t>
      </w:r>
      <w:r w:rsidRPr="008C7434">
        <w:rPr>
          <w:sz w:val="24"/>
        </w:rPr>
        <w:t>faculty</w:t>
      </w:r>
      <w:r w:rsidRPr="008C7434">
        <w:rPr>
          <w:spacing w:val="1"/>
          <w:sz w:val="24"/>
        </w:rPr>
        <w:t xml:space="preserve"> </w:t>
      </w:r>
      <w:r w:rsidRPr="008C7434">
        <w:rPr>
          <w:sz w:val="24"/>
        </w:rPr>
        <w:t>at</w:t>
      </w:r>
      <w:r w:rsidRPr="008C7434">
        <w:rPr>
          <w:spacing w:val="1"/>
          <w:sz w:val="24"/>
        </w:rPr>
        <w:t xml:space="preserve"> </w:t>
      </w:r>
      <w:r w:rsidRPr="008C7434">
        <w:rPr>
          <w:sz w:val="24"/>
        </w:rPr>
        <w:t>university</w:t>
      </w:r>
      <w:r w:rsidRPr="008C7434">
        <w:rPr>
          <w:spacing w:val="1"/>
          <w:sz w:val="24"/>
        </w:rPr>
        <w:t xml:space="preserve"> </w:t>
      </w:r>
      <w:r w:rsidRPr="008C7434">
        <w:rPr>
          <w:sz w:val="24"/>
        </w:rPr>
        <w:t>setup</w:t>
      </w:r>
      <w:r w:rsidRPr="008C7434">
        <w:rPr>
          <w:spacing w:val="1"/>
          <w:sz w:val="24"/>
        </w:rPr>
        <w:t xml:space="preserve"> </w:t>
      </w:r>
      <w:r w:rsidRPr="008C7434">
        <w:rPr>
          <w:sz w:val="24"/>
        </w:rPr>
        <w:t>has</w:t>
      </w:r>
      <w:r w:rsidRPr="008C7434">
        <w:rPr>
          <w:spacing w:val="1"/>
          <w:sz w:val="24"/>
        </w:rPr>
        <w:t xml:space="preserve"> </w:t>
      </w:r>
      <w:r w:rsidRPr="008C7434">
        <w:rPr>
          <w:sz w:val="24"/>
        </w:rPr>
        <w:t>become</w:t>
      </w:r>
      <w:r w:rsidRPr="008C7434">
        <w:rPr>
          <w:spacing w:val="1"/>
          <w:sz w:val="24"/>
        </w:rPr>
        <w:t xml:space="preserve"> </w:t>
      </w:r>
      <w:r w:rsidRPr="008C7434">
        <w:rPr>
          <w:sz w:val="24"/>
        </w:rPr>
        <w:t>an</w:t>
      </w:r>
      <w:r w:rsidRPr="008C7434">
        <w:rPr>
          <w:spacing w:val="1"/>
          <w:sz w:val="24"/>
        </w:rPr>
        <w:t xml:space="preserve"> </w:t>
      </w:r>
      <w:r w:rsidRPr="008C7434">
        <w:rPr>
          <w:sz w:val="24"/>
        </w:rPr>
        <w:t>important</w:t>
      </w:r>
      <w:r w:rsidRPr="008C7434">
        <w:rPr>
          <w:spacing w:val="1"/>
          <w:sz w:val="24"/>
        </w:rPr>
        <w:t xml:space="preserve"> </w:t>
      </w:r>
      <w:r w:rsidRPr="008C7434">
        <w:rPr>
          <w:sz w:val="24"/>
        </w:rPr>
        <w:t>component for the management team when introducing new plans and future policies related to</w:t>
      </w:r>
      <w:r w:rsidRPr="008C7434">
        <w:rPr>
          <w:spacing w:val="1"/>
          <w:sz w:val="24"/>
        </w:rPr>
        <w:t xml:space="preserve"> </w:t>
      </w:r>
      <w:r w:rsidRPr="008C7434">
        <w:rPr>
          <w:sz w:val="24"/>
        </w:rPr>
        <w:t>cultivating a positive teaching and learning environment. It is a well-established practice to</w:t>
      </w:r>
      <w:r w:rsidRPr="008C7434">
        <w:rPr>
          <w:spacing w:val="1"/>
          <w:sz w:val="24"/>
        </w:rPr>
        <w:t xml:space="preserve"> </w:t>
      </w:r>
      <w:r w:rsidRPr="008C7434">
        <w:rPr>
          <w:sz w:val="24"/>
        </w:rPr>
        <w:t>measure the happiness of people of the country but use of happiness index to measure the</w:t>
      </w:r>
      <w:r w:rsidRPr="008C7434">
        <w:rPr>
          <w:spacing w:val="1"/>
          <w:sz w:val="24"/>
        </w:rPr>
        <w:t xml:space="preserve"> </w:t>
      </w:r>
      <w:r w:rsidRPr="008C7434">
        <w:rPr>
          <w:sz w:val="24"/>
        </w:rPr>
        <w:t>happiness</w:t>
      </w:r>
      <w:r w:rsidRPr="008C7434">
        <w:rPr>
          <w:spacing w:val="-1"/>
          <w:sz w:val="24"/>
        </w:rPr>
        <w:t xml:space="preserve"> </w:t>
      </w:r>
      <w:r w:rsidRPr="008C7434">
        <w:rPr>
          <w:sz w:val="24"/>
        </w:rPr>
        <w:t>at work</w:t>
      </w:r>
      <w:r w:rsidRPr="008C7434">
        <w:rPr>
          <w:spacing w:val="-1"/>
          <w:sz w:val="24"/>
        </w:rPr>
        <w:t xml:space="preserve"> </w:t>
      </w:r>
      <w:r w:rsidRPr="008C7434">
        <w:rPr>
          <w:sz w:val="24"/>
        </w:rPr>
        <w:t>place</w:t>
      </w:r>
      <w:r w:rsidRPr="008C7434">
        <w:rPr>
          <w:spacing w:val="-2"/>
          <w:sz w:val="24"/>
        </w:rPr>
        <w:t xml:space="preserve"> </w:t>
      </w:r>
      <w:r w:rsidRPr="008C7434">
        <w:rPr>
          <w:sz w:val="24"/>
        </w:rPr>
        <w:t>in university setup is rare.</w:t>
      </w:r>
    </w:p>
    <w:p w:rsidR="001D58FC" w:rsidRPr="00152ABC" w:rsidRDefault="008C7434" w:rsidP="00152ABC">
      <w:pPr>
        <w:pBdr>
          <w:bottom w:val="single" w:sz="6" w:space="1" w:color="auto"/>
        </w:pBdr>
        <w:spacing w:before="1" w:line="360" w:lineRule="auto"/>
        <w:ind w:left="116" w:right="111" w:firstLine="719"/>
        <w:jc w:val="both"/>
        <w:rPr>
          <w:sz w:val="24"/>
        </w:rPr>
      </w:pPr>
      <w:r w:rsidRPr="008C7434">
        <w:rPr>
          <w:sz w:val="24"/>
        </w:rPr>
        <w:t xml:space="preserve">In this study we have measured happiness amongst employees of the </w:t>
      </w:r>
      <w:proofErr w:type="spellStart"/>
      <w:r w:rsidRPr="008C7434">
        <w:rPr>
          <w:sz w:val="24"/>
        </w:rPr>
        <w:t>Ganpat</w:t>
      </w:r>
      <w:proofErr w:type="spellEnd"/>
      <w:r w:rsidRPr="008C7434">
        <w:rPr>
          <w:sz w:val="24"/>
        </w:rPr>
        <w:t xml:space="preserve"> University</w:t>
      </w:r>
      <w:r w:rsidRPr="008C7434">
        <w:rPr>
          <w:spacing w:val="1"/>
          <w:sz w:val="24"/>
        </w:rPr>
        <w:t xml:space="preserve"> </w:t>
      </w:r>
      <w:r w:rsidRPr="008C7434">
        <w:rPr>
          <w:sz w:val="24"/>
        </w:rPr>
        <w:t>using the validated scale of employee happiness. The dimensions of employee happiness at the</w:t>
      </w:r>
      <w:r w:rsidRPr="008C7434">
        <w:rPr>
          <w:spacing w:val="1"/>
          <w:sz w:val="24"/>
        </w:rPr>
        <w:t xml:space="preserve"> </w:t>
      </w:r>
      <w:r w:rsidRPr="008C7434">
        <w:rPr>
          <w:sz w:val="24"/>
        </w:rPr>
        <w:t>university are used</w:t>
      </w:r>
      <w:r w:rsidRPr="008C7434">
        <w:rPr>
          <w:spacing w:val="1"/>
          <w:sz w:val="24"/>
        </w:rPr>
        <w:t xml:space="preserve"> </w:t>
      </w:r>
      <w:r w:rsidRPr="008C7434">
        <w:rPr>
          <w:sz w:val="24"/>
        </w:rPr>
        <w:t>as</w:t>
      </w:r>
      <w:r w:rsidRPr="008C7434">
        <w:rPr>
          <w:spacing w:val="1"/>
          <w:sz w:val="24"/>
        </w:rPr>
        <w:t xml:space="preserve"> </w:t>
      </w:r>
      <w:r w:rsidRPr="008C7434">
        <w:rPr>
          <w:sz w:val="24"/>
        </w:rPr>
        <w:t>independent</w:t>
      </w:r>
      <w:r w:rsidRPr="008C7434">
        <w:rPr>
          <w:spacing w:val="1"/>
          <w:sz w:val="24"/>
        </w:rPr>
        <w:t xml:space="preserve"> </w:t>
      </w:r>
      <w:r w:rsidRPr="008C7434">
        <w:rPr>
          <w:sz w:val="24"/>
        </w:rPr>
        <w:t>variables</w:t>
      </w:r>
      <w:r w:rsidRPr="008C7434">
        <w:rPr>
          <w:spacing w:val="1"/>
          <w:sz w:val="24"/>
        </w:rPr>
        <w:t xml:space="preserve"> </w:t>
      </w:r>
      <w:r w:rsidRPr="008C7434">
        <w:rPr>
          <w:sz w:val="24"/>
        </w:rPr>
        <w:t>for</w:t>
      </w:r>
      <w:r w:rsidRPr="008C7434">
        <w:rPr>
          <w:spacing w:val="1"/>
          <w:sz w:val="24"/>
        </w:rPr>
        <w:t xml:space="preserve"> </w:t>
      </w:r>
      <w:r w:rsidRPr="008C7434">
        <w:rPr>
          <w:sz w:val="24"/>
        </w:rPr>
        <w:t>explaining</w:t>
      </w:r>
      <w:r w:rsidRPr="008C7434">
        <w:rPr>
          <w:spacing w:val="1"/>
          <w:sz w:val="24"/>
        </w:rPr>
        <w:t xml:space="preserve"> </w:t>
      </w:r>
      <w:r w:rsidRPr="008C7434">
        <w:rPr>
          <w:sz w:val="24"/>
        </w:rPr>
        <w:t>the employees’ happiness</w:t>
      </w:r>
      <w:r w:rsidRPr="008C7434">
        <w:rPr>
          <w:spacing w:val="1"/>
          <w:sz w:val="24"/>
        </w:rPr>
        <w:t xml:space="preserve"> </w:t>
      </w:r>
      <w:r w:rsidRPr="008C7434">
        <w:rPr>
          <w:sz w:val="24"/>
        </w:rPr>
        <w:t>with</w:t>
      </w:r>
      <w:r w:rsidRPr="008C7434">
        <w:rPr>
          <w:spacing w:val="1"/>
          <w:sz w:val="24"/>
        </w:rPr>
        <w:t xml:space="preserve"> </w:t>
      </w:r>
      <w:r w:rsidRPr="008C7434">
        <w:rPr>
          <w:sz w:val="24"/>
        </w:rPr>
        <w:t>respect</w:t>
      </w:r>
      <w:r w:rsidRPr="008C7434">
        <w:rPr>
          <w:spacing w:val="1"/>
          <w:sz w:val="24"/>
        </w:rPr>
        <w:t xml:space="preserve"> </w:t>
      </w:r>
      <w:r w:rsidRPr="008C7434">
        <w:rPr>
          <w:sz w:val="24"/>
        </w:rPr>
        <w:t>to</w:t>
      </w:r>
      <w:r w:rsidRPr="008C7434">
        <w:rPr>
          <w:spacing w:val="1"/>
          <w:sz w:val="24"/>
        </w:rPr>
        <w:t xml:space="preserve"> </w:t>
      </w:r>
      <w:r w:rsidRPr="008C7434">
        <w:rPr>
          <w:sz w:val="24"/>
        </w:rPr>
        <w:t>their</w:t>
      </w:r>
      <w:r w:rsidRPr="008C7434">
        <w:rPr>
          <w:spacing w:val="1"/>
          <w:sz w:val="24"/>
        </w:rPr>
        <w:t xml:space="preserve"> </w:t>
      </w:r>
      <w:r w:rsidRPr="008C7434">
        <w:rPr>
          <w:sz w:val="24"/>
        </w:rPr>
        <w:t>nature</w:t>
      </w:r>
      <w:r w:rsidRPr="008C7434">
        <w:rPr>
          <w:spacing w:val="1"/>
          <w:sz w:val="24"/>
        </w:rPr>
        <w:t xml:space="preserve"> </w:t>
      </w:r>
      <w:r w:rsidRPr="008C7434">
        <w:rPr>
          <w:sz w:val="24"/>
        </w:rPr>
        <w:t>of</w:t>
      </w:r>
      <w:r w:rsidRPr="008C7434">
        <w:rPr>
          <w:spacing w:val="1"/>
          <w:sz w:val="24"/>
        </w:rPr>
        <w:t xml:space="preserve"> </w:t>
      </w:r>
      <w:r w:rsidRPr="008C7434">
        <w:rPr>
          <w:sz w:val="24"/>
        </w:rPr>
        <w:t>work.</w:t>
      </w:r>
      <w:r w:rsidRPr="008C7434">
        <w:rPr>
          <w:spacing w:val="1"/>
          <w:sz w:val="24"/>
        </w:rPr>
        <w:t xml:space="preserve"> </w:t>
      </w:r>
      <w:r w:rsidRPr="008C7434">
        <w:rPr>
          <w:sz w:val="24"/>
        </w:rPr>
        <w:t>Therefore,</w:t>
      </w:r>
      <w:r w:rsidRPr="008C7434">
        <w:rPr>
          <w:spacing w:val="1"/>
          <w:sz w:val="24"/>
        </w:rPr>
        <w:t xml:space="preserve"> </w:t>
      </w:r>
      <w:r w:rsidRPr="008C7434">
        <w:rPr>
          <w:sz w:val="24"/>
        </w:rPr>
        <w:t>we</w:t>
      </w:r>
      <w:r w:rsidRPr="008C7434">
        <w:rPr>
          <w:spacing w:val="1"/>
          <w:sz w:val="24"/>
        </w:rPr>
        <w:t xml:space="preserve"> </w:t>
      </w:r>
      <w:r w:rsidRPr="008C7434">
        <w:rPr>
          <w:sz w:val="24"/>
        </w:rPr>
        <w:t>have</w:t>
      </w:r>
      <w:r w:rsidRPr="008C7434">
        <w:rPr>
          <w:spacing w:val="1"/>
          <w:sz w:val="24"/>
        </w:rPr>
        <w:t xml:space="preserve"> </w:t>
      </w:r>
      <w:r w:rsidRPr="008C7434">
        <w:rPr>
          <w:sz w:val="24"/>
        </w:rPr>
        <w:t>investigated</w:t>
      </w:r>
      <w:r w:rsidRPr="008C7434">
        <w:rPr>
          <w:spacing w:val="1"/>
          <w:sz w:val="24"/>
        </w:rPr>
        <w:t xml:space="preserve"> </w:t>
      </w:r>
      <w:r w:rsidRPr="008C7434">
        <w:rPr>
          <w:sz w:val="24"/>
        </w:rPr>
        <w:t>the</w:t>
      </w:r>
      <w:r w:rsidRPr="008C7434">
        <w:rPr>
          <w:spacing w:val="1"/>
          <w:sz w:val="24"/>
        </w:rPr>
        <w:t xml:space="preserve"> </w:t>
      </w:r>
      <w:r w:rsidRPr="008C7434">
        <w:rPr>
          <w:sz w:val="24"/>
        </w:rPr>
        <w:t>factors</w:t>
      </w:r>
      <w:r w:rsidRPr="008C7434">
        <w:rPr>
          <w:spacing w:val="1"/>
          <w:sz w:val="24"/>
        </w:rPr>
        <w:t xml:space="preserve"> </w:t>
      </w:r>
      <w:r w:rsidRPr="008C7434">
        <w:rPr>
          <w:sz w:val="24"/>
        </w:rPr>
        <w:t>which</w:t>
      </w:r>
      <w:r w:rsidRPr="008C7434">
        <w:rPr>
          <w:spacing w:val="1"/>
          <w:sz w:val="24"/>
        </w:rPr>
        <w:t xml:space="preserve"> </w:t>
      </w:r>
      <w:r w:rsidRPr="008C7434">
        <w:rPr>
          <w:sz w:val="24"/>
        </w:rPr>
        <w:t>are</w:t>
      </w:r>
      <w:r w:rsidRPr="008C7434">
        <w:rPr>
          <w:spacing w:val="1"/>
          <w:sz w:val="24"/>
        </w:rPr>
        <w:t xml:space="preserve"> </w:t>
      </w:r>
      <w:r w:rsidRPr="008C7434">
        <w:rPr>
          <w:sz w:val="24"/>
        </w:rPr>
        <w:t>contributing in employee’s happiness at a university, such as life satisfaction, interpersonal</w:t>
      </w:r>
      <w:r w:rsidRPr="008C7434">
        <w:rPr>
          <w:spacing w:val="1"/>
          <w:sz w:val="24"/>
        </w:rPr>
        <w:t xml:space="preserve"> </w:t>
      </w:r>
      <w:r w:rsidRPr="008C7434">
        <w:rPr>
          <w:sz w:val="24"/>
        </w:rPr>
        <w:t>relationship, self-affirmation and physical and mental health. All the measures were taken from</w:t>
      </w:r>
      <w:r w:rsidRPr="008C7434">
        <w:rPr>
          <w:spacing w:val="1"/>
          <w:sz w:val="24"/>
        </w:rPr>
        <w:t xml:space="preserve"> </w:t>
      </w:r>
      <w:r w:rsidRPr="008C7434">
        <w:rPr>
          <w:sz w:val="24"/>
        </w:rPr>
        <w:t>validated</w:t>
      </w:r>
      <w:r w:rsidRPr="008C7434">
        <w:rPr>
          <w:spacing w:val="-1"/>
          <w:sz w:val="24"/>
        </w:rPr>
        <w:t xml:space="preserve"> </w:t>
      </w:r>
      <w:r w:rsidRPr="008C7434">
        <w:rPr>
          <w:sz w:val="24"/>
        </w:rPr>
        <w:t>studies and found reliable.</w:t>
      </w:r>
    </w:p>
    <w:p w:rsidR="001D58FC" w:rsidRDefault="001D58FC" w:rsidP="001D58FC"/>
    <w:p w:rsidR="001D58FC" w:rsidRPr="001D58FC" w:rsidRDefault="001D58FC" w:rsidP="00D627DC">
      <w:pPr>
        <w:pStyle w:val="Heading1"/>
        <w:spacing w:before="0"/>
        <w:jc w:val="center"/>
        <w:rPr>
          <w:sz w:val="28"/>
          <w:szCs w:val="28"/>
        </w:rPr>
      </w:pPr>
      <w:r w:rsidRPr="001D58FC">
        <w:rPr>
          <w:sz w:val="28"/>
          <w:szCs w:val="28"/>
        </w:rPr>
        <w:lastRenderedPageBreak/>
        <w:t>INTRODUCTION</w:t>
      </w:r>
    </w:p>
    <w:p w:rsidR="001D58FC" w:rsidRDefault="001D58FC" w:rsidP="001D58FC"/>
    <w:p w:rsidR="00152ABC" w:rsidRDefault="00152ABC" w:rsidP="00152ABC">
      <w:pPr>
        <w:pStyle w:val="BodyText"/>
        <w:spacing w:line="360" w:lineRule="auto"/>
        <w:ind w:left="116" w:right="115" w:firstLine="719"/>
        <w:jc w:val="both"/>
      </w:pPr>
      <w:r>
        <w:t>Today in the era of competitive business environment, workforce becomes most difficult</w:t>
      </w:r>
      <w:r>
        <w:rPr>
          <w:spacing w:val="1"/>
        </w:rPr>
        <w:t xml:space="preserve"> </w:t>
      </w:r>
      <w:r>
        <w:t>task. To be sustaining in this challenging environment motivated and skillful employees are</w:t>
      </w:r>
      <w:r>
        <w:rPr>
          <w:spacing w:val="1"/>
        </w:rPr>
        <w:t xml:space="preserve"> </w:t>
      </w:r>
      <w:r>
        <w:t>essential.</w:t>
      </w:r>
      <w:r>
        <w:rPr>
          <w:spacing w:val="1"/>
        </w:rPr>
        <w:t xml:space="preserve"> </w:t>
      </w:r>
      <w:r>
        <w:t>Herzberg’s</w:t>
      </w:r>
      <w:r>
        <w:rPr>
          <w:spacing w:val="1"/>
        </w:rPr>
        <w:t xml:space="preserve"> </w:t>
      </w:r>
      <w:r>
        <w:t>model</w:t>
      </w:r>
      <w:r>
        <w:rPr>
          <w:spacing w:val="1"/>
        </w:rPr>
        <w:t xml:space="preserve"> </w:t>
      </w:r>
      <w:r>
        <w:t>is</w:t>
      </w:r>
      <w:r>
        <w:rPr>
          <w:spacing w:val="1"/>
        </w:rPr>
        <w:t xml:space="preserve"> </w:t>
      </w:r>
      <w:r>
        <w:t>also</w:t>
      </w:r>
      <w:r>
        <w:rPr>
          <w:spacing w:val="1"/>
        </w:rPr>
        <w:t xml:space="preserve"> </w:t>
      </w:r>
      <w:r>
        <w:t>explaining</w:t>
      </w:r>
      <w:r>
        <w:rPr>
          <w:spacing w:val="1"/>
        </w:rPr>
        <w:t xml:space="preserve"> </w:t>
      </w:r>
      <w:r>
        <w:t>the</w:t>
      </w:r>
      <w:r>
        <w:rPr>
          <w:spacing w:val="1"/>
        </w:rPr>
        <w:t xml:space="preserve"> </w:t>
      </w:r>
      <w:r>
        <w:t>relationship</w:t>
      </w:r>
      <w:r>
        <w:rPr>
          <w:spacing w:val="1"/>
        </w:rPr>
        <w:t xml:space="preserve"> </w:t>
      </w:r>
      <w:r>
        <w:t>between</w:t>
      </w:r>
      <w:r>
        <w:rPr>
          <w:spacing w:val="1"/>
        </w:rPr>
        <w:t xml:space="preserve"> </w:t>
      </w:r>
      <w:r>
        <w:t>happiness</w:t>
      </w:r>
      <w:r>
        <w:rPr>
          <w:spacing w:val="1"/>
        </w:rPr>
        <w:t xml:space="preserve"> </w:t>
      </w:r>
      <w:r>
        <w:t>and</w:t>
      </w:r>
      <w:r>
        <w:rPr>
          <w:spacing w:val="1"/>
        </w:rPr>
        <w:t xml:space="preserve"> </w:t>
      </w:r>
      <w:r>
        <w:t>employee’s</w:t>
      </w:r>
      <w:r>
        <w:rPr>
          <w:spacing w:val="1"/>
        </w:rPr>
        <w:t xml:space="preserve"> </w:t>
      </w:r>
      <w:r>
        <w:t>motivation.</w:t>
      </w:r>
      <w:r>
        <w:rPr>
          <w:spacing w:val="1"/>
        </w:rPr>
        <w:t xml:space="preserve"> </w:t>
      </w:r>
      <w:r>
        <w:t>Happiness</w:t>
      </w:r>
      <w:r>
        <w:rPr>
          <w:spacing w:val="1"/>
        </w:rPr>
        <w:t xml:space="preserve"> </w:t>
      </w:r>
      <w:r>
        <w:t>in</w:t>
      </w:r>
      <w:r>
        <w:rPr>
          <w:spacing w:val="1"/>
        </w:rPr>
        <w:t xml:space="preserve"> </w:t>
      </w:r>
      <w:r>
        <w:t>the</w:t>
      </w:r>
      <w:r>
        <w:rPr>
          <w:spacing w:val="1"/>
        </w:rPr>
        <w:t xml:space="preserve"> </w:t>
      </w:r>
      <w:r>
        <w:t>work</w:t>
      </w:r>
      <w:r>
        <w:rPr>
          <w:spacing w:val="1"/>
        </w:rPr>
        <w:t xml:space="preserve"> </w:t>
      </w:r>
      <w:r>
        <w:t>place</w:t>
      </w:r>
      <w:r>
        <w:rPr>
          <w:spacing w:val="1"/>
        </w:rPr>
        <w:t xml:space="preserve"> </w:t>
      </w:r>
      <w:r>
        <w:t>is</w:t>
      </w:r>
      <w:r>
        <w:rPr>
          <w:spacing w:val="1"/>
        </w:rPr>
        <w:t xml:space="preserve"> </w:t>
      </w:r>
      <w:r>
        <w:t>also</w:t>
      </w:r>
      <w:r>
        <w:rPr>
          <w:spacing w:val="1"/>
        </w:rPr>
        <w:t xml:space="preserve"> </w:t>
      </w:r>
      <w:r>
        <w:t>influencing</w:t>
      </w:r>
      <w:r>
        <w:rPr>
          <w:spacing w:val="1"/>
        </w:rPr>
        <w:t xml:space="preserve"> </w:t>
      </w:r>
      <w:r>
        <w:t>the</w:t>
      </w:r>
      <w:r>
        <w:rPr>
          <w:spacing w:val="1"/>
        </w:rPr>
        <w:t xml:space="preserve"> </w:t>
      </w:r>
      <w:r>
        <w:t>employee’s</w:t>
      </w:r>
      <w:r>
        <w:rPr>
          <w:spacing w:val="1"/>
        </w:rPr>
        <w:t xml:space="preserve"> </w:t>
      </w:r>
      <w:r>
        <w:t>productivity</w:t>
      </w:r>
      <w:r>
        <w:rPr>
          <w:spacing w:val="1"/>
        </w:rPr>
        <w:t xml:space="preserve"> </w:t>
      </w:r>
      <w:r>
        <w:t>(</w:t>
      </w:r>
      <w:proofErr w:type="spellStart"/>
      <w:r>
        <w:t>Cropanzano</w:t>
      </w:r>
      <w:proofErr w:type="spellEnd"/>
      <w:r>
        <w:rPr>
          <w:spacing w:val="1"/>
        </w:rPr>
        <w:t xml:space="preserve"> </w:t>
      </w:r>
      <w:r>
        <w:t>&amp;</w:t>
      </w:r>
      <w:r>
        <w:rPr>
          <w:spacing w:val="1"/>
        </w:rPr>
        <w:t xml:space="preserve"> </w:t>
      </w:r>
      <w:r>
        <w:t>Wright,</w:t>
      </w:r>
      <w:r>
        <w:rPr>
          <w:spacing w:val="1"/>
        </w:rPr>
        <w:t xml:space="preserve"> </w:t>
      </w:r>
      <w:r>
        <w:t>2001)</w:t>
      </w:r>
      <w:r>
        <w:rPr>
          <w:spacing w:val="1"/>
        </w:rPr>
        <w:t xml:space="preserve"> </w:t>
      </w:r>
      <w:r>
        <w:t>and</w:t>
      </w:r>
      <w:r>
        <w:rPr>
          <w:spacing w:val="1"/>
        </w:rPr>
        <w:t xml:space="preserve"> </w:t>
      </w:r>
      <w:r>
        <w:t>can</w:t>
      </w:r>
      <w:r>
        <w:rPr>
          <w:spacing w:val="1"/>
        </w:rPr>
        <w:t xml:space="preserve"> </w:t>
      </w:r>
      <w:r>
        <w:t>also</w:t>
      </w:r>
      <w:r>
        <w:rPr>
          <w:spacing w:val="1"/>
        </w:rPr>
        <w:t xml:space="preserve"> </w:t>
      </w:r>
      <w:r>
        <w:t>effect</w:t>
      </w:r>
      <w:r>
        <w:rPr>
          <w:spacing w:val="1"/>
        </w:rPr>
        <w:t xml:space="preserve"> </w:t>
      </w:r>
      <w:r>
        <w:t>on</w:t>
      </w:r>
      <w:r>
        <w:rPr>
          <w:spacing w:val="1"/>
        </w:rPr>
        <w:t xml:space="preserve"> </w:t>
      </w:r>
      <w:r>
        <w:t>OCB</w:t>
      </w:r>
      <w:r>
        <w:rPr>
          <w:spacing w:val="1"/>
        </w:rPr>
        <w:t xml:space="preserve"> </w:t>
      </w:r>
      <w:r>
        <w:t>(</w:t>
      </w:r>
      <w:proofErr w:type="spellStart"/>
      <w:r>
        <w:t>Organisation</w:t>
      </w:r>
      <w:proofErr w:type="spellEnd"/>
      <w:r>
        <w:rPr>
          <w:spacing w:val="1"/>
        </w:rPr>
        <w:t xml:space="preserve"> </w:t>
      </w:r>
      <w:r>
        <w:t xml:space="preserve">Citizenship </w:t>
      </w:r>
      <w:proofErr w:type="spellStart"/>
      <w:r>
        <w:t>Behaviour</w:t>
      </w:r>
      <w:proofErr w:type="spellEnd"/>
      <w:r>
        <w:t>) (</w:t>
      </w:r>
      <w:proofErr w:type="spellStart"/>
      <w:r>
        <w:t>Rego</w:t>
      </w:r>
      <w:proofErr w:type="spellEnd"/>
      <w:r>
        <w:t xml:space="preserve"> et al., 2011). In the competitive work environment employees are</w:t>
      </w:r>
      <w:r>
        <w:rPr>
          <w:spacing w:val="1"/>
        </w:rPr>
        <w:t xml:space="preserve"> </w:t>
      </w:r>
      <w:r>
        <w:t>continuously been brought under the tremendous work pressure and ultimately it leads to job</w:t>
      </w:r>
      <w:r>
        <w:rPr>
          <w:spacing w:val="1"/>
        </w:rPr>
        <w:t xml:space="preserve"> </w:t>
      </w:r>
      <w:r>
        <w:t xml:space="preserve">stress and depression. Al </w:t>
      </w:r>
      <w:proofErr w:type="spellStart"/>
      <w:r>
        <w:t>Suwaidi</w:t>
      </w:r>
      <w:proofErr w:type="spellEnd"/>
      <w:r>
        <w:t xml:space="preserve"> (2019) started that Conducive work environment motivates</w:t>
      </w:r>
      <w:r>
        <w:rPr>
          <w:spacing w:val="1"/>
        </w:rPr>
        <w:t xml:space="preserve"> </w:t>
      </w:r>
      <w:r>
        <w:t>employees</w:t>
      </w:r>
      <w:r>
        <w:rPr>
          <w:spacing w:val="-1"/>
        </w:rPr>
        <w:t xml:space="preserve"> </w:t>
      </w:r>
      <w:r>
        <w:t>to work hard to achieve</w:t>
      </w:r>
      <w:r>
        <w:rPr>
          <w:spacing w:val="-3"/>
        </w:rPr>
        <w:t xml:space="preserve"> </w:t>
      </w:r>
      <w:r>
        <w:t>their stated</w:t>
      </w:r>
      <w:r>
        <w:rPr>
          <w:spacing w:val="1"/>
        </w:rPr>
        <w:t xml:space="preserve"> </w:t>
      </w:r>
      <w:r>
        <w:t>goals and objectives.</w:t>
      </w:r>
    </w:p>
    <w:p w:rsidR="00AE1D4E" w:rsidRDefault="00AE1D4E" w:rsidP="00152ABC">
      <w:pPr>
        <w:pStyle w:val="BodyText"/>
        <w:spacing w:line="360" w:lineRule="auto"/>
        <w:ind w:left="116" w:right="115" w:firstLine="719"/>
        <w:jc w:val="both"/>
      </w:pPr>
    </w:p>
    <w:p w:rsidR="00734DA0" w:rsidRPr="00152ABC" w:rsidRDefault="00734DA0" w:rsidP="00152ABC">
      <w:pPr>
        <w:rPr>
          <w:b/>
          <w:sz w:val="28"/>
          <w:szCs w:val="28"/>
        </w:rPr>
      </w:pPr>
    </w:p>
    <w:p w:rsidR="009054B6" w:rsidRPr="00AE1D4E" w:rsidRDefault="00734DA0" w:rsidP="00AE1D4E">
      <w:pPr>
        <w:pStyle w:val="ListParagraph"/>
        <w:numPr>
          <w:ilvl w:val="0"/>
          <w:numId w:val="3"/>
        </w:numPr>
        <w:spacing w:after="0" w:line="360" w:lineRule="auto"/>
        <w:ind w:left="288"/>
        <w:jc w:val="both"/>
        <w:rPr>
          <w:rFonts w:ascii="Times New Roman" w:hAnsi="Times New Roman" w:cs="Times New Roman"/>
          <w:b/>
          <w:sz w:val="24"/>
          <w:szCs w:val="24"/>
        </w:rPr>
      </w:pPr>
      <w:r w:rsidRPr="00734DA0">
        <w:rPr>
          <w:rFonts w:ascii="Times New Roman" w:hAnsi="Times New Roman" w:cs="Times New Roman"/>
          <w:b/>
          <w:sz w:val="24"/>
          <w:szCs w:val="24"/>
        </w:rPr>
        <w:t>Social</w:t>
      </w:r>
      <w:r w:rsidR="00152ABC">
        <w:rPr>
          <w:rFonts w:ascii="Times New Roman" w:hAnsi="Times New Roman" w:cs="Times New Roman"/>
          <w:b/>
          <w:sz w:val="24"/>
          <w:szCs w:val="24"/>
        </w:rPr>
        <w:t xml:space="preserve"> </w:t>
      </w:r>
      <w:r>
        <w:rPr>
          <w:rFonts w:ascii="Times New Roman" w:hAnsi="Times New Roman" w:cs="Times New Roman"/>
          <w:b/>
          <w:sz w:val="24"/>
          <w:szCs w:val="24"/>
        </w:rPr>
        <w:t>Well being</w:t>
      </w:r>
    </w:p>
    <w:p w:rsidR="009054B6" w:rsidRDefault="009054B6" w:rsidP="00AE1D4E">
      <w:pPr>
        <w:pStyle w:val="ListParagraph"/>
        <w:spacing w:after="0" w:line="360" w:lineRule="auto"/>
        <w:ind w:left="288"/>
        <w:jc w:val="both"/>
        <w:rPr>
          <w:rFonts w:ascii="Times New Roman" w:hAnsi="Times New Roman" w:cs="Times New Roman"/>
          <w:sz w:val="24"/>
          <w:szCs w:val="24"/>
        </w:rPr>
      </w:pPr>
      <w:r w:rsidRPr="009054B6">
        <w:rPr>
          <w:rFonts w:ascii="Times New Roman" w:hAnsi="Times New Roman" w:cs="Times New Roman"/>
          <w:sz w:val="24"/>
          <w:szCs w:val="24"/>
        </w:rPr>
        <w:t>In</w:t>
      </w:r>
      <w:r w:rsidR="00152ABC">
        <w:rPr>
          <w:rFonts w:ascii="Times New Roman" w:hAnsi="Times New Roman" w:cs="Times New Roman"/>
          <w:sz w:val="24"/>
          <w:szCs w:val="24"/>
        </w:rPr>
        <w:t xml:space="preserve"> </w:t>
      </w:r>
      <w:r w:rsidRPr="009054B6">
        <w:rPr>
          <w:rFonts w:ascii="Times New Roman" w:hAnsi="Times New Roman" w:cs="Times New Roman"/>
          <w:sz w:val="24"/>
          <w:szCs w:val="24"/>
        </w:rPr>
        <w:t>simple</w:t>
      </w:r>
      <w:r w:rsidR="00152ABC">
        <w:rPr>
          <w:rFonts w:ascii="Times New Roman" w:hAnsi="Times New Roman" w:cs="Times New Roman"/>
          <w:sz w:val="24"/>
          <w:szCs w:val="24"/>
        </w:rPr>
        <w:t xml:space="preserve"> </w:t>
      </w:r>
      <w:r w:rsidRPr="009054B6">
        <w:rPr>
          <w:rFonts w:ascii="Times New Roman" w:hAnsi="Times New Roman" w:cs="Times New Roman"/>
          <w:sz w:val="24"/>
          <w:szCs w:val="24"/>
        </w:rPr>
        <w:t>terms,</w:t>
      </w:r>
      <w:r w:rsidR="00152ABC">
        <w:rPr>
          <w:rFonts w:ascii="Times New Roman" w:hAnsi="Times New Roman" w:cs="Times New Roman"/>
          <w:sz w:val="24"/>
          <w:szCs w:val="24"/>
        </w:rPr>
        <w:t xml:space="preserve"> </w:t>
      </w:r>
      <w:r w:rsidRPr="009054B6">
        <w:rPr>
          <w:rFonts w:ascii="Times New Roman" w:hAnsi="Times New Roman" w:cs="Times New Roman"/>
          <w:sz w:val="24"/>
          <w:szCs w:val="24"/>
        </w:rPr>
        <w:t>i</w:t>
      </w:r>
      <w:r w:rsidR="00152ABC">
        <w:rPr>
          <w:rFonts w:ascii="Times New Roman" w:hAnsi="Times New Roman" w:cs="Times New Roman"/>
          <w:sz w:val="24"/>
          <w:szCs w:val="24"/>
        </w:rPr>
        <w:t>t's about making connections with co</w:t>
      </w:r>
      <w:r w:rsidRPr="009054B6">
        <w:rPr>
          <w:rFonts w:ascii="Times New Roman" w:hAnsi="Times New Roman" w:cs="Times New Roman"/>
          <w:sz w:val="24"/>
          <w:szCs w:val="24"/>
        </w:rPr>
        <w:t>workers.</w:t>
      </w:r>
      <w:r w:rsidR="00152ABC">
        <w:rPr>
          <w:rFonts w:ascii="Times New Roman" w:hAnsi="Times New Roman" w:cs="Times New Roman"/>
          <w:sz w:val="24"/>
          <w:szCs w:val="24"/>
        </w:rPr>
        <w:t xml:space="preserve"> </w:t>
      </w:r>
      <w:r w:rsidRPr="009054B6">
        <w:rPr>
          <w:rFonts w:ascii="Times New Roman" w:hAnsi="Times New Roman" w:cs="Times New Roman"/>
          <w:sz w:val="24"/>
          <w:szCs w:val="24"/>
        </w:rPr>
        <w:t>Building</w:t>
      </w:r>
      <w:r w:rsidR="00152ABC">
        <w:rPr>
          <w:rFonts w:ascii="Times New Roman" w:hAnsi="Times New Roman" w:cs="Times New Roman"/>
          <w:sz w:val="24"/>
          <w:szCs w:val="24"/>
        </w:rPr>
        <w:t xml:space="preserve"> </w:t>
      </w:r>
      <w:r w:rsidRPr="009054B6">
        <w:rPr>
          <w:rFonts w:ascii="Times New Roman" w:hAnsi="Times New Roman" w:cs="Times New Roman"/>
          <w:sz w:val="24"/>
          <w:szCs w:val="24"/>
        </w:rPr>
        <w:t>and</w:t>
      </w:r>
      <w:r w:rsidR="00152ABC">
        <w:rPr>
          <w:rFonts w:ascii="Times New Roman" w:hAnsi="Times New Roman" w:cs="Times New Roman"/>
          <w:sz w:val="24"/>
          <w:szCs w:val="24"/>
        </w:rPr>
        <w:t xml:space="preserve"> </w:t>
      </w:r>
      <w:r w:rsidRPr="009054B6">
        <w:rPr>
          <w:rFonts w:ascii="Times New Roman" w:hAnsi="Times New Roman" w:cs="Times New Roman"/>
          <w:sz w:val="24"/>
          <w:szCs w:val="24"/>
        </w:rPr>
        <w:t>maintaining</w:t>
      </w:r>
      <w:r w:rsidR="00152ABC">
        <w:rPr>
          <w:rFonts w:ascii="Times New Roman" w:hAnsi="Times New Roman" w:cs="Times New Roman"/>
          <w:sz w:val="24"/>
          <w:szCs w:val="24"/>
        </w:rPr>
        <w:t xml:space="preserve"> </w:t>
      </w:r>
      <w:r w:rsidRPr="009054B6">
        <w:rPr>
          <w:rFonts w:ascii="Times New Roman" w:hAnsi="Times New Roman" w:cs="Times New Roman"/>
          <w:sz w:val="24"/>
          <w:szCs w:val="24"/>
        </w:rPr>
        <w:t>healthy</w:t>
      </w:r>
      <w:r w:rsidR="00152ABC">
        <w:rPr>
          <w:rFonts w:ascii="Times New Roman" w:hAnsi="Times New Roman" w:cs="Times New Roman"/>
          <w:sz w:val="24"/>
          <w:szCs w:val="24"/>
        </w:rPr>
        <w:t xml:space="preserve"> </w:t>
      </w:r>
      <w:r w:rsidRPr="009054B6">
        <w:rPr>
          <w:rFonts w:ascii="Times New Roman" w:hAnsi="Times New Roman" w:cs="Times New Roman"/>
          <w:sz w:val="24"/>
          <w:szCs w:val="24"/>
        </w:rPr>
        <w:t>relationships should be done on a regular basis since it helps employees feel more connected to the</w:t>
      </w:r>
      <w:r w:rsidR="00AE1D4E">
        <w:rPr>
          <w:rFonts w:ascii="Times New Roman" w:hAnsi="Times New Roman" w:cs="Times New Roman"/>
          <w:sz w:val="24"/>
          <w:szCs w:val="24"/>
        </w:rPr>
        <w:t xml:space="preserve"> </w:t>
      </w:r>
      <w:r w:rsidRPr="009054B6">
        <w:rPr>
          <w:rFonts w:ascii="Times New Roman" w:hAnsi="Times New Roman" w:cs="Times New Roman"/>
          <w:sz w:val="24"/>
          <w:szCs w:val="24"/>
        </w:rPr>
        <w:t>community</w:t>
      </w:r>
      <w:r w:rsidR="00AE1D4E">
        <w:rPr>
          <w:rFonts w:ascii="Times New Roman" w:hAnsi="Times New Roman" w:cs="Times New Roman"/>
          <w:sz w:val="24"/>
          <w:szCs w:val="24"/>
        </w:rPr>
        <w:t>.</w:t>
      </w:r>
    </w:p>
    <w:p w:rsidR="00AE1D4E" w:rsidRDefault="00AE1D4E" w:rsidP="00AE1D4E">
      <w:pPr>
        <w:pStyle w:val="ListParagraph"/>
        <w:spacing w:after="0" w:line="360" w:lineRule="auto"/>
        <w:ind w:left="288"/>
        <w:jc w:val="both"/>
        <w:rPr>
          <w:rFonts w:ascii="Times New Roman" w:hAnsi="Times New Roman" w:cs="Times New Roman"/>
          <w:sz w:val="24"/>
          <w:szCs w:val="24"/>
        </w:rPr>
      </w:pPr>
    </w:p>
    <w:p w:rsidR="009054B6" w:rsidRDefault="009054B6" w:rsidP="00AE1D4E">
      <w:pPr>
        <w:pStyle w:val="Heading1"/>
        <w:numPr>
          <w:ilvl w:val="0"/>
          <w:numId w:val="3"/>
        </w:numPr>
        <w:spacing w:before="162"/>
        <w:ind w:left="288"/>
      </w:pPr>
      <w:r>
        <w:t>Emotional</w:t>
      </w:r>
      <w:r w:rsidR="00152ABC">
        <w:t xml:space="preserve"> </w:t>
      </w:r>
      <w:proofErr w:type="gramStart"/>
      <w:r w:rsidR="00152ABC">
        <w:t>Well</w:t>
      </w:r>
      <w:proofErr w:type="gramEnd"/>
      <w:r w:rsidR="00152ABC">
        <w:t xml:space="preserve"> being</w:t>
      </w:r>
    </w:p>
    <w:p w:rsidR="009054B6" w:rsidRDefault="009054B6" w:rsidP="00AE1D4E">
      <w:pPr>
        <w:pStyle w:val="Heading1"/>
        <w:spacing w:before="162" w:line="360" w:lineRule="auto"/>
        <w:ind w:left="288"/>
        <w:rPr>
          <w:b w:val="0"/>
        </w:rPr>
      </w:pPr>
      <w:r w:rsidRPr="009054B6">
        <w:rPr>
          <w:b w:val="0"/>
        </w:rPr>
        <w:t xml:space="preserve">Organizations must assist their employees in coping with and dealing with workplace issues. Long </w:t>
      </w:r>
      <w:proofErr w:type="spellStart"/>
      <w:r w:rsidRPr="009054B6">
        <w:rPr>
          <w:b w:val="0"/>
        </w:rPr>
        <w:t>hourscan</w:t>
      </w:r>
      <w:proofErr w:type="spellEnd"/>
      <w:r w:rsidRPr="009054B6">
        <w:rPr>
          <w:b w:val="0"/>
        </w:rPr>
        <w:t xml:space="preserve"> have a negative impact on everyone. The emphasis should be on frequent breaks to assist people.</w:t>
      </w:r>
      <w:r w:rsidR="00152ABC">
        <w:rPr>
          <w:b w:val="0"/>
        </w:rPr>
        <w:t xml:space="preserve"> </w:t>
      </w:r>
      <w:r w:rsidR="00152ABC" w:rsidRPr="009054B6">
        <w:rPr>
          <w:b w:val="0"/>
        </w:rPr>
        <w:t>Recognizing mental</w:t>
      </w:r>
      <w:r w:rsidRPr="009054B6">
        <w:rPr>
          <w:b w:val="0"/>
        </w:rPr>
        <w:t xml:space="preserve"> health at work should be </w:t>
      </w:r>
      <w:proofErr w:type="spellStart"/>
      <w:r w:rsidRPr="009054B6">
        <w:rPr>
          <w:b w:val="0"/>
        </w:rPr>
        <w:t>thefirststep</w:t>
      </w:r>
      <w:proofErr w:type="gramStart"/>
      <w:r w:rsidRPr="009054B6">
        <w:rPr>
          <w:b w:val="0"/>
        </w:rPr>
        <w:t>,as</w:t>
      </w:r>
      <w:proofErr w:type="spellEnd"/>
      <w:proofErr w:type="gramEnd"/>
      <w:r w:rsidRPr="009054B6">
        <w:rPr>
          <w:b w:val="0"/>
        </w:rPr>
        <w:t xml:space="preserve"> most companies do not do so.</w:t>
      </w:r>
    </w:p>
    <w:p w:rsidR="00152ABC" w:rsidRDefault="00152ABC" w:rsidP="00AE1D4E">
      <w:pPr>
        <w:pStyle w:val="Heading1"/>
        <w:spacing w:before="162" w:line="360" w:lineRule="auto"/>
        <w:ind w:left="288"/>
        <w:rPr>
          <w:b w:val="0"/>
        </w:rPr>
      </w:pPr>
    </w:p>
    <w:p w:rsidR="009054B6" w:rsidRPr="00152ABC" w:rsidRDefault="009054B6" w:rsidP="00AE1D4E">
      <w:pPr>
        <w:pStyle w:val="Heading1"/>
        <w:numPr>
          <w:ilvl w:val="0"/>
          <w:numId w:val="3"/>
        </w:numPr>
        <w:spacing w:before="5" w:line="360" w:lineRule="auto"/>
        <w:ind w:left="288"/>
        <w:rPr>
          <w:sz w:val="25"/>
        </w:rPr>
      </w:pPr>
      <w:r>
        <w:t>Environment</w:t>
      </w:r>
      <w:r w:rsidR="00152ABC">
        <w:t xml:space="preserve"> Well being</w:t>
      </w:r>
    </w:p>
    <w:p w:rsidR="009054B6" w:rsidRDefault="009054B6" w:rsidP="00AE1D4E">
      <w:pPr>
        <w:pStyle w:val="BodyText"/>
        <w:spacing w:line="360" w:lineRule="auto"/>
        <w:ind w:left="288"/>
        <w:jc w:val="both"/>
      </w:pPr>
      <w:r>
        <w:t>Everyone is affected by their work environment. Employees flee for their lives in a poisonous atmosphere,</w:t>
      </w:r>
      <w:r w:rsidR="00152ABC">
        <w:t xml:space="preserve"> butane</w:t>
      </w:r>
      <w:r>
        <w:t xml:space="preserve"> open and flexible</w:t>
      </w:r>
      <w:r w:rsidR="00152ABC">
        <w:t xml:space="preserve"> </w:t>
      </w:r>
      <w:r>
        <w:t>culture</w:t>
      </w:r>
      <w:r w:rsidR="00152ABC">
        <w:t xml:space="preserve"> </w:t>
      </w:r>
      <w:r>
        <w:t>enhances</w:t>
      </w:r>
      <w:r w:rsidR="00152ABC">
        <w:t xml:space="preserve"> </w:t>
      </w:r>
      <w:r>
        <w:t>employee</w:t>
      </w:r>
      <w:r w:rsidR="00152ABC">
        <w:t xml:space="preserve"> </w:t>
      </w:r>
      <w:r>
        <w:t>satisfaction.</w:t>
      </w:r>
    </w:p>
    <w:p w:rsidR="00152ABC" w:rsidRDefault="00152ABC" w:rsidP="00AE1D4E">
      <w:pPr>
        <w:pStyle w:val="BodyText"/>
        <w:spacing w:line="362" w:lineRule="auto"/>
        <w:ind w:left="288"/>
        <w:jc w:val="both"/>
      </w:pPr>
    </w:p>
    <w:p w:rsidR="00AE1D4E" w:rsidRPr="00152ABC" w:rsidRDefault="009054B6" w:rsidP="00AE1D4E">
      <w:pPr>
        <w:pStyle w:val="Heading1"/>
        <w:numPr>
          <w:ilvl w:val="0"/>
          <w:numId w:val="3"/>
        </w:numPr>
        <w:spacing w:before="5" w:line="360" w:lineRule="auto"/>
        <w:ind w:left="288"/>
        <w:rPr>
          <w:sz w:val="25"/>
        </w:rPr>
      </w:pPr>
      <w:r>
        <w:t>Physical</w:t>
      </w:r>
      <w:r w:rsidR="00152ABC">
        <w:t xml:space="preserve"> </w:t>
      </w:r>
      <w:proofErr w:type="gramStart"/>
      <w:r w:rsidR="00AE1D4E">
        <w:t>Well</w:t>
      </w:r>
      <w:proofErr w:type="gramEnd"/>
      <w:r w:rsidR="00AE1D4E">
        <w:t xml:space="preserve"> being</w:t>
      </w:r>
    </w:p>
    <w:p w:rsidR="009054B6" w:rsidRDefault="009054B6" w:rsidP="00AE1D4E">
      <w:pPr>
        <w:pStyle w:val="BodyText"/>
        <w:spacing w:line="360" w:lineRule="auto"/>
        <w:ind w:left="288"/>
        <w:jc w:val="both"/>
      </w:pPr>
      <w:r>
        <w:t>An employee's journey at the organization can be derailed by unexpected health issues. It is also linked to</w:t>
      </w:r>
      <w:r w:rsidR="00152ABC">
        <w:t xml:space="preserve"> </w:t>
      </w:r>
      <w:r>
        <w:t>mental</w:t>
      </w:r>
      <w:r w:rsidR="00152ABC">
        <w:t xml:space="preserve"> </w:t>
      </w:r>
      <w:r>
        <w:t>health.</w:t>
      </w:r>
      <w:r w:rsidR="00152ABC">
        <w:t xml:space="preserve"> </w:t>
      </w:r>
      <w:r>
        <w:t>Sleep</w:t>
      </w:r>
      <w:r w:rsidR="00152ABC">
        <w:t xml:space="preserve"> </w:t>
      </w:r>
      <w:r>
        <w:t>deprivation</w:t>
      </w:r>
      <w:r w:rsidR="00152ABC">
        <w:t xml:space="preserve"> </w:t>
      </w:r>
      <w:r>
        <w:t>causes</w:t>
      </w:r>
      <w:r w:rsidR="00152ABC">
        <w:t xml:space="preserve"> </w:t>
      </w:r>
      <w:r>
        <w:t>weariness,</w:t>
      </w:r>
      <w:r w:rsidR="00152ABC">
        <w:t xml:space="preserve"> </w:t>
      </w:r>
      <w:r>
        <w:t>which</w:t>
      </w:r>
      <w:r w:rsidR="00152ABC">
        <w:t xml:space="preserve"> </w:t>
      </w:r>
      <w:r>
        <w:t>leads</w:t>
      </w:r>
      <w:r w:rsidR="00152ABC">
        <w:t xml:space="preserve"> </w:t>
      </w:r>
      <w:r>
        <w:t>to</w:t>
      </w:r>
      <w:r w:rsidR="00152ABC">
        <w:t xml:space="preserve"> </w:t>
      </w:r>
      <w:r>
        <w:t>a</w:t>
      </w:r>
      <w:r w:rsidR="00152ABC">
        <w:t xml:space="preserve"> </w:t>
      </w:r>
      <w:r>
        <w:t>lack</w:t>
      </w:r>
      <w:r w:rsidR="00152ABC">
        <w:t xml:space="preserve"> </w:t>
      </w:r>
      <w:r>
        <w:t>of creativity</w:t>
      </w:r>
      <w:r w:rsidR="00152ABC">
        <w:t xml:space="preserve"> </w:t>
      </w:r>
      <w:r>
        <w:t>and</w:t>
      </w:r>
      <w:r w:rsidR="00152ABC">
        <w:t xml:space="preserve"> </w:t>
      </w:r>
      <w:r>
        <w:t>productivity</w:t>
      </w:r>
      <w:r w:rsidR="00AE1D4E">
        <w:t>.</w:t>
      </w:r>
    </w:p>
    <w:p w:rsidR="00212F6A" w:rsidRDefault="00212F6A" w:rsidP="00AE1D4E">
      <w:pPr>
        <w:pStyle w:val="BodyText"/>
        <w:spacing w:line="360" w:lineRule="auto"/>
        <w:ind w:left="288"/>
        <w:jc w:val="both"/>
      </w:pPr>
    </w:p>
    <w:p w:rsidR="00235864" w:rsidRDefault="009054B6" w:rsidP="00212F6A">
      <w:pPr>
        <w:pStyle w:val="BodyText"/>
        <w:spacing w:line="360" w:lineRule="auto"/>
        <w:ind w:left="0"/>
        <w:jc w:val="center"/>
        <w:rPr>
          <w:b/>
          <w:sz w:val="32"/>
          <w:szCs w:val="32"/>
        </w:rPr>
      </w:pPr>
      <w:r w:rsidRPr="00AE1D4E">
        <w:rPr>
          <w:b/>
          <w:sz w:val="32"/>
          <w:szCs w:val="32"/>
        </w:rPr>
        <w:t>LITERATURE REVIEW</w:t>
      </w:r>
    </w:p>
    <w:p w:rsidR="00212F6A" w:rsidRDefault="00212F6A" w:rsidP="00212F6A">
      <w:pPr>
        <w:pStyle w:val="BodyText"/>
        <w:spacing w:line="360" w:lineRule="auto"/>
        <w:ind w:left="0"/>
        <w:jc w:val="center"/>
        <w:rPr>
          <w:b/>
          <w:sz w:val="32"/>
          <w:szCs w:val="32"/>
        </w:rPr>
      </w:pPr>
    </w:p>
    <w:p w:rsidR="00235864" w:rsidRPr="00212F6A" w:rsidRDefault="00235864" w:rsidP="00212F6A">
      <w:pPr>
        <w:pStyle w:val="Heading1"/>
        <w:spacing w:before="1"/>
        <w:jc w:val="left"/>
        <w:rPr>
          <w:u w:val="single"/>
        </w:rPr>
      </w:pPr>
      <w:r w:rsidRPr="00212F6A">
        <w:rPr>
          <w:u w:val="single"/>
        </w:rPr>
        <w:t>EMPLOYEE</w:t>
      </w:r>
      <w:r w:rsidRPr="00212F6A">
        <w:rPr>
          <w:spacing w:val="-3"/>
          <w:u w:val="single"/>
        </w:rPr>
        <w:t xml:space="preserve"> </w:t>
      </w:r>
      <w:r w:rsidRPr="00212F6A">
        <w:rPr>
          <w:u w:val="single"/>
        </w:rPr>
        <w:t>WELLBEING AND</w:t>
      </w:r>
      <w:r w:rsidRPr="00212F6A">
        <w:rPr>
          <w:spacing w:val="-1"/>
          <w:u w:val="single"/>
        </w:rPr>
        <w:t xml:space="preserve"> </w:t>
      </w:r>
      <w:r w:rsidRPr="00212F6A">
        <w:rPr>
          <w:u w:val="single"/>
        </w:rPr>
        <w:t>HAPPINESS</w:t>
      </w:r>
    </w:p>
    <w:p w:rsidR="00235864" w:rsidRDefault="00235864" w:rsidP="00235864">
      <w:pPr>
        <w:pStyle w:val="Heading1"/>
        <w:spacing w:before="1"/>
      </w:pPr>
    </w:p>
    <w:p w:rsidR="00235864" w:rsidRPr="00235864" w:rsidRDefault="00235864" w:rsidP="00235864">
      <w:pPr>
        <w:pStyle w:val="BodyText"/>
        <w:numPr>
          <w:ilvl w:val="0"/>
          <w:numId w:val="17"/>
        </w:numPr>
        <w:spacing w:line="360" w:lineRule="auto"/>
        <w:ind w:left="144"/>
        <w:rPr>
          <w:b/>
          <w:sz w:val="28"/>
        </w:rPr>
      </w:pPr>
      <w:proofErr w:type="spellStart"/>
      <w:r w:rsidRPr="00235864">
        <w:rPr>
          <w:b/>
          <w:sz w:val="28"/>
        </w:rPr>
        <w:t>Veenhoven</w:t>
      </w:r>
      <w:proofErr w:type="spellEnd"/>
      <w:r w:rsidRPr="00235864">
        <w:rPr>
          <w:b/>
          <w:sz w:val="28"/>
        </w:rPr>
        <w:t xml:space="preserve"> (2012) &amp; </w:t>
      </w:r>
      <w:proofErr w:type="spellStart"/>
      <w:r w:rsidRPr="00235864">
        <w:rPr>
          <w:b/>
          <w:sz w:val="28"/>
        </w:rPr>
        <w:t>Diener</w:t>
      </w:r>
      <w:proofErr w:type="spellEnd"/>
      <w:r w:rsidRPr="00235864">
        <w:rPr>
          <w:b/>
          <w:sz w:val="28"/>
        </w:rPr>
        <w:t>, 1984.</w:t>
      </w:r>
    </w:p>
    <w:p w:rsidR="00235864" w:rsidRDefault="00235864" w:rsidP="00235864">
      <w:pPr>
        <w:pStyle w:val="BodyText"/>
        <w:spacing w:line="360" w:lineRule="auto"/>
        <w:ind w:left="0" w:firstLine="719"/>
        <w:jc w:val="both"/>
      </w:pPr>
      <w:r>
        <w:t>Employee wellbeing and Employee happiness have been used interchangeably in the</w:t>
      </w:r>
      <w:r>
        <w:rPr>
          <w:spacing w:val="1"/>
        </w:rPr>
        <w:t xml:space="preserve"> </w:t>
      </w:r>
      <w:r>
        <w:t>positive psychology literature considered happiness as life</w:t>
      </w:r>
      <w:r>
        <w:rPr>
          <w:spacing w:val="1"/>
        </w:rPr>
        <w:t xml:space="preserve"> </w:t>
      </w:r>
      <w:r>
        <w:t>satisfaction and subjective wellbeing. In simple words, happiness can be categorized in three</w:t>
      </w:r>
      <w:r>
        <w:rPr>
          <w:spacing w:val="1"/>
        </w:rPr>
        <w:t xml:space="preserve"> </w:t>
      </w:r>
      <w:r>
        <w:t>ways.</w:t>
      </w:r>
      <w:r>
        <w:rPr>
          <w:spacing w:val="1"/>
        </w:rPr>
        <w:t xml:space="preserve"> </w:t>
      </w:r>
      <w:r>
        <w:t>First,</w:t>
      </w:r>
      <w:r>
        <w:rPr>
          <w:spacing w:val="1"/>
        </w:rPr>
        <w:t xml:space="preserve"> </w:t>
      </w:r>
      <w:r>
        <w:t>it</w:t>
      </w:r>
      <w:r>
        <w:rPr>
          <w:spacing w:val="1"/>
        </w:rPr>
        <w:t xml:space="preserve"> </w:t>
      </w:r>
      <w:r>
        <w:t>is</w:t>
      </w:r>
      <w:r>
        <w:rPr>
          <w:spacing w:val="1"/>
        </w:rPr>
        <w:t xml:space="preserve"> </w:t>
      </w:r>
      <w:r>
        <w:t>subjective</w:t>
      </w:r>
      <w:r>
        <w:rPr>
          <w:spacing w:val="1"/>
        </w:rPr>
        <w:t xml:space="preserve"> </w:t>
      </w:r>
      <w:r>
        <w:t>experience,</w:t>
      </w:r>
      <w:r>
        <w:rPr>
          <w:spacing w:val="1"/>
        </w:rPr>
        <w:t xml:space="preserve"> </w:t>
      </w:r>
      <w:r>
        <w:t>means;</w:t>
      </w:r>
      <w:r>
        <w:rPr>
          <w:spacing w:val="1"/>
        </w:rPr>
        <w:t xml:space="preserve"> </w:t>
      </w:r>
      <w:r>
        <w:t>it</w:t>
      </w:r>
      <w:r>
        <w:rPr>
          <w:spacing w:val="1"/>
        </w:rPr>
        <w:t xml:space="preserve"> </w:t>
      </w:r>
      <w:r>
        <w:t>is</w:t>
      </w:r>
      <w:r>
        <w:rPr>
          <w:spacing w:val="1"/>
        </w:rPr>
        <w:t xml:space="preserve"> </w:t>
      </w:r>
      <w:r>
        <w:t>individuals’</w:t>
      </w:r>
      <w:r>
        <w:rPr>
          <w:spacing w:val="1"/>
        </w:rPr>
        <w:t xml:space="preserve"> </w:t>
      </w:r>
      <w:r>
        <w:t>belief</w:t>
      </w:r>
      <w:r>
        <w:rPr>
          <w:spacing w:val="1"/>
        </w:rPr>
        <w:t xml:space="preserve"> </w:t>
      </w:r>
      <w:r>
        <w:t>about</w:t>
      </w:r>
      <w:r>
        <w:rPr>
          <w:spacing w:val="1"/>
        </w:rPr>
        <w:t xml:space="preserve"> </w:t>
      </w:r>
      <w:r>
        <w:t>themselves.</w:t>
      </w:r>
      <w:r>
        <w:rPr>
          <w:spacing w:val="1"/>
        </w:rPr>
        <w:t xml:space="preserve"> </w:t>
      </w:r>
      <w:r>
        <w:t>Secondly, it is relative, means individual would be happy or sad depends in relative presence of</w:t>
      </w:r>
      <w:r>
        <w:rPr>
          <w:spacing w:val="1"/>
        </w:rPr>
        <w:t xml:space="preserve"> </w:t>
      </w:r>
      <w:r>
        <w:t>positive and negative emotions. Thirdly, it is a global judgment and related with one’s own life.</w:t>
      </w:r>
      <w:r>
        <w:rPr>
          <w:spacing w:val="1"/>
        </w:rPr>
        <w:t xml:space="preserve"> </w:t>
      </w:r>
      <w:r>
        <w:t>According to (wright, 2006) Employee well-being is different from job satisfaction as not tied</w:t>
      </w:r>
      <w:r>
        <w:rPr>
          <w:spacing w:val="1"/>
        </w:rPr>
        <w:t xml:space="preserve"> </w:t>
      </w:r>
      <w:r>
        <w:t>with any particular situation. Overall Happiness can be divided in to two broad orientations, one</w:t>
      </w:r>
      <w:r>
        <w:rPr>
          <w:spacing w:val="1"/>
        </w:rPr>
        <w:t xml:space="preserve"> </w:t>
      </w:r>
      <w:r>
        <w:t>is</w:t>
      </w:r>
      <w:r>
        <w:rPr>
          <w:spacing w:val="-1"/>
        </w:rPr>
        <w:t xml:space="preserve"> </w:t>
      </w:r>
      <w:r>
        <w:t>SWB</w:t>
      </w:r>
      <w:r>
        <w:rPr>
          <w:spacing w:val="-2"/>
        </w:rPr>
        <w:t xml:space="preserve"> </w:t>
      </w:r>
      <w:r>
        <w:t>(Subjective</w:t>
      </w:r>
      <w:r>
        <w:rPr>
          <w:spacing w:val="-1"/>
        </w:rPr>
        <w:t xml:space="preserve"> </w:t>
      </w:r>
      <w:r>
        <w:t>wellbeing)</w:t>
      </w:r>
      <w:r>
        <w:rPr>
          <w:spacing w:val="1"/>
        </w:rPr>
        <w:t xml:space="preserve"> </w:t>
      </w:r>
      <w:r>
        <w:t>and</w:t>
      </w:r>
      <w:r>
        <w:rPr>
          <w:spacing w:val="-1"/>
        </w:rPr>
        <w:t xml:space="preserve"> </w:t>
      </w:r>
      <w:r>
        <w:t>other</w:t>
      </w:r>
      <w:r>
        <w:rPr>
          <w:spacing w:val="-2"/>
        </w:rPr>
        <w:t xml:space="preserve"> </w:t>
      </w:r>
      <w:r>
        <w:t>is PWB (Psychological wellbeing).</w:t>
      </w:r>
    </w:p>
    <w:p w:rsidR="00235864" w:rsidRDefault="00235864" w:rsidP="00235864">
      <w:pPr>
        <w:pStyle w:val="BodyText"/>
        <w:spacing w:line="360" w:lineRule="auto"/>
        <w:ind w:left="0" w:firstLine="719"/>
        <w:jc w:val="both"/>
      </w:pPr>
    </w:p>
    <w:p w:rsidR="00235864" w:rsidRPr="00235864" w:rsidRDefault="00235864" w:rsidP="00235864">
      <w:pPr>
        <w:pStyle w:val="BodyText"/>
        <w:numPr>
          <w:ilvl w:val="0"/>
          <w:numId w:val="17"/>
        </w:numPr>
        <w:spacing w:before="1" w:line="360" w:lineRule="auto"/>
        <w:ind w:left="-1008" w:firstLine="719"/>
        <w:jc w:val="both"/>
        <w:rPr>
          <w:b/>
          <w:sz w:val="28"/>
        </w:rPr>
      </w:pPr>
      <w:proofErr w:type="spellStart"/>
      <w:r w:rsidRPr="00235864">
        <w:rPr>
          <w:b/>
          <w:sz w:val="28"/>
        </w:rPr>
        <w:t>Ravindra</w:t>
      </w:r>
      <w:proofErr w:type="spellEnd"/>
      <w:r w:rsidRPr="00235864">
        <w:rPr>
          <w:b/>
          <w:sz w:val="28"/>
        </w:rPr>
        <w:t xml:space="preserve"> &amp; </w:t>
      </w:r>
      <w:proofErr w:type="spellStart"/>
      <w:r w:rsidRPr="00235864">
        <w:rPr>
          <w:b/>
          <w:sz w:val="28"/>
        </w:rPr>
        <w:t>Ruchi</w:t>
      </w:r>
      <w:proofErr w:type="spellEnd"/>
      <w:r w:rsidRPr="00235864">
        <w:rPr>
          <w:b/>
          <w:sz w:val="28"/>
        </w:rPr>
        <w:t>, 2014</w:t>
      </w:r>
    </w:p>
    <w:p w:rsidR="00235864" w:rsidRDefault="00235864" w:rsidP="00235864">
      <w:pPr>
        <w:pStyle w:val="BodyText"/>
        <w:spacing w:before="1" w:line="360" w:lineRule="auto"/>
        <w:ind w:left="0"/>
        <w:jc w:val="both"/>
      </w:pPr>
      <w:r>
        <w:t>Past research suggest that happiness and wellbeing are related, further, happiness is</w:t>
      </w:r>
      <w:r w:rsidRPr="00235864">
        <w:rPr>
          <w:spacing w:val="1"/>
        </w:rPr>
        <w:t xml:space="preserve"> </w:t>
      </w:r>
      <w:r>
        <w:t>“emotional state of wellbeing” (</w:t>
      </w:r>
      <w:proofErr w:type="spellStart"/>
      <w:r>
        <w:t>Diener</w:t>
      </w:r>
      <w:proofErr w:type="spellEnd"/>
      <w:r>
        <w:t>, 2000). Some of the researchers described happiness as a</w:t>
      </w:r>
      <w:r w:rsidRPr="00235864">
        <w:rPr>
          <w:spacing w:val="1"/>
        </w:rPr>
        <w:t xml:space="preserve"> </w:t>
      </w:r>
      <w:r>
        <w:t xml:space="preserve">dimension of wellbeing </w:t>
      </w:r>
      <w:proofErr w:type="gramStart"/>
      <w:r>
        <w:t>Happy</w:t>
      </w:r>
      <w:proofErr w:type="gramEnd"/>
      <w:r>
        <w:t xml:space="preserve"> employee lives</w:t>
      </w:r>
      <w:r w:rsidRPr="00235864">
        <w:rPr>
          <w:spacing w:val="60"/>
        </w:rPr>
        <w:t xml:space="preserve"> </w:t>
      </w:r>
      <w:r>
        <w:t>long</w:t>
      </w:r>
      <w:r w:rsidRPr="00235864">
        <w:rPr>
          <w:spacing w:val="1"/>
        </w:rPr>
        <w:t xml:space="preserve"> </w:t>
      </w:r>
      <w:r>
        <w:t>and healthy life by tapping all their personal strength and abilities towards their respective</w:t>
      </w:r>
      <w:r w:rsidRPr="00235864">
        <w:rPr>
          <w:spacing w:val="1"/>
        </w:rPr>
        <w:t xml:space="preserve"> </w:t>
      </w:r>
      <w:r>
        <w:t>wellbeing. Here, we have considered happiness and wellbeing as a similar construct, as taken by</w:t>
      </w:r>
      <w:r w:rsidRPr="00235864">
        <w:rPr>
          <w:spacing w:val="1"/>
        </w:rPr>
        <w:t xml:space="preserve"> </w:t>
      </w:r>
      <w:proofErr w:type="spellStart"/>
      <w:r>
        <w:t>Veenhoven</w:t>
      </w:r>
      <w:proofErr w:type="spellEnd"/>
      <w:r>
        <w:t xml:space="preserve"> (2012) in his study. In this study, we have studied organizational and individual</w:t>
      </w:r>
      <w:r w:rsidRPr="00235864">
        <w:rPr>
          <w:spacing w:val="1"/>
        </w:rPr>
        <w:t xml:space="preserve"> </w:t>
      </w:r>
      <w:r>
        <w:t>factors</w:t>
      </w:r>
      <w:r w:rsidRPr="00235864">
        <w:rPr>
          <w:spacing w:val="-1"/>
        </w:rPr>
        <w:t xml:space="preserve"> </w:t>
      </w:r>
      <w:r>
        <w:t>affecting</w:t>
      </w:r>
      <w:r w:rsidRPr="00235864">
        <w:rPr>
          <w:spacing w:val="-3"/>
        </w:rPr>
        <w:t xml:space="preserve"> </w:t>
      </w:r>
      <w:r>
        <w:t>to the employee’s wellbeing</w:t>
      </w:r>
      <w:r w:rsidRPr="00235864">
        <w:rPr>
          <w:spacing w:val="-3"/>
        </w:rPr>
        <w:t xml:space="preserve"> </w:t>
      </w:r>
      <w:r>
        <w:t>and</w:t>
      </w:r>
      <w:r w:rsidRPr="00235864">
        <w:rPr>
          <w:spacing w:val="1"/>
        </w:rPr>
        <w:t xml:space="preserve"> </w:t>
      </w:r>
      <w:r>
        <w:t>employee’s happiness.</w:t>
      </w:r>
    </w:p>
    <w:p w:rsidR="00D627DC" w:rsidRDefault="00D627DC" w:rsidP="00235864">
      <w:pPr>
        <w:pStyle w:val="BodyText"/>
        <w:spacing w:before="1" w:line="360" w:lineRule="auto"/>
        <w:ind w:left="0"/>
        <w:jc w:val="both"/>
      </w:pPr>
    </w:p>
    <w:p w:rsidR="00235864" w:rsidRPr="00D627DC" w:rsidRDefault="00235864" w:rsidP="00D627DC">
      <w:pPr>
        <w:pStyle w:val="Heading1"/>
        <w:spacing w:before="1"/>
        <w:jc w:val="left"/>
        <w:rPr>
          <w:u w:val="single"/>
        </w:rPr>
      </w:pPr>
      <w:r w:rsidRPr="00D627DC">
        <w:rPr>
          <w:u w:val="single"/>
        </w:rPr>
        <w:t>LIFE SATISFACTION</w:t>
      </w:r>
    </w:p>
    <w:p w:rsidR="00235864" w:rsidRDefault="00235864" w:rsidP="00235864">
      <w:pPr>
        <w:pStyle w:val="BodyText"/>
        <w:spacing w:before="6"/>
        <w:rPr>
          <w:b/>
          <w:sz w:val="23"/>
        </w:rPr>
      </w:pPr>
    </w:p>
    <w:p w:rsidR="00235864" w:rsidRPr="00235864" w:rsidRDefault="00212F6A" w:rsidP="00212F6A">
      <w:pPr>
        <w:pStyle w:val="BodyText"/>
        <w:numPr>
          <w:ilvl w:val="0"/>
          <w:numId w:val="17"/>
        </w:numPr>
        <w:spacing w:before="1" w:line="360" w:lineRule="auto"/>
        <w:ind w:left="0"/>
        <w:jc w:val="both"/>
        <w:rPr>
          <w:b/>
          <w:sz w:val="28"/>
        </w:rPr>
      </w:pPr>
      <w:proofErr w:type="spellStart"/>
      <w:r>
        <w:rPr>
          <w:b/>
          <w:sz w:val="28"/>
        </w:rPr>
        <w:t>Enkvist</w:t>
      </w:r>
      <w:proofErr w:type="spellEnd"/>
      <w:r>
        <w:rPr>
          <w:b/>
          <w:sz w:val="28"/>
        </w:rPr>
        <w:t xml:space="preserve"> a</w:t>
      </w:r>
      <w:r w:rsidRPr="00212F6A">
        <w:rPr>
          <w:b/>
          <w:sz w:val="28"/>
        </w:rPr>
        <w:t>nd</w:t>
      </w:r>
      <w:r>
        <w:rPr>
          <w:b/>
          <w:sz w:val="28"/>
        </w:rPr>
        <w:t xml:space="preserve"> </w:t>
      </w:r>
      <w:proofErr w:type="spellStart"/>
      <w:r w:rsidRPr="00212F6A">
        <w:rPr>
          <w:b/>
          <w:sz w:val="28"/>
        </w:rPr>
        <w:t>Veenhoven</w:t>
      </w:r>
      <w:proofErr w:type="spellEnd"/>
      <w:r w:rsidR="00235864" w:rsidRPr="00235864">
        <w:rPr>
          <w:b/>
          <w:sz w:val="28"/>
        </w:rPr>
        <w:t xml:space="preserve"> (2012) </w:t>
      </w:r>
    </w:p>
    <w:p w:rsidR="00235864" w:rsidRDefault="00235864" w:rsidP="00212F6A">
      <w:pPr>
        <w:pStyle w:val="BodyText"/>
        <w:spacing w:before="1" w:line="360" w:lineRule="auto"/>
        <w:ind w:left="0" w:right="144"/>
        <w:jc w:val="both"/>
      </w:pPr>
      <w:proofErr w:type="gramStart"/>
      <w:r>
        <w:t>Life satisfaction as an Individual’s cognitive judgment</w:t>
      </w:r>
      <w:r>
        <w:rPr>
          <w:spacing w:val="1"/>
        </w:rPr>
        <w:t xml:space="preserve"> </w:t>
      </w:r>
      <w:r w:rsidR="00212F6A">
        <w:t>about his own life.</w:t>
      </w:r>
      <w:proofErr w:type="gramEnd"/>
      <w:r w:rsidR="00212F6A">
        <w:t xml:space="preserve"> </w:t>
      </w:r>
      <w:proofErr w:type="gramStart"/>
      <w:r w:rsidR="00212F6A">
        <w:t>stated</w:t>
      </w:r>
      <w:proofErr w:type="gramEnd"/>
      <w:r>
        <w:t xml:space="preserve"> that mostly “life-satisfaction is used as overall</w:t>
      </w:r>
      <w:r>
        <w:rPr>
          <w:spacing w:val="1"/>
        </w:rPr>
        <w:t xml:space="preserve"> </w:t>
      </w:r>
      <w:r>
        <w:t>happiness”,</w:t>
      </w:r>
      <w:r>
        <w:rPr>
          <w:spacing w:val="1"/>
        </w:rPr>
        <w:t xml:space="preserve"> </w:t>
      </w:r>
      <w:r>
        <w:t>and</w:t>
      </w:r>
      <w:r>
        <w:rPr>
          <w:spacing w:val="1"/>
        </w:rPr>
        <w:t xml:space="preserve"> </w:t>
      </w:r>
      <w:r>
        <w:t>can</w:t>
      </w:r>
      <w:r>
        <w:rPr>
          <w:spacing w:val="1"/>
        </w:rPr>
        <w:t xml:space="preserve"> </w:t>
      </w:r>
      <w:r>
        <w:t>be</w:t>
      </w:r>
      <w:r>
        <w:rPr>
          <w:spacing w:val="1"/>
        </w:rPr>
        <w:t xml:space="preserve"> </w:t>
      </w:r>
      <w:r>
        <w:t>used</w:t>
      </w:r>
      <w:r>
        <w:rPr>
          <w:spacing w:val="1"/>
        </w:rPr>
        <w:t xml:space="preserve"> </w:t>
      </w:r>
      <w:r>
        <w:t>synonymously</w:t>
      </w:r>
      <w:r>
        <w:rPr>
          <w:spacing w:val="1"/>
        </w:rPr>
        <w:t xml:space="preserve"> </w:t>
      </w:r>
      <w:r>
        <w:t>with</w:t>
      </w:r>
      <w:r>
        <w:rPr>
          <w:spacing w:val="1"/>
        </w:rPr>
        <w:t xml:space="preserve"> </w:t>
      </w:r>
      <w:r>
        <w:t>containment.</w:t>
      </w:r>
      <w:r>
        <w:rPr>
          <w:spacing w:val="1"/>
        </w:rPr>
        <w:t xml:space="preserve"> </w:t>
      </w:r>
      <w:r>
        <w:t>Dockery</w:t>
      </w:r>
      <w:r>
        <w:rPr>
          <w:spacing w:val="1"/>
        </w:rPr>
        <w:t xml:space="preserve"> </w:t>
      </w:r>
      <w:r>
        <w:t>(2003)</w:t>
      </w:r>
      <w:r>
        <w:rPr>
          <w:spacing w:val="1"/>
        </w:rPr>
        <w:t xml:space="preserve"> </w:t>
      </w:r>
      <w:r>
        <w:t>described</w:t>
      </w:r>
      <w:r>
        <w:rPr>
          <w:spacing w:val="1"/>
        </w:rPr>
        <w:t xml:space="preserve"> </w:t>
      </w:r>
      <w:r>
        <w:t>happiness,</w:t>
      </w:r>
      <w:r>
        <w:rPr>
          <w:spacing w:val="1"/>
        </w:rPr>
        <w:t xml:space="preserve"> </w:t>
      </w:r>
      <w:r>
        <w:t>wellbeing</w:t>
      </w:r>
      <w:r>
        <w:rPr>
          <w:spacing w:val="1"/>
        </w:rPr>
        <w:t xml:space="preserve"> </w:t>
      </w:r>
      <w:r>
        <w:t>and</w:t>
      </w:r>
      <w:r>
        <w:rPr>
          <w:spacing w:val="1"/>
        </w:rPr>
        <w:t xml:space="preserve"> </w:t>
      </w:r>
      <w:r>
        <w:t>life</w:t>
      </w:r>
      <w:r>
        <w:rPr>
          <w:spacing w:val="1"/>
        </w:rPr>
        <w:t xml:space="preserve"> </w:t>
      </w:r>
      <w:r>
        <w:t>satisfaction</w:t>
      </w:r>
      <w:r>
        <w:rPr>
          <w:spacing w:val="1"/>
        </w:rPr>
        <w:t xml:space="preserve"> </w:t>
      </w:r>
      <w:r>
        <w:t>as</w:t>
      </w:r>
      <w:r>
        <w:rPr>
          <w:spacing w:val="1"/>
        </w:rPr>
        <w:t xml:space="preserve"> </w:t>
      </w:r>
      <w:r>
        <w:t>similar</w:t>
      </w:r>
      <w:r>
        <w:rPr>
          <w:spacing w:val="1"/>
        </w:rPr>
        <w:t xml:space="preserve"> </w:t>
      </w:r>
      <w:r>
        <w:t>constructs.</w:t>
      </w:r>
      <w:r>
        <w:rPr>
          <w:spacing w:val="1"/>
        </w:rPr>
        <w:t xml:space="preserve"> </w:t>
      </w:r>
      <w:r>
        <w:t>In</w:t>
      </w:r>
      <w:r>
        <w:rPr>
          <w:spacing w:val="1"/>
        </w:rPr>
        <w:t xml:space="preserve"> </w:t>
      </w:r>
      <w:r>
        <w:t>the</w:t>
      </w:r>
      <w:r>
        <w:rPr>
          <w:spacing w:val="1"/>
        </w:rPr>
        <w:t xml:space="preserve"> </w:t>
      </w:r>
      <w:r>
        <w:t>literature</w:t>
      </w:r>
      <w:r>
        <w:rPr>
          <w:spacing w:val="1"/>
        </w:rPr>
        <w:t xml:space="preserve"> </w:t>
      </w:r>
      <w:r>
        <w:t>often</w:t>
      </w:r>
      <w:r>
        <w:rPr>
          <w:spacing w:val="1"/>
        </w:rPr>
        <w:t xml:space="preserve"> </w:t>
      </w:r>
      <w:r>
        <w:t>life</w:t>
      </w:r>
      <w:r>
        <w:rPr>
          <w:spacing w:val="1"/>
        </w:rPr>
        <w:t xml:space="preserve"> </w:t>
      </w:r>
      <w:r>
        <w:t>satisfaction and happiness are taken as quality of life though they are inherently distinct and</w:t>
      </w:r>
      <w:r>
        <w:rPr>
          <w:spacing w:val="1"/>
        </w:rPr>
        <w:t xml:space="preserve"> </w:t>
      </w:r>
      <w:r>
        <w:t>represent</w:t>
      </w:r>
      <w:r>
        <w:rPr>
          <w:spacing w:val="1"/>
        </w:rPr>
        <w:t xml:space="preserve"> </w:t>
      </w:r>
      <w:r>
        <w:t>component</w:t>
      </w:r>
      <w:r>
        <w:rPr>
          <w:spacing w:val="1"/>
        </w:rPr>
        <w:t xml:space="preserve"> </w:t>
      </w:r>
      <w:r>
        <w:t>of</w:t>
      </w:r>
      <w:r>
        <w:rPr>
          <w:spacing w:val="1"/>
        </w:rPr>
        <w:t xml:space="preserve"> </w:t>
      </w:r>
      <w:r>
        <w:t>wellbeing</w:t>
      </w:r>
      <w:r>
        <w:rPr>
          <w:spacing w:val="1"/>
        </w:rPr>
        <w:t xml:space="preserve"> </w:t>
      </w:r>
      <w:r>
        <w:t>(</w:t>
      </w:r>
      <w:proofErr w:type="spellStart"/>
      <w:r>
        <w:t>Saperia</w:t>
      </w:r>
      <w:proofErr w:type="spellEnd"/>
      <w:r>
        <w:rPr>
          <w:spacing w:val="1"/>
        </w:rPr>
        <w:t xml:space="preserve"> </w:t>
      </w:r>
      <w:r>
        <w:t>et</w:t>
      </w:r>
      <w:r>
        <w:rPr>
          <w:spacing w:val="1"/>
        </w:rPr>
        <w:t xml:space="preserve"> </w:t>
      </w:r>
      <w:r>
        <w:t>al.,</w:t>
      </w:r>
      <w:r>
        <w:rPr>
          <w:spacing w:val="1"/>
        </w:rPr>
        <w:t xml:space="preserve"> </w:t>
      </w:r>
      <w:r>
        <w:t>2018).</w:t>
      </w:r>
      <w:r>
        <w:rPr>
          <w:spacing w:val="1"/>
        </w:rPr>
        <w:t xml:space="preserve"> </w:t>
      </w:r>
      <w:r>
        <w:t>The</w:t>
      </w:r>
      <w:r>
        <w:rPr>
          <w:spacing w:val="1"/>
        </w:rPr>
        <w:t xml:space="preserve"> </w:t>
      </w:r>
      <w:r>
        <w:t>most</w:t>
      </w:r>
      <w:r>
        <w:rPr>
          <w:spacing w:val="1"/>
        </w:rPr>
        <w:t xml:space="preserve"> </w:t>
      </w:r>
      <w:r>
        <w:t>elementary</w:t>
      </w:r>
      <w:r>
        <w:rPr>
          <w:spacing w:val="1"/>
        </w:rPr>
        <w:t xml:space="preserve"> </w:t>
      </w:r>
      <w:r>
        <w:t>use</w:t>
      </w:r>
      <w:r>
        <w:rPr>
          <w:spacing w:val="1"/>
        </w:rPr>
        <w:t xml:space="preserve"> </w:t>
      </w:r>
      <w:r>
        <w:t>of</w:t>
      </w:r>
      <w:r>
        <w:rPr>
          <w:spacing w:val="1"/>
        </w:rPr>
        <w:t xml:space="preserve"> </w:t>
      </w:r>
      <w:r>
        <w:t>life</w:t>
      </w:r>
      <w:r>
        <w:rPr>
          <w:spacing w:val="-57"/>
        </w:rPr>
        <w:t xml:space="preserve"> </w:t>
      </w:r>
      <w:r>
        <w:t>satisfaction</w:t>
      </w:r>
      <w:r>
        <w:rPr>
          <w:spacing w:val="-1"/>
        </w:rPr>
        <w:t xml:space="preserve"> </w:t>
      </w:r>
      <w:r>
        <w:t>data</w:t>
      </w:r>
      <w:r>
        <w:rPr>
          <w:spacing w:val="1"/>
        </w:rPr>
        <w:t xml:space="preserve"> </w:t>
      </w:r>
      <w:r>
        <w:t>is</w:t>
      </w:r>
      <w:r>
        <w:rPr>
          <w:spacing w:val="-1"/>
        </w:rPr>
        <w:t xml:space="preserve"> </w:t>
      </w:r>
      <w:r>
        <w:t>to</w:t>
      </w:r>
      <w:r>
        <w:rPr>
          <w:spacing w:val="2"/>
        </w:rPr>
        <w:t xml:space="preserve"> </w:t>
      </w:r>
      <w:r>
        <w:t>estimate</w:t>
      </w:r>
      <w:r>
        <w:rPr>
          <w:spacing w:val="-2"/>
        </w:rPr>
        <w:t xml:space="preserve"> </w:t>
      </w:r>
      <w:r>
        <w:t>apparent</w:t>
      </w:r>
      <w:r>
        <w:rPr>
          <w:spacing w:val="2"/>
        </w:rPr>
        <w:t xml:space="preserve"> </w:t>
      </w:r>
      <w:r>
        <w:t>quality</w:t>
      </w:r>
      <w:r>
        <w:rPr>
          <w:spacing w:val="-4"/>
        </w:rPr>
        <w:t xml:space="preserve"> </w:t>
      </w:r>
      <w:r>
        <w:t>of</w:t>
      </w:r>
      <w:r>
        <w:rPr>
          <w:spacing w:val="1"/>
        </w:rPr>
        <w:t xml:space="preserve"> </w:t>
      </w:r>
      <w:r>
        <w:t>life</w:t>
      </w:r>
      <w:r>
        <w:rPr>
          <w:spacing w:val="-2"/>
        </w:rPr>
        <w:t xml:space="preserve"> </w:t>
      </w:r>
      <w:r>
        <w:t>within</w:t>
      </w:r>
      <w:r>
        <w:rPr>
          <w:spacing w:val="-1"/>
        </w:rPr>
        <w:t xml:space="preserve"> </w:t>
      </w:r>
      <w:r>
        <w:t>a</w:t>
      </w:r>
      <w:r>
        <w:rPr>
          <w:spacing w:val="1"/>
        </w:rPr>
        <w:t xml:space="preserve"> </w:t>
      </w:r>
      <w:r>
        <w:t>countr</w:t>
      </w:r>
      <w:r w:rsidR="00212F6A">
        <w:t>y.</w:t>
      </w:r>
    </w:p>
    <w:p w:rsidR="00212F6A" w:rsidRDefault="00212F6A" w:rsidP="00212F6A">
      <w:pPr>
        <w:pStyle w:val="BodyText"/>
        <w:spacing w:before="1" w:line="360" w:lineRule="auto"/>
        <w:ind w:left="0" w:right="144"/>
        <w:jc w:val="both"/>
      </w:pPr>
    </w:p>
    <w:p w:rsidR="00212F6A" w:rsidRPr="00212F6A" w:rsidRDefault="00212F6A" w:rsidP="00212F6A">
      <w:pPr>
        <w:spacing w:line="360" w:lineRule="auto"/>
        <w:ind w:right="804"/>
        <w:rPr>
          <w:rFonts w:eastAsiaTheme="majorEastAsia"/>
          <w:b/>
          <w:sz w:val="24"/>
          <w:szCs w:val="24"/>
        </w:rPr>
      </w:pPr>
      <w:r w:rsidRPr="00212F6A">
        <w:rPr>
          <w:rFonts w:eastAsiaTheme="majorEastAsia"/>
          <w:b/>
          <w:sz w:val="24"/>
          <w:szCs w:val="24"/>
        </w:rPr>
        <w:t>STATEMENT OF THE PROBLEM</w:t>
      </w:r>
    </w:p>
    <w:p w:rsidR="00212F6A" w:rsidRPr="007E1AB3" w:rsidRDefault="00212F6A" w:rsidP="007E1AB3">
      <w:pPr>
        <w:spacing w:line="360" w:lineRule="auto"/>
        <w:ind w:right="-144"/>
        <w:jc w:val="both"/>
        <w:rPr>
          <w:rFonts w:eastAsiaTheme="majorEastAsia"/>
          <w:sz w:val="24"/>
          <w:szCs w:val="24"/>
        </w:rPr>
      </w:pPr>
      <w:r w:rsidRPr="007E1AB3">
        <w:rPr>
          <w:rFonts w:eastAsiaTheme="majorEastAsia"/>
          <w:sz w:val="24"/>
          <w:szCs w:val="24"/>
        </w:rPr>
        <w:t>The health of the workforce is crucial for businesses of all sizes. According to studies, almost half</w:t>
      </w:r>
      <w:r w:rsidR="007E1AB3">
        <w:rPr>
          <w:rFonts w:eastAsiaTheme="majorEastAsia"/>
          <w:sz w:val="24"/>
          <w:szCs w:val="24"/>
        </w:rPr>
        <w:t xml:space="preserve"> </w:t>
      </w:r>
      <w:r w:rsidRPr="007E1AB3">
        <w:rPr>
          <w:rFonts w:eastAsiaTheme="majorEastAsia"/>
          <w:sz w:val="24"/>
          <w:szCs w:val="24"/>
        </w:rPr>
        <w:t>of all employees say they experience stress at work. Stress has been shown to have a number of</w:t>
      </w:r>
      <w:r w:rsidR="007E1AB3">
        <w:rPr>
          <w:rFonts w:eastAsiaTheme="majorEastAsia"/>
          <w:sz w:val="24"/>
          <w:szCs w:val="24"/>
        </w:rPr>
        <w:t xml:space="preserve"> </w:t>
      </w:r>
      <w:r w:rsidRPr="007E1AB3">
        <w:rPr>
          <w:rFonts w:eastAsiaTheme="majorEastAsia"/>
          <w:sz w:val="24"/>
          <w:szCs w:val="24"/>
        </w:rPr>
        <w:t>detrimental effects, such as lower productivity, more absenteeism, and higher turnover.</w:t>
      </w:r>
      <w:r w:rsidR="007E1AB3">
        <w:rPr>
          <w:rFonts w:eastAsiaTheme="majorEastAsia"/>
          <w:sz w:val="24"/>
          <w:szCs w:val="24"/>
        </w:rPr>
        <w:t xml:space="preserve"> </w:t>
      </w:r>
      <w:r w:rsidRPr="007E1AB3">
        <w:rPr>
          <w:rFonts w:eastAsiaTheme="majorEastAsia"/>
          <w:sz w:val="24"/>
          <w:szCs w:val="24"/>
        </w:rPr>
        <w:t xml:space="preserve">Employees who are well-rested and in good physical and mental health are more </w:t>
      </w:r>
      <w:proofErr w:type="spellStart"/>
      <w:r w:rsidRPr="007E1AB3">
        <w:rPr>
          <w:rFonts w:eastAsiaTheme="majorEastAsia"/>
          <w:sz w:val="24"/>
          <w:szCs w:val="24"/>
        </w:rPr>
        <w:t>creative</w:t>
      </w:r>
      <w:proofErr w:type="gramStart"/>
      <w:r w:rsidRPr="007E1AB3">
        <w:rPr>
          <w:rFonts w:eastAsiaTheme="majorEastAsia"/>
          <w:sz w:val="24"/>
          <w:szCs w:val="24"/>
        </w:rPr>
        <w:t>,productive</w:t>
      </w:r>
      <w:proofErr w:type="spellEnd"/>
      <w:proofErr w:type="gramEnd"/>
      <w:r w:rsidRPr="007E1AB3">
        <w:rPr>
          <w:rFonts w:eastAsiaTheme="majorEastAsia"/>
          <w:sz w:val="24"/>
          <w:szCs w:val="24"/>
        </w:rPr>
        <w:t>, and fully committed to their jobs. Additionally, they are less inclined to take time off</w:t>
      </w:r>
      <w:r w:rsidR="007E1AB3">
        <w:rPr>
          <w:rFonts w:eastAsiaTheme="majorEastAsia"/>
          <w:sz w:val="24"/>
          <w:szCs w:val="24"/>
        </w:rPr>
        <w:t xml:space="preserve"> </w:t>
      </w:r>
      <w:r w:rsidRPr="007E1AB3">
        <w:rPr>
          <w:rFonts w:eastAsiaTheme="majorEastAsia"/>
          <w:sz w:val="24"/>
          <w:szCs w:val="24"/>
        </w:rPr>
        <w:t xml:space="preserve">and quit their jobs. </w:t>
      </w:r>
      <w:r w:rsidRPr="007E1AB3">
        <w:rPr>
          <w:rFonts w:eastAsiaTheme="majorEastAsia"/>
          <w:sz w:val="24"/>
          <w:szCs w:val="24"/>
        </w:rPr>
        <w:lastRenderedPageBreak/>
        <w:t xml:space="preserve">Employee stress can be caused by a variety of things, including as long </w:t>
      </w:r>
      <w:r w:rsidR="00D627DC" w:rsidRPr="007E1AB3">
        <w:rPr>
          <w:rFonts w:eastAsiaTheme="majorEastAsia"/>
          <w:sz w:val="24"/>
          <w:szCs w:val="24"/>
        </w:rPr>
        <w:t>hours, demanding</w:t>
      </w:r>
      <w:r w:rsidRPr="007E1AB3">
        <w:rPr>
          <w:rFonts w:eastAsiaTheme="majorEastAsia"/>
          <w:sz w:val="24"/>
          <w:szCs w:val="24"/>
        </w:rPr>
        <w:t xml:space="preserve"> workloads, a lack of control over one's work, and a hostile work </w:t>
      </w:r>
      <w:r w:rsidR="00D627DC" w:rsidRPr="007E1AB3">
        <w:rPr>
          <w:rFonts w:eastAsiaTheme="majorEastAsia"/>
          <w:sz w:val="24"/>
          <w:szCs w:val="24"/>
        </w:rPr>
        <w:t>environment. Employees</w:t>
      </w:r>
      <w:r w:rsidRPr="007E1AB3">
        <w:rPr>
          <w:rFonts w:eastAsiaTheme="majorEastAsia"/>
          <w:sz w:val="24"/>
          <w:szCs w:val="24"/>
        </w:rPr>
        <w:t xml:space="preserve"> could also be dealing with difficulties outside of the workplace, such as </w:t>
      </w:r>
      <w:r w:rsidR="00D627DC" w:rsidRPr="007E1AB3">
        <w:rPr>
          <w:rFonts w:eastAsiaTheme="majorEastAsia"/>
          <w:sz w:val="24"/>
          <w:szCs w:val="24"/>
        </w:rPr>
        <w:t>money troubles</w:t>
      </w:r>
      <w:r w:rsidRPr="007E1AB3">
        <w:rPr>
          <w:rFonts w:eastAsiaTheme="majorEastAsia"/>
          <w:sz w:val="24"/>
          <w:szCs w:val="24"/>
        </w:rPr>
        <w:t>, obligations to their families, or health problems</w:t>
      </w:r>
      <w:r w:rsidRPr="00212F6A">
        <w:rPr>
          <w:rFonts w:eastAsiaTheme="majorEastAsia"/>
          <w:b/>
          <w:sz w:val="24"/>
          <w:szCs w:val="24"/>
        </w:rPr>
        <w:t>.</w:t>
      </w:r>
    </w:p>
    <w:p w:rsidR="00212F6A" w:rsidRPr="00212F6A" w:rsidRDefault="00212F6A" w:rsidP="00212F6A">
      <w:pPr>
        <w:pStyle w:val="Heading2"/>
        <w:jc w:val="both"/>
        <w:rPr>
          <w:rFonts w:ascii="Times New Roman" w:hAnsi="Times New Roman" w:cs="Times New Roman"/>
          <w:b/>
          <w:color w:val="auto"/>
          <w:sz w:val="24"/>
          <w:szCs w:val="24"/>
        </w:rPr>
      </w:pPr>
      <w:bookmarkStart w:id="1" w:name="_Toc141590053"/>
      <w:r w:rsidRPr="00212F6A">
        <w:rPr>
          <w:rFonts w:ascii="Times New Roman" w:hAnsi="Times New Roman" w:cs="Times New Roman"/>
          <w:b/>
          <w:color w:val="auto"/>
          <w:sz w:val="24"/>
          <w:szCs w:val="24"/>
        </w:rPr>
        <w:t>NEED FOR THE STUDY:</w:t>
      </w:r>
      <w:bookmarkEnd w:id="1"/>
    </w:p>
    <w:p w:rsidR="00212F6A" w:rsidRDefault="00212F6A" w:rsidP="00212F6A">
      <w:pPr>
        <w:spacing w:line="360" w:lineRule="auto"/>
        <w:jc w:val="both"/>
      </w:pPr>
    </w:p>
    <w:p w:rsidR="007E1AB3" w:rsidRPr="007E1AB3" w:rsidRDefault="007E1AB3" w:rsidP="007E1AB3">
      <w:pPr>
        <w:spacing w:line="360" w:lineRule="auto"/>
        <w:jc w:val="both"/>
        <w:rPr>
          <w:sz w:val="24"/>
          <w:szCs w:val="24"/>
        </w:rPr>
      </w:pPr>
      <w:r w:rsidRPr="007E1AB3">
        <w:rPr>
          <w:sz w:val="24"/>
          <w:szCs w:val="24"/>
        </w:rPr>
        <w:t xml:space="preserve">The growth and the success of the Organization </w:t>
      </w:r>
      <w:r w:rsidR="00D627DC" w:rsidRPr="007E1AB3">
        <w:rPr>
          <w:sz w:val="24"/>
          <w:szCs w:val="24"/>
        </w:rPr>
        <w:t>depend</w:t>
      </w:r>
      <w:r w:rsidRPr="007E1AB3">
        <w:rPr>
          <w:sz w:val="24"/>
          <w:szCs w:val="24"/>
        </w:rPr>
        <w:t xml:space="preserve"> on the level marketing strategy. So, it is essential to make the customer satisfied by providing quality customer service. In this modern world we can notice the intense competition in all the industries from pin to plane. Customers taste, preferences are very dynamic they can change at any time </w:t>
      </w:r>
      <w:proofErr w:type="gramStart"/>
      <w:r w:rsidRPr="007E1AB3">
        <w:rPr>
          <w:sz w:val="24"/>
          <w:szCs w:val="24"/>
        </w:rPr>
        <w:t>they</w:t>
      </w:r>
      <w:proofErr w:type="gramEnd"/>
      <w:r w:rsidRPr="007E1AB3">
        <w:rPr>
          <w:sz w:val="24"/>
          <w:szCs w:val="24"/>
        </w:rPr>
        <w:t xml:space="preserve"> always in search of new thing.</w:t>
      </w:r>
    </w:p>
    <w:p w:rsidR="00212F6A" w:rsidRPr="0003423C" w:rsidRDefault="00212F6A" w:rsidP="00212F6A">
      <w:pPr>
        <w:pStyle w:val="BodyText"/>
        <w:spacing w:before="1" w:line="360" w:lineRule="auto"/>
        <w:ind w:left="0" w:right="144"/>
        <w:jc w:val="both"/>
        <w:rPr>
          <w:sz w:val="28"/>
        </w:rPr>
      </w:pPr>
    </w:p>
    <w:p w:rsidR="001128F9" w:rsidRPr="00D627DC" w:rsidRDefault="00D627DC" w:rsidP="001128F9">
      <w:pPr>
        <w:spacing w:line="360" w:lineRule="auto"/>
        <w:rPr>
          <w:sz w:val="24"/>
          <w:szCs w:val="24"/>
          <w:lang w:eastAsia="en-IN"/>
        </w:rPr>
      </w:pPr>
      <w:r w:rsidRPr="00D627DC">
        <w:rPr>
          <w:b/>
          <w:bCs/>
          <w:color w:val="000000"/>
          <w:sz w:val="24"/>
          <w:szCs w:val="24"/>
          <w:lang w:eastAsia="en-IN"/>
        </w:rPr>
        <w:t xml:space="preserve">OBJECTIVES OF THE STUDY </w:t>
      </w:r>
    </w:p>
    <w:p w:rsidR="001128F9" w:rsidRDefault="001128F9" w:rsidP="001128F9">
      <w:pPr>
        <w:pStyle w:val="BodyText"/>
        <w:numPr>
          <w:ilvl w:val="0"/>
          <w:numId w:val="18"/>
        </w:numPr>
        <w:spacing w:before="1" w:line="360" w:lineRule="auto"/>
        <w:ind w:left="1152" w:right="-144"/>
      </w:pPr>
      <w:r>
        <w:t>To understand the existing measures followed by the company regarding</w:t>
      </w:r>
    </w:p>
    <w:p w:rsidR="001128F9" w:rsidRDefault="001128F9" w:rsidP="001128F9">
      <w:pPr>
        <w:pStyle w:val="BodyText"/>
        <w:spacing w:before="1" w:line="360" w:lineRule="auto"/>
        <w:ind w:left="1152" w:right="-144"/>
      </w:pPr>
      <w:proofErr w:type="gramStart"/>
      <w:r>
        <w:t>wellbeing</w:t>
      </w:r>
      <w:proofErr w:type="gramEnd"/>
      <w:r>
        <w:t xml:space="preserve"> of employees.</w:t>
      </w:r>
    </w:p>
    <w:p w:rsidR="001128F9" w:rsidRDefault="001128F9" w:rsidP="001128F9">
      <w:pPr>
        <w:pStyle w:val="BodyText"/>
        <w:numPr>
          <w:ilvl w:val="0"/>
          <w:numId w:val="17"/>
        </w:numPr>
        <w:spacing w:before="1" w:line="360" w:lineRule="auto"/>
        <w:ind w:left="1152" w:right="-144"/>
      </w:pPr>
      <w:r>
        <w:t>To analyze how wellbeing affects efficiency positively.</w:t>
      </w:r>
    </w:p>
    <w:p w:rsidR="001128F9" w:rsidRDefault="001128F9" w:rsidP="001128F9">
      <w:pPr>
        <w:pStyle w:val="BodyText"/>
        <w:spacing w:before="1" w:line="360" w:lineRule="auto"/>
        <w:ind w:right="-144"/>
      </w:pPr>
    </w:p>
    <w:p w:rsidR="001128F9" w:rsidRDefault="001128F9" w:rsidP="009A37FB">
      <w:pPr>
        <w:pStyle w:val="Heading1"/>
        <w:ind w:left="-288" w:right="432"/>
      </w:pPr>
      <w:r>
        <w:rPr>
          <w:b w:val="0"/>
          <w:bCs w:val="0"/>
        </w:rPr>
        <w:t xml:space="preserve">     </w:t>
      </w:r>
      <w:r>
        <w:t>LIMITATIONS</w:t>
      </w:r>
      <w:r>
        <w:rPr>
          <w:spacing w:val="-1"/>
        </w:rPr>
        <w:t xml:space="preserve"> </w:t>
      </w:r>
      <w:r>
        <w:t>AND</w:t>
      </w:r>
      <w:r>
        <w:rPr>
          <w:spacing w:val="-2"/>
        </w:rPr>
        <w:t xml:space="preserve"> </w:t>
      </w:r>
      <w:r>
        <w:t>FUTURE</w:t>
      </w:r>
      <w:r>
        <w:rPr>
          <w:spacing w:val="-1"/>
        </w:rPr>
        <w:t xml:space="preserve"> </w:t>
      </w:r>
      <w:r>
        <w:t>SCOPE</w:t>
      </w:r>
      <w:r>
        <w:rPr>
          <w:spacing w:val="-1"/>
        </w:rPr>
        <w:t xml:space="preserve"> </w:t>
      </w:r>
      <w:r>
        <w:t>OF</w:t>
      </w:r>
      <w:r>
        <w:rPr>
          <w:spacing w:val="-3"/>
        </w:rPr>
        <w:t xml:space="preserve"> </w:t>
      </w:r>
      <w:r>
        <w:t>THE</w:t>
      </w:r>
      <w:r>
        <w:rPr>
          <w:spacing w:val="-1"/>
        </w:rPr>
        <w:t xml:space="preserve"> </w:t>
      </w:r>
      <w:r>
        <w:t>STUDY</w:t>
      </w:r>
    </w:p>
    <w:p w:rsidR="001128F9" w:rsidRDefault="001128F9" w:rsidP="001128F9">
      <w:pPr>
        <w:pStyle w:val="BodyText"/>
        <w:spacing w:before="7"/>
        <w:rPr>
          <w:b/>
          <w:sz w:val="23"/>
        </w:rPr>
      </w:pPr>
    </w:p>
    <w:p w:rsidR="001128F9" w:rsidRDefault="001128F9" w:rsidP="0003423C">
      <w:pPr>
        <w:pStyle w:val="BodyText"/>
        <w:spacing w:line="360" w:lineRule="auto"/>
        <w:ind w:left="0" w:firstLine="719"/>
        <w:jc w:val="both"/>
      </w:pPr>
      <w:r>
        <w:t>The study has following limitations: First, the data has been collected only from only one</w:t>
      </w:r>
      <w:r>
        <w:rPr>
          <w:spacing w:val="-57"/>
        </w:rPr>
        <w:t xml:space="preserve"> </w:t>
      </w:r>
      <w:r>
        <w:t>Indian university employees therefore there are chances of systematic bias in responses. Second,</w:t>
      </w:r>
      <w:r>
        <w:rPr>
          <w:spacing w:val="-57"/>
        </w:rPr>
        <w:t xml:space="preserve"> </w:t>
      </w:r>
      <w:r>
        <w:t>possibly responses may differ with the different campus culture, policy and norms thereby</w:t>
      </w:r>
      <w:r>
        <w:rPr>
          <w:spacing w:val="1"/>
        </w:rPr>
        <w:t xml:space="preserve"> </w:t>
      </w:r>
      <w:r>
        <w:t>limiting the generalizability of the findings. Third, the study utilized convenience sampling</w:t>
      </w:r>
      <w:r>
        <w:rPr>
          <w:spacing w:val="1"/>
        </w:rPr>
        <w:t xml:space="preserve"> </w:t>
      </w:r>
      <w:r>
        <w:t>technique and therefore limitation associated with this sampling technique is applicable here.</w:t>
      </w:r>
      <w:r>
        <w:rPr>
          <w:spacing w:val="1"/>
        </w:rPr>
        <w:t xml:space="preserve"> </w:t>
      </w:r>
      <w:r>
        <w:t>Forth, sample size taken for the study is very small, for the larger sample or enumeration, the</w:t>
      </w:r>
      <w:r>
        <w:rPr>
          <w:spacing w:val="1"/>
        </w:rPr>
        <w:t xml:space="preserve"> </w:t>
      </w:r>
      <w:r>
        <w:t>results may differ. In future the study could be done with different university setups like, Public</w:t>
      </w:r>
      <w:r>
        <w:rPr>
          <w:spacing w:val="1"/>
        </w:rPr>
        <w:t xml:space="preserve"> </w:t>
      </w:r>
      <w:r>
        <w:t>and</w:t>
      </w:r>
      <w:r>
        <w:rPr>
          <w:spacing w:val="-1"/>
        </w:rPr>
        <w:t xml:space="preserve"> </w:t>
      </w:r>
      <w:r>
        <w:t>private</w:t>
      </w:r>
      <w:r>
        <w:rPr>
          <w:spacing w:val="-1"/>
        </w:rPr>
        <w:t xml:space="preserve"> </w:t>
      </w:r>
      <w:r>
        <w:t>universities.</w:t>
      </w:r>
    </w:p>
    <w:p w:rsidR="0003423C" w:rsidRDefault="0003423C" w:rsidP="0003423C">
      <w:pPr>
        <w:pStyle w:val="BodyText"/>
        <w:spacing w:before="1" w:line="360" w:lineRule="auto"/>
        <w:ind w:left="0"/>
      </w:pPr>
    </w:p>
    <w:p w:rsidR="0003423C" w:rsidRPr="009A37FB" w:rsidRDefault="0003423C" w:rsidP="009A37FB">
      <w:pPr>
        <w:pStyle w:val="Heading2"/>
        <w:rPr>
          <w:rFonts w:ascii="Times New Roman" w:eastAsia="Times New Roman" w:hAnsi="Times New Roman" w:cs="Times New Roman"/>
          <w:b/>
          <w:bCs/>
          <w:color w:val="auto"/>
          <w:sz w:val="24"/>
          <w:szCs w:val="24"/>
        </w:rPr>
      </w:pPr>
      <w:bookmarkStart w:id="2" w:name="_Toc141590056"/>
      <w:r w:rsidRPr="009A37FB">
        <w:rPr>
          <w:rFonts w:ascii="Times New Roman" w:eastAsia="Times New Roman" w:hAnsi="Times New Roman" w:cs="Times New Roman"/>
          <w:b/>
          <w:bCs/>
          <w:color w:val="auto"/>
          <w:sz w:val="24"/>
          <w:szCs w:val="24"/>
        </w:rPr>
        <w:t>RESEARCH METHODOLOGY</w:t>
      </w:r>
      <w:bookmarkEnd w:id="2"/>
    </w:p>
    <w:p w:rsidR="0003423C" w:rsidRDefault="0003423C" w:rsidP="0003423C"/>
    <w:p w:rsidR="0003423C" w:rsidRPr="009A37FB" w:rsidRDefault="0003423C" w:rsidP="009A37FB">
      <w:pPr>
        <w:pStyle w:val="ListParagraph"/>
        <w:numPr>
          <w:ilvl w:val="0"/>
          <w:numId w:val="17"/>
        </w:numPr>
        <w:spacing w:line="360" w:lineRule="auto"/>
        <w:rPr>
          <w:rFonts w:ascii="Times New Roman" w:eastAsia="Times New Roman" w:hAnsi="Times New Roman" w:cs="Times New Roman"/>
          <w:sz w:val="24"/>
          <w:szCs w:val="24"/>
        </w:rPr>
      </w:pPr>
      <w:r w:rsidRPr="009A37FB">
        <w:rPr>
          <w:rFonts w:ascii="Times New Roman" w:eastAsia="Times New Roman" w:hAnsi="Times New Roman" w:cs="Times New Roman"/>
          <w:sz w:val="24"/>
          <w:szCs w:val="24"/>
        </w:rPr>
        <w:t>Primary data</w:t>
      </w:r>
    </w:p>
    <w:p w:rsidR="0003423C" w:rsidRPr="009A37FB" w:rsidRDefault="0003423C" w:rsidP="009A37FB">
      <w:pPr>
        <w:pStyle w:val="ListParagraph"/>
        <w:numPr>
          <w:ilvl w:val="0"/>
          <w:numId w:val="17"/>
        </w:numPr>
        <w:spacing w:line="360" w:lineRule="auto"/>
        <w:rPr>
          <w:rFonts w:ascii="Times New Roman" w:eastAsia="Times New Roman" w:hAnsi="Times New Roman" w:cs="Times New Roman"/>
          <w:sz w:val="24"/>
          <w:szCs w:val="24"/>
        </w:rPr>
      </w:pPr>
      <w:r w:rsidRPr="009A37FB">
        <w:rPr>
          <w:rFonts w:ascii="Times New Roman" w:eastAsia="Times New Roman" w:hAnsi="Times New Roman" w:cs="Times New Roman"/>
          <w:sz w:val="24"/>
          <w:szCs w:val="24"/>
        </w:rPr>
        <w:t>Secondary data</w:t>
      </w:r>
    </w:p>
    <w:p w:rsidR="0003423C" w:rsidRPr="009A37FB" w:rsidRDefault="0003423C" w:rsidP="009A37FB">
      <w:pPr>
        <w:pStyle w:val="ListParagraph"/>
        <w:numPr>
          <w:ilvl w:val="0"/>
          <w:numId w:val="17"/>
        </w:numPr>
        <w:spacing w:line="360" w:lineRule="auto"/>
        <w:rPr>
          <w:rFonts w:ascii="Times New Roman" w:eastAsia="Times New Roman" w:hAnsi="Times New Roman" w:cs="Times New Roman"/>
          <w:sz w:val="24"/>
          <w:szCs w:val="24"/>
        </w:rPr>
      </w:pPr>
      <w:r w:rsidRPr="009A37FB">
        <w:rPr>
          <w:rFonts w:ascii="Times New Roman" w:eastAsia="Times New Roman" w:hAnsi="Times New Roman" w:cs="Times New Roman"/>
          <w:sz w:val="24"/>
          <w:szCs w:val="24"/>
        </w:rPr>
        <w:t>Population</w:t>
      </w:r>
    </w:p>
    <w:p w:rsidR="0003423C" w:rsidRPr="009A37FB" w:rsidRDefault="0003423C" w:rsidP="009A37FB">
      <w:pPr>
        <w:pStyle w:val="ListParagraph"/>
        <w:numPr>
          <w:ilvl w:val="0"/>
          <w:numId w:val="17"/>
        </w:numPr>
        <w:spacing w:line="360" w:lineRule="auto"/>
        <w:rPr>
          <w:rFonts w:ascii="Times New Roman" w:eastAsia="Times New Roman" w:hAnsi="Times New Roman" w:cs="Times New Roman"/>
          <w:sz w:val="24"/>
          <w:szCs w:val="24"/>
        </w:rPr>
      </w:pPr>
      <w:r w:rsidRPr="009A37FB">
        <w:rPr>
          <w:rFonts w:ascii="Times New Roman" w:eastAsia="Times New Roman" w:hAnsi="Times New Roman" w:cs="Times New Roman"/>
          <w:sz w:val="24"/>
          <w:szCs w:val="24"/>
        </w:rPr>
        <w:t xml:space="preserve">Sampling area </w:t>
      </w:r>
    </w:p>
    <w:p w:rsidR="0003423C" w:rsidRPr="009A37FB" w:rsidRDefault="0003423C" w:rsidP="009A37FB">
      <w:pPr>
        <w:pStyle w:val="ListParagraph"/>
        <w:numPr>
          <w:ilvl w:val="0"/>
          <w:numId w:val="17"/>
        </w:numPr>
        <w:spacing w:line="360" w:lineRule="auto"/>
        <w:rPr>
          <w:rFonts w:ascii="Times New Roman" w:eastAsia="Times New Roman" w:hAnsi="Times New Roman" w:cs="Times New Roman"/>
          <w:sz w:val="24"/>
          <w:szCs w:val="24"/>
        </w:rPr>
      </w:pPr>
      <w:r w:rsidRPr="009A37FB">
        <w:rPr>
          <w:rFonts w:ascii="Times New Roman" w:eastAsia="Times New Roman" w:hAnsi="Times New Roman" w:cs="Times New Roman"/>
          <w:sz w:val="24"/>
          <w:szCs w:val="24"/>
        </w:rPr>
        <w:t>Sampling method</w:t>
      </w:r>
    </w:p>
    <w:p w:rsidR="0003423C" w:rsidRDefault="0003423C" w:rsidP="009A37FB">
      <w:pPr>
        <w:pStyle w:val="BodyText"/>
        <w:spacing w:before="150" w:line="360" w:lineRule="auto"/>
        <w:ind w:left="0"/>
        <w:jc w:val="both"/>
      </w:pPr>
      <w:r>
        <w:t xml:space="preserve">The systematic approach of conducting research is referred to as research methodology. A research methodology is a means to describe how a researcher plans to conduct their investigation. A methodology explains how researcher will conduct the study in order to produce accurate, </w:t>
      </w:r>
      <w:r>
        <w:lastRenderedPageBreak/>
        <w:t>legitimate data that meets their goals and objectives. In many different sorts of research, methods are used, and the word is typically thought to comprise study design, data collection and data analysis.</w:t>
      </w:r>
    </w:p>
    <w:p w:rsidR="0003423C" w:rsidRDefault="0003423C" w:rsidP="0003423C">
      <w:pPr>
        <w:pStyle w:val="BodyText"/>
        <w:spacing w:before="1" w:line="360" w:lineRule="auto"/>
        <w:ind w:left="0"/>
        <w:sectPr w:rsidR="0003423C">
          <w:pgSz w:w="11910" w:h="16840"/>
          <w:pgMar w:top="900" w:right="1180" w:bottom="800" w:left="1180" w:header="427" w:footer="615" w:gutter="0"/>
          <w:cols w:space="720"/>
        </w:sectPr>
      </w:pPr>
    </w:p>
    <w:p w:rsidR="009A37FB" w:rsidRPr="009A37FB" w:rsidRDefault="009A37FB" w:rsidP="00196335">
      <w:pPr>
        <w:pStyle w:val="Heading2"/>
        <w:spacing w:before="0"/>
        <w:rPr>
          <w:rFonts w:ascii="Times New Roman" w:eastAsia="Times New Roman" w:hAnsi="Times New Roman" w:cs="Times New Roman"/>
          <w:b/>
          <w:bCs/>
          <w:color w:val="auto"/>
          <w:sz w:val="24"/>
          <w:szCs w:val="24"/>
        </w:rPr>
      </w:pPr>
      <w:bookmarkStart w:id="3" w:name="_Toc141590058"/>
      <w:r w:rsidRPr="009A37FB">
        <w:rPr>
          <w:rFonts w:ascii="Times New Roman" w:eastAsia="Times New Roman" w:hAnsi="Times New Roman" w:cs="Times New Roman"/>
          <w:b/>
          <w:bCs/>
          <w:color w:val="auto"/>
          <w:sz w:val="24"/>
          <w:szCs w:val="24"/>
        </w:rPr>
        <w:lastRenderedPageBreak/>
        <w:t>LIMITATIONS TO THE STUDY</w:t>
      </w:r>
      <w:bookmarkEnd w:id="3"/>
    </w:p>
    <w:p w:rsidR="009A37FB" w:rsidRPr="00115A78" w:rsidRDefault="009A37FB" w:rsidP="009A37FB">
      <w:pPr>
        <w:pStyle w:val="BodyText"/>
        <w:ind w:left="0"/>
        <w:jc w:val="both"/>
        <w:rPr>
          <w:rFonts w:eastAsiaTheme="majorEastAsia"/>
          <w:b/>
        </w:rPr>
      </w:pPr>
    </w:p>
    <w:p w:rsidR="009A37FB" w:rsidRPr="00A311D0" w:rsidRDefault="009A37FB" w:rsidP="00196335">
      <w:pPr>
        <w:pStyle w:val="ListParagraph"/>
        <w:widowControl w:val="0"/>
        <w:numPr>
          <w:ilvl w:val="0"/>
          <w:numId w:val="7"/>
        </w:numPr>
        <w:tabs>
          <w:tab w:val="left" w:pos="2198"/>
          <w:tab w:val="left" w:pos="2199"/>
        </w:tabs>
        <w:autoSpaceDE w:val="0"/>
        <w:autoSpaceDN w:val="0"/>
        <w:spacing w:after="0" w:line="360" w:lineRule="auto"/>
        <w:ind w:left="432"/>
        <w:contextualSpacing w:val="0"/>
        <w:jc w:val="both"/>
        <w:rPr>
          <w:rFonts w:ascii="Times New Roman" w:hAnsi="Times New Roman" w:cs="Times New Roman"/>
          <w:sz w:val="24"/>
        </w:rPr>
      </w:pPr>
      <w:r w:rsidRPr="00A311D0">
        <w:rPr>
          <w:rFonts w:ascii="Times New Roman" w:hAnsi="Times New Roman" w:cs="Times New Roman"/>
          <w:sz w:val="24"/>
        </w:rPr>
        <w:t>Sample</w:t>
      </w:r>
      <w:r>
        <w:rPr>
          <w:rFonts w:ascii="Times New Roman" w:hAnsi="Times New Roman" w:cs="Times New Roman"/>
          <w:sz w:val="24"/>
        </w:rPr>
        <w:t xml:space="preserve"> </w:t>
      </w:r>
      <w:r w:rsidRPr="00A311D0">
        <w:rPr>
          <w:rFonts w:ascii="Times New Roman" w:hAnsi="Times New Roman" w:cs="Times New Roman"/>
          <w:sz w:val="24"/>
        </w:rPr>
        <w:t>size</w:t>
      </w:r>
      <w:r>
        <w:rPr>
          <w:rFonts w:ascii="Times New Roman" w:hAnsi="Times New Roman" w:cs="Times New Roman"/>
          <w:sz w:val="24"/>
        </w:rPr>
        <w:t xml:space="preserve"> </w:t>
      </w:r>
      <w:r w:rsidRPr="00A311D0">
        <w:rPr>
          <w:rFonts w:ascii="Times New Roman" w:hAnsi="Times New Roman" w:cs="Times New Roman"/>
          <w:sz w:val="24"/>
        </w:rPr>
        <w:t>taken</w:t>
      </w:r>
      <w:r>
        <w:rPr>
          <w:rFonts w:ascii="Times New Roman" w:hAnsi="Times New Roman" w:cs="Times New Roman"/>
          <w:sz w:val="24"/>
        </w:rPr>
        <w:t xml:space="preserve"> </w:t>
      </w:r>
      <w:r w:rsidRPr="00A311D0">
        <w:rPr>
          <w:rFonts w:ascii="Times New Roman" w:hAnsi="Times New Roman" w:cs="Times New Roman"/>
          <w:sz w:val="24"/>
        </w:rPr>
        <w:t>was</w:t>
      </w:r>
      <w:r>
        <w:rPr>
          <w:rFonts w:ascii="Times New Roman" w:hAnsi="Times New Roman" w:cs="Times New Roman"/>
          <w:sz w:val="24"/>
        </w:rPr>
        <w:t xml:space="preserve"> </w:t>
      </w:r>
      <w:r w:rsidRPr="00A311D0">
        <w:rPr>
          <w:rFonts w:ascii="Times New Roman" w:hAnsi="Times New Roman" w:cs="Times New Roman"/>
          <w:sz w:val="24"/>
        </w:rPr>
        <w:t>75</w:t>
      </w:r>
      <w:r>
        <w:rPr>
          <w:rFonts w:ascii="Times New Roman" w:hAnsi="Times New Roman" w:cs="Times New Roman"/>
          <w:sz w:val="24"/>
        </w:rPr>
        <w:t xml:space="preserve"> </w:t>
      </w:r>
      <w:r w:rsidRPr="00A311D0">
        <w:rPr>
          <w:rFonts w:ascii="Times New Roman" w:hAnsi="Times New Roman" w:cs="Times New Roman"/>
          <w:sz w:val="24"/>
        </w:rPr>
        <w:t>samples</w:t>
      </w:r>
      <w:r>
        <w:rPr>
          <w:rFonts w:ascii="Times New Roman" w:hAnsi="Times New Roman" w:cs="Times New Roman"/>
          <w:sz w:val="24"/>
        </w:rPr>
        <w:t xml:space="preserve"> </w:t>
      </w:r>
      <w:r w:rsidRPr="00A311D0">
        <w:rPr>
          <w:rFonts w:ascii="Times New Roman" w:hAnsi="Times New Roman" w:cs="Times New Roman"/>
          <w:sz w:val="24"/>
        </w:rPr>
        <w:t>and</w:t>
      </w:r>
      <w:r>
        <w:rPr>
          <w:rFonts w:ascii="Times New Roman" w:hAnsi="Times New Roman" w:cs="Times New Roman"/>
          <w:sz w:val="24"/>
        </w:rPr>
        <w:t xml:space="preserve"> </w:t>
      </w:r>
      <w:r w:rsidRPr="00A311D0">
        <w:rPr>
          <w:rFonts w:ascii="Times New Roman" w:hAnsi="Times New Roman" w:cs="Times New Roman"/>
          <w:sz w:val="24"/>
        </w:rPr>
        <w:t>sample</w:t>
      </w:r>
      <w:r>
        <w:rPr>
          <w:rFonts w:ascii="Times New Roman" w:hAnsi="Times New Roman" w:cs="Times New Roman"/>
          <w:sz w:val="24"/>
        </w:rPr>
        <w:t xml:space="preserve"> </w:t>
      </w:r>
      <w:proofErr w:type="gramStart"/>
      <w:r w:rsidRPr="00A311D0">
        <w:rPr>
          <w:rFonts w:ascii="Times New Roman" w:hAnsi="Times New Roman" w:cs="Times New Roman"/>
          <w:sz w:val="24"/>
        </w:rPr>
        <w:t>size</w:t>
      </w:r>
      <w:r>
        <w:rPr>
          <w:rFonts w:ascii="Times New Roman" w:hAnsi="Times New Roman" w:cs="Times New Roman"/>
          <w:sz w:val="24"/>
        </w:rPr>
        <w:t xml:space="preserve"> </w:t>
      </w:r>
      <w:r w:rsidRPr="00A311D0">
        <w:rPr>
          <w:rFonts w:ascii="Times New Roman" w:hAnsi="Times New Roman" w:cs="Times New Roman"/>
          <w:sz w:val="24"/>
        </w:rPr>
        <w:t>include</w:t>
      </w:r>
      <w:proofErr w:type="gramEnd"/>
      <w:r>
        <w:rPr>
          <w:rFonts w:ascii="Times New Roman" w:hAnsi="Times New Roman" w:cs="Times New Roman"/>
          <w:sz w:val="24"/>
        </w:rPr>
        <w:t xml:space="preserve"> </w:t>
      </w:r>
      <w:r w:rsidRPr="00A311D0">
        <w:rPr>
          <w:rFonts w:ascii="Times New Roman" w:hAnsi="Times New Roman" w:cs="Times New Roman"/>
          <w:sz w:val="24"/>
        </w:rPr>
        <w:t>respondents</w:t>
      </w:r>
      <w:r>
        <w:rPr>
          <w:rFonts w:ascii="Times New Roman" w:hAnsi="Times New Roman" w:cs="Times New Roman"/>
          <w:sz w:val="24"/>
        </w:rPr>
        <w:t xml:space="preserve"> </w:t>
      </w:r>
      <w:r w:rsidRPr="00A311D0">
        <w:rPr>
          <w:rFonts w:ascii="Times New Roman" w:hAnsi="Times New Roman" w:cs="Times New Roman"/>
          <w:sz w:val="24"/>
        </w:rPr>
        <w:t>from</w:t>
      </w:r>
      <w:r>
        <w:rPr>
          <w:rFonts w:ascii="Times New Roman" w:hAnsi="Times New Roman" w:cs="Times New Roman"/>
          <w:sz w:val="24"/>
        </w:rPr>
        <w:t xml:space="preserve"> </w:t>
      </w:r>
      <w:r w:rsidRPr="00A311D0">
        <w:rPr>
          <w:rFonts w:ascii="Times New Roman" w:hAnsi="Times New Roman" w:cs="Times New Roman"/>
          <w:sz w:val="24"/>
        </w:rPr>
        <w:t>various</w:t>
      </w:r>
      <w:r>
        <w:rPr>
          <w:rFonts w:ascii="Times New Roman" w:hAnsi="Times New Roman" w:cs="Times New Roman"/>
          <w:sz w:val="24"/>
        </w:rPr>
        <w:t xml:space="preserve"> </w:t>
      </w:r>
      <w:r w:rsidRPr="00A311D0">
        <w:rPr>
          <w:rFonts w:ascii="Times New Roman" w:hAnsi="Times New Roman" w:cs="Times New Roman"/>
          <w:sz w:val="24"/>
        </w:rPr>
        <w:t>organizations</w:t>
      </w:r>
      <w:r>
        <w:rPr>
          <w:rFonts w:ascii="Times New Roman" w:hAnsi="Times New Roman" w:cs="Times New Roman"/>
          <w:sz w:val="24"/>
        </w:rPr>
        <w:t xml:space="preserve"> </w:t>
      </w:r>
      <w:r w:rsidRPr="00A311D0">
        <w:rPr>
          <w:rFonts w:ascii="Times New Roman" w:hAnsi="Times New Roman" w:cs="Times New Roman"/>
          <w:sz w:val="24"/>
        </w:rPr>
        <w:t>in Bangalore.</w:t>
      </w:r>
    </w:p>
    <w:p w:rsidR="009A37FB" w:rsidRPr="00A311D0" w:rsidRDefault="009A37FB" w:rsidP="00196335">
      <w:pPr>
        <w:pStyle w:val="ListParagraph"/>
        <w:widowControl w:val="0"/>
        <w:numPr>
          <w:ilvl w:val="0"/>
          <w:numId w:val="7"/>
        </w:numPr>
        <w:tabs>
          <w:tab w:val="left" w:pos="2198"/>
          <w:tab w:val="left" w:pos="2199"/>
        </w:tabs>
        <w:autoSpaceDE w:val="0"/>
        <w:autoSpaceDN w:val="0"/>
        <w:spacing w:after="0" w:line="360" w:lineRule="auto"/>
        <w:ind w:left="432"/>
        <w:contextualSpacing w:val="0"/>
        <w:jc w:val="both"/>
        <w:rPr>
          <w:rFonts w:ascii="Times New Roman" w:hAnsi="Times New Roman" w:cs="Times New Roman"/>
          <w:sz w:val="24"/>
        </w:rPr>
      </w:pPr>
      <w:r w:rsidRPr="00A311D0">
        <w:rPr>
          <w:rFonts w:ascii="Times New Roman" w:hAnsi="Times New Roman" w:cs="Times New Roman"/>
          <w:sz w:val="24"/>
        </w:rPr>
        <w:t>Employees</w:t>
      </w:r>
      <w:r>
        <w:rPr>
          <w:rFonts w:ascii="Times New Roman" w:hAnsi="Times New Roman" w:cs="Times New Roman"/>
          <w:sz w:val="24"/>
        </w:rPr>
        <w:t xml:space="preserve"> </w:t>
      </w:r>
      <w:r w:rsidRPr="00A311D0">
        <w:rPr>
          <w:rFonts w:ascii="Times New Roman" w:hAnsi="Times New Roman" w:cs="Times New Roman"/>
          <w:sz w:val="24"/>
        </w:rPr>
        <w:t>may</w:t>
      </w:r>
      <w:r>
        <w:rPr>
          <w:rFonts w:ascii="Times New Roman" w:hAnsi="Times New Roman" w:cs="Times New Roman"/>
          <w:sz w:val="24"/>
        </w:rPr>
        <w:t xml:space="preserve"> </w:t>
      </w:r>
      <w:r w:rsidRPr="00A311D0">
        <w:rPr>
          <w:rFonts w:ascii="Times New Roman" w:hAnsi="Times New Roman" w:cs="Times New Roman"/>
          <w:sz w:val="24"/>
        </w:rPr>
        <w:t>not</w:t>
      </w:r>
      <w:r>
        <w:rPr>
          <w:rFonts w:ascii="Times New Roman" w:hAnsi="Times New Roman" w:cs="Times New Roman"/>
          <w:sz w:val="24"/>
        </w:rPr>
        <w:t xml:space="preserve"> </w:t>
      </w:r>
      <w:r w:rsidRPr="00A311D0">
        <w:rPr>
          <w:rFonts w:ascii="Times New Roman" w:hAnsi="Times New Roman" w:cs="Times New Roman"/>
          <w:sz w:val="24"/>
        </w:rPr>
        <w:t>have</w:t>
      </w:r>
      <w:r>
        <w:rPr>
          <w:rFonts w:ascii="Times New Roman" w:hAnsi="Times New Roman" w:cs="Times New Roman"/>
          <w:sz w:val="24"/>
        </w:rPr>
        <w:t xml:space="preserve"> </w:t>
      </w:r>
      <w:r w:rsidRPr="00A311D0">
        <w:rPr>
          <w:rFonts w:ascii="Times New Roman" w:hAnsi="Times New Roman" w:cs="Times New Roman"/>
          <w:sz w:val="24"/>
        </w:rPr>
        <w:t>given</w:t>
      </w:r>
      <w:r>
        <w:rPr>
          <w:rFonts w:ascii="Times New Roman" w:hAnsi="Times New Roman" w:cs="Times New Roman"/>
          <w:sz w:val="24"/>
        </w:rPr>
        <w:t xml:space="preserve"> </w:t>
      </w:r>
      <w:r w:rsidRPr="00A311D0">
        <w:rPr>
          <w:rFonts w:ascii="Times New Roman" w:hAnsi="Times New Roman" w:cs="Times New Roman"/>
          <w:sz w:val="24"/>
        </w:rPr>
        <w:t>the</w:t>
      </w:r>
      <w:r>
        <w:rPr>
          <w:rFonts w:ascii="Times New Roman" w:hAnsi="Times New Roman" w:cs="Times New Roman"/>
          <w:sz w:val="24"/>
        </w:rPr>
        <w:t xml:space="preserve"> </w:t>
      </w:r>
      <w:r w:rsidRPr="00A311D0">
        <w:rPr>
          <w:rFonts w:ascii="Times New Roman" w:hAnsi="Times New Roman" w:cs="Times New Roman"/>
          <w:sz w:val="24"/>
        </w:rPr>
        <w:t>right</w:t>
      </w:r>
      <w:r>
        <w:rPr>
          <w:rFonts w:ascii="Times New Roman" w:hAnsi="Times New Roman" w:cs="Times New Roman"/>
          <w:sz w:val="24"/>
        </w:rPr>
        <w:t xml:space="preserve"> </w:t>
      </w:r>
      <w:r w:rsidRPr="00A311D0">
        <w:rPr>
          <w:rFonts w:ascii="Times New Roman" w:hAnsi="Times New Roman" w:cs="Times New Roman"/>
          <w:sz w:val="24"/>
        </w:rPr>
        <w:t>answers for</w:t>
      </w:r>
      <w:r>
        <w:rPr>
          <w:rFonts w:ascii="Times New Roman" w:hAnsi="Times New Roman" w:cs="Times New Roman"/>
          <w:sz w:val="24"/>
        </w:rPr>
        <w:t xml:space="preserve"> </w:t>
      </w:r>
      <w:r w:rsidRPr="00A311D0">
        <w:rPr>
          <w:rFonts w:ascii="Times New Roman" w:hAnsi="Times New Roman" w:cs="Times New Roman"/>
          <w:sz w:val="24"/>
        </w:rPr>
        <w:t>the</w:t>
      </w:r>
      <w:r>
        <w:rPr>
          <w:rFonts w:ascii="Times New Roman" w:hAnsi="Times New Roman" w:cs="Times New Roman"/>
          <w:sz w:val="24"/>
        </w:rPr>
        <w:t xml:space="preserve"> </w:t>
      </w:r>
      <w:r w:rsidRPr="00A311D0">
        <w:rPr>
          <w:rFonts w:ascii="Times New Roman" w:hAnsi="Times New Roman" w:cs="Times New Roman"/>
          <w:sz w:val="24"/>
        </w:rPr>
        <w:t>questionnaire</w:t>
      </w:r>
      <w:r>
        <w:rPr>
          <w:rFonts w:ascii="Times New Roman" w:hAnsi="Times New Roman" w:cs="Times New Roman"/>
          <w:sz w:val="24"/>
        </w:rPr>
        <w:t xml:space="preserve"> </w:t>
      </w:r>
      <w:r w:rsidRPr="00A311D0">
        <w:rPr>
          <w:rFonts w:ascii="Times New Roman" w:hAnsi="Times New Roman" w:cs="Times New Roman"/>
          <w:sz w:val="24"/>
        </w:rPr>
        <w:t>because</w:t>
      </w:r>
      <w:r>
        <w:rPr>
          <w:rFonts w:ascii="Times New Roman" w:hAnsi="Times New Roman" w:cs="Times New Roman"/>
          <w:sz w:val="24"/>
        </w:rPr>
        <w:t xml:space="preserve"> </w:t>
      </w:r>
      <w:proofErr w:type="gramStart"/>
      <w:r w:rsidRPr="00A311D0">
        <w:rPr>
          <w:rFonts w:ascii="Times New Roman" w:hAnsi="Times New Roman" w:cs="Times New Roman"/>
          <w:sz w:val="24"/>
        </w:rPr>
        <w:t>he</w:t>
      </w:r>
      <w:r>
        <w:rPr>
          <w:rFonts w:ascii="Times New Roman" w:hAnsi="Times New Roman" w:cs="Times New Roman"/>
          <w:sz w:val="24"/>
        </w:rPr>
        <w:t xml:space="preserve">  </w:t>
      </w:r>
      <w:r w:rsidRPr="00A311D0">
        <w:rPr>
          <w:rFonts w:ascii="Times New Roman" w:hAnsi="Times New Roman" w:cs="Times New Roman"/>
          <w:sz w:val="24"/>
        </w:rPr>
        <w:t>doesn’t</w:t>
      </w:r>
      <w:proofErr w:type="gramEnd"/>
      <w:r>
        <w:rPr>
          <w:rFonts w:ascii="Times New Roman" w:hAnsi="Times New Roman" w:cs="Times New Roman"/>
          <w:sz w:val="24"/>
        </w:rPr>
        <w:t xml:space="preserve"> </w:t>
      </w:r>
      <w:r w:rsidRPr="00A311D0">
        <w:rPr>
          <w:rFonts w:ascii="Times New Roman" w:hAnsi="Times New Roman" w:cs="Times New Roman"/>
          <w:sz w:val="24"/>
        </w:rPr>
        <w:t>want</w:t>
      </w:r>
      <w:r>
        <w:rPr>
          <w:rFonts w:ascii="Times New Roman" w:hAnsi="Times New Roman" w:cs="Times New Roman"/>
          <w:sz w:val="24"/>
        </w:rPr>
        <w:t xml:space="preserve"> </w:t>
      </w:r>
      <w:r w:rsidRPr="00A311D0">
        <w:rPr>
          <w:rFonts w:ascii="Times New Roman" w:hAnsi="Times New Roman" w:cs="Times New Roman"/>
          <w:sz w:val="24"/>
        </w:rPr>
        <w:t>to be unfavorable</w:t>
      </w:r>
      <w:r>
        <w:rPr>
          <w:rFonts w:ascii="Times New Roman" w:hAnsi="Times New Roman" w:cs="Times New Roman"/>
          <w:sz w:val="24"/>
        </w:rPr>
        <w:t xml:space="preserve"> </w:t>
      </w:r>
      <w:r w:rsidRPr="00A311D0">
        <w:rPr>
          <w:rFonts w:ascii="Times New Roman" w:hAnsi="Times New Roman" w:cs="Times New Roman"/>
          <w:sz w:val="24"/>
        </w:rPr>
        <w:t>to</w:t>
      </w:r>
      <w:r>
        <w:rPr>
          <w:rFonts w:ascii="Times New Roman" w:hAnsi="Times New Roman" w:cs="Times New Roman"/>
          <w:sz w:val="24"/>
        </w:rPr>
        <w:t xml:space="preserve"> </w:t>
      </w:r>
      <w:r w:rsidRPr="00A311D0">
        <w:rPr>
          <w:rFonts w:ascii="Times New Roman" w:hAnsi="Times New Roman" w:cs="Times New Roman"/>
          <w:sz w:val="24"/>
        </w:rPr>
        <w:t>the</w:t>
      </w:r>
      <w:r>
        <w:rPr>
          <w:rFonts w:ascii="Times New Roman" w:hAnsi="Times New Roman" w:cs="Times New Roman"/>
          <w:sz w:val="24"/>
        </w:rPr>
        <w:t xml:space="preserve"> </w:t>
      </w:r>
      <w:r w:rsidRPr="00A311D0">
        <w:rPr>
          <w:rFonts w:ascii="Times New Roman" w:hAnsi="Times New Roman" w:cs="Times New Roman"/>
          <w:sz w:val="24"/>
        </w:rPr>
        <w:t>organization.</w:t>
      </w:r>
    </w:p>
    <w:p w:rsidR="009A37FB" w:rsidRPr="00A311D0" w:rsidRDefault="009A37FB" w:rsidP="00196335">
      <w:pPr>
        <w:pStyle w:val="ListParagraph"/>
        <w:widowControl w:val="0"/>
        <w:numPr>
          <w:ilvl w:val="0"/>
          <w:numId w:val="7"/>
        </w:numPr>
        <w:tabs>
          <w:tab w:val="left" w:pos="2198"/>
          <w:tab w:val="left" w:pos="2199"/>
        </w:tabs>
        <w:autoSpaceDE w:val="0"/>
        <w:autoSpaceDN w:val="0"/>
        <w:spacing w:after="0" w:line="360" w:lineRule="auto"/>
        <w:ind w:left="432"/>
        <w:contextualSpacing w:val="0"/>
        <w:jc w:val="both"/>
        <w:rPr>
          <w:rFonts w:ascii="Times New Roman" w:hAnsi="Times New Roman" w:cs="Times New Roman"/>
          <w:sz w:val="24"/>
        </w:rPr>
      </w:pPr>
      <w:r w:rsidRPr="00A311D0">
        <w:rPr>
          <w:rFonts w:ascii="Times New Roman" w:hAnsi="Times New Roman" w:cs="Times New Roman"/>
          <w:sz w:val="24"/>
        </w:rPr>
        <w:t>The</w:t>
      </w:r>
      <w:r>
        <w:rPr>
          <w:rFonts w:ascii="Times New Roman" w:hAnsi="Times New Roman" w:cs="Times New Roman"/>
          <w:sz w:val="24"/>
        </w:rPr>
        <w:t xml:space="preserve"> </w:t>
      </w:r>
      <w:r w:rsidRPr="00A311D0">
        <w:rPr>
          <w:rFonts w:ascii="Times New Roman" w:hAnsi="Times New Roman" w:cs="Times New Roman"/>
          <w:sz w:val="24"/>
        </w:rPr>
        <w:t>employees may</w:t>
      </w:r>
      <w:r>
        <w:rPr>
          <w:rFonts w:ascii="Times New Roman" w:hAnsi="Times New Roman" w:cs="Times New Roman"/>
          <w:sz w:val="24"/>
        </w:rPr>
        <w:t xml:space="preserve"> </w:t>
      </w:r>
      <w:r w:rsidRPr="00A311D0">
        <w:rPr>
          <w:rFonts w:ascii="Times New Roman" w:hAnsi="Times New Roman" w:cs="Times New Roman"/>
          <w:sz w:val="24"/>
        </w:rPr>
        <w:t>have</w:t>
      </w:r>
      <w:r>
        <w:rPr>
          <w:rFonts w:ascii="Times New Roman" w:hAnsi="Times New Roman" w:cs="Times New Roman"/>
          <w:sz w:val="24"/>
        </w:rPr>
        <w:t xml:space="preserve"> </w:t>
      </w:r>
      <w:r w:rsidRPr="00A311D0">
        <w:rPr>
          <w:rFonts w:ascii="Times New Roman" w:hAnsi="Times New Roman" w:cs="Times New Roman"/>
          <w:sz w:val="24"/>
        </w:rPr>
        <w:t>got</w:t>
      </w:r>
      <w:r>
        <w:rPr>
          <w:rFonts w:ascii="Times New Roman" w:hAnsi="Times New Roman" w:cs="Times New Roman"/>
          <w:sz w:val="24"/>
        </w:rPr>
        <w:t xml:space="preserve"> </w:t>
      </w:r>
      <w:r w:rsidRPr="00A311D0">
        <w:rPr>
          <w:rFonts w:ascii="Times New Roman" w:hAnsi="Times New Roman" w:cs="Times New Roman"/>
          <w:sz w:val="24"/>
        </w:rPr>
        <w:t>influenced</w:t>
      </w:r>
      <w:r>
        <w:rPr>
          <w:rFonts w:ascii="Times New Roman" w:hAnsi="Times New Roman" w:cs="Times New Roman"/>
          <w:sz w:val="24"/>
        </w:rPr>
        <w:t xml:space="preserve"> </w:t>
      </w:r>
      <w:r w:rsidRPr="00A311D0">
        <w:rPr>
          <w:rFonts w:ascii="Times New Roman" w:hAnsi="Times New Roman" w:cs="Times New Roman"/>
          <w:sz w:val="24"/>
        </w:rPr>
        <w:t>from</w:t>
      </w:r>
      <w:r>
        <w:rPr>
          <w:rFonts w:ascii="Times New Roman" w:hAnsi="Times New Roman" w:cs="Times New Roman"/>
          <w:sz w:val="24"/>
        </w:rPr>
        <w:t xml:space="preserve"> </w:t>
      </w:r>
      <w:r w:rsidRPr="00A311D0">
        <w:rPr>
          <w:rFonts w:ascii="Times New Roman" w:hAnsi="Times New Roman" w:cs="Times New Roman"/>
          <w:sz w:val="24"/>
        </w:rPr>
        <w:t>their</w:t>
      </w:r>
      <w:r>
        <w:rPr>
          <w:rFonts w:ascii="Times New Roman" w:hAnsi="Times New Roman" w:cs="Times New Roman"/>
          <w:sz w:val="24"/>
        </w:rPr>
        <w:t xml:space="preserve"> </w:t>
      </w:r>
      <w:r w:rsidRPr="00A311D0">
        <w:rPr>
          <w:rFonts w:ascii="Times New Roman" w:hAnsi="Times New Roman" w:cs="Times New Roman"/>
          <w:sz w:val="24"/>
        </w:rPr>
        <w:t>peers</w:t>
      </w:r>
      <w:r>
        <w:rPr>
          <w:rFonts w:ascii="Times New Roman" w:hAnsi="Times New Roman" w:cs="Times New Roman"/>
          <w:sz w:val="24"/>
        </w:rPr>
        <w:t xml:space="preserve"> </w:t>
      </w:r>
      <w:r w:rsidRPr="00A311D0">
        <w:rPr>
          <w:rFonts w:ascii="Times New Roman" w:hAnsi="Times New Roman" w:cs="Times New Roman"/>
          <w:sz w:val="24"/>
        </w:rPr>
        <w:t>and may</w:t>
      </w:r>
      <w:r>
        <w:rPr>
          <w:rFonts w:ascii="Times New Roman" w:hAnsi="Times New Roman" w:cs="Times New Roman"/>
          <w:sz w:val="24"/>
        </w:rPr>
        <w:t xml:space="preserve"> </w:t>
      </w:r>
      <w:r w:rsidRPr="00A311D0">
        <w:rPr>
          <w:rFonts w:ascii="Times New Roman" w:hAnsi="Times New Roman" w:cs="Times New Roman"/>
          <w:sz w:val="24"/>
        </w:rPr>
        <w:t>have</w:t>
      </w:r>
      <w:r>
        <w:rPr>
          <w:rFonts w:ascii="Times New Roman" w:hAnsi="Times New Roman" w:cs="Times New Roman"/>
          <w:sz w:val="24"/>
        </w:rPr>
        <w:t xml:space="preserve"> </w:t>
      </w:r>
      <w:r w:rsidRPr="00A311D0">
        <w:rPr>
          <w:rFonts w:ascii="Times New Roman" w:hAnsi="Times New Roman" w:cs="Times New Roman"/>
          <w:sz w:val="24"/>
        </w:rPr>
        <w:t>answered</w:t>
      </w:r>
      <w:r w:rsidR="00196335">
        <w:rPr>
          <w:rFonts w:ascii="Times New Roman" w:hAnsi="Times New Roman" w:cs="Times New Roman"/>
          <w:sz w:val="24"/>
        </w:rPr>
        <w:t xml:space="preserve"> </w:t>
      </w:r>
      <w:r w:rsidRPr="00A311D0">
        <w:rPr>
          <w:rFonts w:ascii="Times New Roman" w:hAnsi="Times New Roman" w:cs="Times New Roman"/>
          <w:sz w:val="24"/>
        </w:rPr>
        <w:t>as same</w:t>
      </w:r>
      <w:r>
        <w:rPr>
          <w:rFonts w:ascii="Times New Roman" w:hAnsi="Times New Roman" w:cs="Times New Roman"/>
          <w:sz w:val="24"/>
        </w:rPr>
        <w:t xml:space="preserve"> </w:t>
      </w:r>
      <w:r w:rsidRPr="00A311D0">
        <w:rPr>
          <w:rFonts w:ascii="Times New Roman" w:hAnsi="Times New Roman" w:cs="Times New Roman"/>
          <w:sz w:val="24"/>
        </w:rPr>
        <w:t>as them.</w:t>
      </w:r>
    </w:p>
    <w:p w:rsidR="00976885" w:rsidRDefault="00976885" w:rsidP="00976885">
      <w:pPr>
        <w:tabs>
          <w:tab w:val="left" w:pos="2198"/>
          <w:tab w:val="left" w:pos="2199"/>
        </w:tabs>
        <w:spacing w:before="15"/>
        <w:rPr>
          <w:sz w:val="24"/>
        </w:rPr>
      </w:pPr>
    </w:p>
    <w:p w:rsidR="00F1585C" w:rsidRDefault="00976885" w:rsidP="00D627DC">
      <w:pPr>
        <w:pStyle w:val="BodyText"/>
        <w:spacing w:before="150" w:line="360" w:lineRule="auto"/>
        <w:ind w:left="0" w:right="804"/>
        <w:jc w:val="center"/>
        <w:rPr>
          <w:b/>
          <w:sz w:val="28"/>
          <w:szCs w:val="28"/>
        </w:rPr>
      </w:pPr>
      <w:r w:rsidRPr="00976885">
        <w:rPr>
          <w:b/>
          <w:sz w:val="28"/>
          <w:szCs w:val="28"/>
        </w:rPr>
        <w:t>DATA ANALYSIS AND INTERPRETATION</w:t>
      </w:r>
    </w:p>
    <w:p w:rsidR="00D627DC" w:rsidRPr="00976885" w:rsidRDefault="00D627DC" w:rsidP="00D627DC">
      <w:pPr>
        <w:pStyle w:val="BodyText"/>
        <w:spacing w:before="150" w:line="360" w:lineRule="auto"/>
        <w:ind w:left="0" w:right="804"/>
        <w:jc w:val="center"/>
        <w:rPr>
          <w:b/>
          <w:sz w:val="28"/>
          <w:szCs w:val="28"/>
        </w:rPr>
      </w:pPr>
    </w:p>
    <w:p w:rsidR="00F1585C" w:rsidRPr="00196335" w:rsidRDefault="00F1585C" w:rsidP="000F3494">
      <w:pPr>
        <w:pStyle w:val="ListParagraph"/>
        <w:numPr>
          <w:ilvl w:val="0"/>
          <w:numId w:val="10"/>
        </w:numPr>
        <w:ind w:left="432"/>
        <w:jc w:val="both"/>
        <w:rPr>
          <w:rFonts w:ascii="Times New Roman" w:eastAsiaTheme="majorEastAsia" w:hAnsi="Times New Roman" w:cs="Times New Roman"/>
          <w:b/>
          <w:sz w:val="24"/>
          <w:szCs w:val="28"/>
        </w:rPr>
      </w:pPr>
      <w:r w:rsidRPr="00196335">
        <w:rPr>
          <w:rFonts w:ascii="Times New Roman" w:eastAsiaTheme="majorEastAsia" w:hAnsi="Times New Roman" w:cs="Times New Roman"/>
          <w:b/>
          <w:sz w:val="24"/>
          <w:szCs w:val="28"/>
        </w:rPr>
        <w:t>HOW HAS YOUR MENTAL EMOTIONAL HEALTH AFFECTED YOUR PERFORMANCE?</w:t>
      </w:r>
    </w:p>
    <w:tbl>
      <w:tblPr>
        <w:tblW w:w="8606" w:type="dxa"/>
        <w:jc w:val="cente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0"/>
        <w:gridCol w:w="8"/>
        <w:gridCol w:w="2962"/>
        <w:gridCol w:w="1260"/>
        <w:gridCol w:w="1260"/>
        <w:gridCol w:w="1350"/>
        <w:gridCol w:w="1526"/>
      </w:tblGrid>
      <w:tr w:rsidR="00F1585C" w:rsidRPr="00196335" w:rsidTr="000F3494">
        <w:trPr>
          <w:trHeight w:val="666"/>
          <w:jc w:val="center"/>
        </w:trPr>
        <w:tc>
          <w:tcPr>
            <w:tcW w:w="3210" w:type="dxa"/>
            <w:gridSpan w:val="3"/>
          </w:tcPr>
          <w:p w:rsidR="00F1585C" w:rsidRPr="00196335" w:rsidRDefault="00EB1E8A" w:rsidP="006A4BBF">
            <w:pPr>
              <w:pStyle w:val="TableParagraph"/>
              <w:jc w:val="center"/>
              <w:rPr>
                <w:rFonts w:ascii="Times New Roman" w:hAnsi="Times New Roman" w:cs="Times New Roman"/>
              </w:rPr>
            </w:pPr>
            <w:r w:rsidRPr="00EB1E8A">
              <w:rPr>
                <w:rFonts w:ascii="Times New Roman" w:hAnsi="Times New Roman" w:cs="Times New Roman"/>
                <w:sz w:val="24"/>
              </w:rPr>
              <w:t>Particulars</w:t>
            </w:r>
          </w:p>
        </w:tc>
        <w:tc>
          <w:tcPr>
            <w:tcW w:w="1260" w:type="dxa"/>
            <w:tcBorders>
              <w:right w:val="single" w:sz="8" w:space="0" w:color="000000"/>
            </w:tcBorders>
          </w:tcPr>
          <w:p w:rsidR="00F1585C" w:rsidRPr="00196335" w:rsidRDefault="00F1585C" w:rsidP="006A4BBF">
            <w:pPr>
              <w:pStyle w:val="TableParagraph"/>
              <w:spacing w:line="262" w:lineRule="exact"/>
              <w:jc w:val="center"/>
              <w:rPr>
                <w:rFonts w:ascii="Times New Roman" w:hAnsi="Times New Roman" w:cs="Times New Roman"/>
                <w:sz w:val="24"/>
              </w:rPr>
            </w:pPr>
            <w:r w:rsidRPr="00196335">
              <w:rPr>
                <w:rFonts w:ascii="Times New Roman" w:hAnsi="Times New Roman" w:cs="Times New Roman"/>
                <w:sz w:val="24"/>
              </w:rPr>
              <w:t>Frequency</w:t>
            </w:r>
          </w:p>
        </w:tc>
        <w:tc>
          <w:tcPr>
            <w:tcW w:w="1260" w:type="dxa"/>
            <w:tcBorders>
              <w:left w:val="single" w:sz="8" w:space="0" w:color="000000"/>
              <w:right w:val="single" w:sz="8" w:space="0" w:color="000000"/>
            </w:tcBorders>
          </w:tcPr>
          <w:p w:rsidR="00F1585C" w:rsidRPr="00196335" w:rsidRDefault="00F1585C" w:rsidP="006A4BBF">
            <w:pPr>
              <w:pStyle w:val="TableParagraph"/>
              <w:spacing w:line="262" w:lineRule="exact"/>
              <w:jc w:val="center"/>
              <w:rPr>
                <w:rFonts w:ascii="Times New Roman" w:hAnsi="Times New Roman" w:cs="Times New Roman"/>
                <w:sz w:val="24"/>
              </w:rPr>
            </w:pPr>
            <w:r w:rsidRPr="00196335">
              <w:rPr>
                <w:rFonts w:ascii="Times New Roman" w:hAnsi="Times New Roman" w:cs="Times New Roman"/>
                <w:sz w:val="24"/>
              </w:rPr>
              <w:t>Percent</w:t>
            </w:r>
          </w:p>
        </w:tc>
        <w:tc>
          <w:tcPr>
            <w:tcW w:w="1350" w:type="dxa"/>
            <w:tcBorders>
              <w:left w:val="single" w:sz="8" w:space="0" w:color="000000"/>
              <w:right w:val="single" w:sz="8" w:space="0" w:color="000000"/>
            </w:tcBorders>
          </w:tcPr>
          <w:p w:rsidR="00F1585C" w:rsidRPr="00196335" w:rsidRDefault="00F1585C" w:rsidP="006A4BBF">
            <w:pPr>
              <w:pStyle w:val="TableParagraph"/>
              <w:spacing w:line="262" w:lineRule="exact"/>
              <w:jc w:val="center"/>
              <w:rPr>
                <w:rFonts w:ascii="Times New Roman" w:hAnsi="Times New Roman" w:cs="Times New Roman"/>
                <w:sz w:val="24"/>
              </w:rPr>
            </w:pPr>
            <w:r w:rsidRPr="00196335">
              <w:rPr>
                <w:rFonts w:ascii="Times New Roman" w:hAnsi="Times New Roman" w:cs="Times New Roman"/>
                <w:sz w:val="24"/>
              </w:rPr>
              <w:t>Valid</w:t>
            </w:r>
          </w:p>
          <w:p w:rsidR="00F1585C" w:rsidRPr="00196335" w:rsidRDefault="00F1585C" w:rsidP="006A4BBF">
            <w:pPr>
              <w:pStyle w:val="TableParagraph"/>
              <w:spacing w:before="134"/>
              <w:jc w:val="center"/>
              <w:rPr>
                <w:rFonts w:ascii="Times New Roman" w:hAnsi="Times New Roman" w:cs="Times New Roman"/>
                <w:sz w:val="24"/>
              </w:rPr>
            </w:pPr>
            <w:r w:rsidRPr="00196335">
              <w:rPr>
                <w:rFonts w:ascii="Times New Roman" w:hAnsi="Times New Roman" w:cs="Times New Roman"/>
                <w:sz w:val="24"/>
              </w:rPr>
              <w:t>Percent</w:t>
            </w:r>
          </w:p>
        </w:tc>
        <w:tc>
          <w:tcPr>
            <w:tcW w:w="1526" w:type="dxa"/>
            <w:tcBorders>
              <w:left w:val="single" w:sz="8" w:space="0" w:color="000000"/>
            </w:tcBorders>
          </w:tcPr>
          <w:p w:rsidR="00F1585C" w:rsidRPr="00196335" w:rsidRDefault="00F1585C" w:rsidP="006A4BBF">
            <w:pPr>
              <w:pStyle w:val="TableParagraph"/>
              <w:spacing w:line="262" w:lineRule="exact"/>
              <w:ind w:left="104"/>
              <w:jc w:val="center"/>
              <w:rPr>
                <w:rFonts w:ascii="Times New Roman" w:hAnsi="Times New Roman" w:cs="Times New Roman"/>
                <w:sz w:val="24"/>
              </w:rPr>
            </w:pPr>
            <w:r w:rsidRPr="00196335">
              <w:rPr>
                <w:rFonts w:ascii="Times New Roman" w:hAnsi="Times New Roman" w:cs="Times New Roman"/>
                <w:sz w:val="24"/>
              </w:rPr>
              <w:t>Cumulative</w:t>
            </w:r>
          </w:p>
          <w:p w:rsidR="00F1585C" w:rsidRPr="00196335" w:rsidRDefault="00F1585C" w:rsidP="006A4BBF">
            <w:pPr>
              <w:pStyle w:val="TableParagraph"/>
              <w:spacing w:before="134"/>
              <w:ind w:left="104"/>
              <w:jc w:val="center"/>
              <w:rPr>
                <w:rFonts w:ascii="Times New Roman" w:hAnsi="Times New Roman" w:cs="Times New Roman"/>
                <w:sz w:val="24"/>
              </w:rPr>
            </w:pPr>
            <w:r w:rsidRPr="00196335">
              <w:rPr>
                <w:rFonts w:ascii="Times New Roman" w:hAnsi="Times New Roman" w:cs="Times New Roman"/>
                <w:sz w:val="24"/>
              </w:rPr>
              <w:t>Percent</w:t>
            </w:r>
          </w:p>
        </w:tc>
      </w:tr>
      <w:tr w:rsidR="00F1585C" w:rsidRPr="00196335" w:rsidTr="000F3494">
        <w:trPr>
          <w:trHeight w:val="354"/>
          <w:jc w:val="center"/>
        </w:trPr>
        <w:tc>
          <w:tcPr>
            <w:tcW w:w="248" w:type="dxa"/>
            <w:gridSpan w:val="2"/>
            <w:tcBorders>
              <w:bottom w:val="nil"/>
              <w:right w:val="nil"/>
            </w:tcBorders>
          </w:tcPr>
          <w:p w:rsidR="00F1585C" w:rsidRPr="00196335" w:rsidRDefault="00F1585C" w:rsidP="000F3494">
            <w:pPr>
              <w:pStyle w:val="TableParagraph"/>
              <w:jc w:val="center"/>
              <w:rPr>
                <w:rFonts w:ascii="Times New Roman" w:hAnsi="Times New Roman" w:cs="Times New Roman"/>
              </w:rPr>
            </w:pPr>
          </w:p>
        </w:tc>
        <w:tc>
          <w:tcPr>
            <w:tcW w:w="2962" w:type="dxa"/>
            <w:tcBorders>
              <w:left w:val="nil"/>
              <w:bottom w:val="nil"/>
            </w:tcBorders>
          </w:tcPr>
          <w:p w:rsidR="00F1585C" w:rsidRPr="00196335" w:rsidRDefault="00F1585C" w:rsidP="000F3494">
            <w:pPr>
              <w:pStyle w:val="TableParagraph"/>
              <w:spacing w:line="262" w:lineRule="exact"/>
              <w:ind w:left="109"/>
              <w:jc w:val="center"/>
              <w:rPr>
                <w:rFonts w:ascii="Times New Roman" w:hAnsi="Times New Roman" w:cs="Times New Roman"/>
                <w:sz w:val="24"/>
              </w:rPr>
            </w:pPr>
            <w:r w:rsidRPr="00196335">
              <w:rPr>
                <w:rFonts w:ascii="Times New Roman" w:hAnsi="Times New Roman" w:cs="Times New Roman"/>
                <w:sz w:val="24"/>
              </w:rPr>
              <w:t>Positively</w:t>
            </w:r>
            <w:r w:rsidR="00196335">
              <w:rPr>
                <w:rFonts w:ascii="Times New Roman" w:hAnsi="Times New Roman" w:cs="Times New Roman"/>
                <w:sz w:val="24"/>
              </w:rPr>
              <w:t xml:space="preserve"> </w:t>
            </w:r>
            <w:r w:rsidRPr="00196335">
              <w:rPr>
                <w:rFonts w:ascii="Times New Roman" w:hAnsi="Times New Roman" w:cs="Times New Roman"/>
                <w:sz w:val="24"/>
              </w:rPr>
              <w:t>affected</w:t>
            </w:r>
          </w:p>
        </w:tc>
        <w:tc>
          <w:tcPr>
            <w:tcW w:w="1260" w:type="dxa"/>
            <w:tcBorders>
              <w:bottom w:val="nil"/>
              <w:right w:val="single" w:sz="8" w:space="0" w:color="000000"/>
            </w:tcBorders>
          </w:tcPr>
          <w:p w:rsidR="00F1585C" w:rsidRPr="00196335" w:rsidRDefault="00F1585C" w:rsidP="006A4BBF">
            <w:pPr>
              <w:pStyle w:val="TableParagraph"/>
              <w:spacing w:line="262" w:lineRule="exact"/>
              <w:jc w:val="center"/>
              <w:rPr>
                <w:rFonts w:ascii="Times New Roman" w:hAnsi="Times New Roman" w:cs="Times New Roman"/>
                <w:sz w:val="24"/>
              </w:rPr>
            </w:pPr>
            <w:r w:rsidRPr="00196335">
              <w:rPr>
                <w:rFonts w:ascii="Times New Roman" w:hAnsi="Times New Roman" w:cs="Times New Roman"/>
                <w:sz w:val="24"/>
              </w:rPr>
              <w:t>18</w:t>
            </w:r>
          </w:p>
        </w:tc>
        <w:tc>
          <w:tcPr>
            <w:tcW w:w="1260" w:type="dxa"/>
            <w:tcBorders>
              <w:left w:val="single" w:sz="8" w:space="0" w:color="000000"/>
              <w:bottom w:val="nil"/>
              <w:right w:val="single" w:sz="8" w:space="0" w:color="000000"/>
            </w:tcBorders>
          </w:tcPr>
          <w:p w:rsidR="00F1585C" w:rsidRPr="00196335" w:rsidRDefault="00F1585C" w:rsidP="006A4BBF">
            <w:pPr>
              <w:pStyle w:val="TableParagraph"/>
              <w:spacing w:line="262" w:lineRule="exact"/>
              <w:jc w:val="center"/>
              <w:rPr>
                <w:rFonts w:ascii="Times New Roman" w:hAnsi="Times New Roman" w:cs="Times New Roman"/>
                <w:sz w:val="24"/>
              </w:rPr>
            </w:pPr>
            <w:r w:rsidRPr="00196335">
              <w:rPr>
                <w:rFonts w:ascii="Times New Roman" w:hAnsi="Times New Roman" w:cs="Times New Roman"/>
                <w:sz w:val="24"/>
              </w:rPr>
              <w:t>24.0</w:t>
            </w:r>
          </w:p>
        </w:tc>
        <w:tc>
          <w:tcPr>
            <w:tcW w:w="1350" w:type="dxa"/>
            <w:tcBorders>
              <w:left w:val="single" w:sz="8" w:space="0" w:color="000000"/>
              <w:bottom w:val="nil"/>
              <w:right w:val="single" w:sz="8" w:space="0" w:color="000000"/>
            </w:tcBorders>
          </w:tcPr>
          <w:p w:rsidR="00F1585C" w:rsidRPr="00196335" w:rsidRDefault="00F1585C" w:rsidP="006A4BBF">
            <w:pPr>
              <w:pStyle w:val="TableParagraph"/>
              <w:spacing w:line="262" w:lineRule="exact"/>
              <w:jc w:val="center"/>
              <w:rPr>
                <w:rFonts w:ascii="Times New Roman" w:hAnsi="Times New Roman" w:cs="Times New Roman"/>
                <w:sz w:val="24"/>
              </w:rPr>
            </w:pPr>
            <w:r w:rsidRPr="00196335">
              <w:rPr>
                <w:rFonts w:ascii="Times New Roman" w:hAnsi="Times New Roman" w:cs="Times New Roman"/>
                <w:sz w:val="24"/>
              </w:rPr>
              <w:t>24.0</w:t>
            </w:r>
          </w:p>
        </w:tc>
        <w:tc>
          <w:tcPr>
            <w:tcW w:w="1526" w:type="dxa"/>
            <w:tcBorders>
              <w:left w:val="single" w:sz="8" w:space="0" w:color="000000"/>
              <w:bottom w:val="nil"/>
            </w:tcBorders>
          </w:tcPr>
          <w:p w:rsidR="00F1585C" w:rsidRPr="00196335" w:rsidRDefault="00F1585C" w:rsidP="006A4BBF">
            <w:pPr>
              <w:pStyle w:val="TableParagraph"/>
              <w:spacing w:line="262" w:lineRule="exact"/>
              <w:ind w:left="104"/>
              <w:jc w:val="center"/>
              <w:rPr>
                <w:rFonts w:ascii="Times New Roman" w:hAnsi="Times New Roman" w:cs="Times New Roman"/>
                <w:sz w:val="24"/>
              </w:rPr>
            </w:pPr>
            <w:r w:rsidRPr="00196335">
              <w:rPr>
                <w:rFonts w:ascii="Times New Roman" w:hAnsi="Times New Roman" w:cs="Times New Roman"/>
                <w:sz w:val="24"/>
              </w:rPr>
              <w:t>24.0</w:t>
            </w:r>
          </w:p>
        </w:tc>
      </w:tr>
      <w:tr w:rsidR="00F1585C" w:rsidRPr="00196335" w:rsidTr="000F3494">
        <w:trPr>
          <w:trHeight w:val="441"/>
          <w:jc w:val="center"/>
        </w:trPr>
        <w:tc>
          <w:tcPr>
            <w:tcW w:w="248" w:type="dxa"/>
            <w:gridSpan w:val="2"/>
            <w:tcBorders>
              <w:top w:val="nil"/>
              <w:bottom w:val="nil"/>
              <w:right w:val="nil"/>
            </w:tcBorders>
          </w:tcPr>
          <w:p w:rsidR="00F1585C" w:rsidRPr="00196335" w:rsidRDefault="00F1585C" w:rsidP="000F3494">
            <w:pPr>
              <w:pStyle w:val="TableParagraph"/>
              <w:jc w:val="center"/>
              <w:rPr>
                <w:rFonts w:ascii="Times New Roman" w:hAnsi="Times New Roman" w:cs="Times New Roman"/>
              </w:rPr>
            </w:pPr>
          </w:p>
        </w:tc>
        <w:tc>
          <w:tcPr>
            <w:tcW w:w="2962" w:type="dxa"/>
            <w:tcBorders>
              <w:top w:val="nil"/>
              <w:left w:val="nil"/>
              <w:bottom w:val="nil"/>
            </w:tcBorders>
          </w:tcPr>
          <w:p w:rsidR="00F1585C" w:rsidRPr="00196335" w:rsidRDefault="00F1585C" w:rsidP="000F3494">
            <w:pPr>
              <w:pStyle w:val="TableParagraph"/>
              <w:spacing w:before="82"/>
              <w:ind w:left="109"/>
              <w:jc w:val="center"/>
              <w:rPr>
                <w:rFonts w:ascii="Times New Roman" w:hAnsi="Times New Roman" w:cs="Times New Roman"/>
                <w:sz w:val="24"/>
              </w:rPr>
            </w:pPr>
            <w:r w:rsidRPr="00196335">
              <w:rPr>
                <w:rFonts w:ascii="Times New Roman" w:hAnsi="Times New Roman" w:cs="Times New Roman"/>
                <w:sz w:val="24"/>
              </w:rPr>
              <w:t>Negatively</w:t>
            </w:r>
            <w:r w:rsidR="00196335">
              <w:rPr>
                <w:rFonts w:ascii="Times New Roman" w:hAnsi="Times New Roman" w:cs="Times New Roman"/>
                <w:sz w:val="24"/>
              </w:rPr>
              <w:t xml:space="preserve"> </w:t>
            </w:r>
            <w:r w:rsidRPr="00196335">
              <w:rPr>
                <w:rFonts w:ascii="Times New Roman" w:hAnsi="Times New Roman" w:cs="Times New Roman"/>
                <w:sz w:val="24"/>
              </w:rPr>
              <w:t>affected</w:t>
            </w:r>
          </w:p>
        </w:tc>
        <w:tc>
          <w:tcPr>
            <w:tcW w:w="1260" w:type="dxa"/>
            <w:tcBorders>
              <w:top w:val="nil"/>
              <w:bottom w:val="nil"/>
              <w:right w:val="single" w:sz="8" w:space="0" w:color="000000"/>
            </w:tcBorders>
          </w:tcPr>
          <w:p w:rsidR="00F1585C" w:rsidRPr="00196335" w:rsidRDefault="00F1585C" w:rsidP="006A4BBF">
            <w:pPr>
              <w:pStyle w:val="TableParagraph"/>
              <w:spacing w:before="82"/>
              <w:jc w:val="center"/>
              <w:rPr>
                <w:rFonts w:ascii="Times New Roman" w:hAnsi="Times New Roman" w:cs="Times New Roman"/>
                <w:sz w:val="24"/>
              </w:rPr>
            </w:pPr>
            <w:r w:rsidRPr="00196335">
              <w:rPr>
                <w:rFonts w:ascii="Times New Roman" w:hAnsi="Times New Roman" w:cs="Times New Roman"/>
                <w:sz w:val="24"/>
              </w:rPr>
              <w:t>12</w:t>
            </w:r>
          </w:p>
        </w:tc>
        <w:tc>
          <w:tcPr>
            <w:tcW w:w="1260" w:type="dxa"/>
            <w:tcBorders>
              <w:top w:val="nil"/>
              <w:left w:val="single" w:sz="8" w:space="0" w:color="000000"/>
              <w:bottom w:val="nil"/>
              <w:right w:val="single" w:sz="8" w:space="0" w:color="000000"/>
            </w:tcBorders>
          </w:tcPr>
          <w:p w:rsidR="00F1585C" w:rsidRPr="00196335" w:rsidRDefault="00F1585C" w:rsidP="006A4BBF">
            <w:pPr>
              <w:pStyle w:val="TableParagraph"/>
              <w:spacing w:before="82"/>
              <w:jc w:val="center"/>
              <w:rPr>
                <w:rFonts w:ascii="Times New Roman" w:hAnsi="Times New Roman" w:cs="Times New Roman"/>
                <w:sz w:val="24"/>
              </w:rPr>
            </w:pPr>
            <w:r w:rsidRPr="00196335">
              <w:rPr>
                <w:rFonts w:ascii="Times New Roman" w:hAnsi="Times New Roman" w:cs="Times New Roman"/>
                <w:sz w:val="24"/>
              </w:rPr>
              <w:t>16.0</w:t>
            </w:r>
          </w:p>
        </w:tc>
        <w:tc>
          <w:tcPr>
            <w:tcW w:w="1350" w:type="dxa"/>
            <w:tcBorders>
              <w:top w:val="nil"/>
              <w:left w:val="single" w:sz="8" w:space="0" w:color="000000"/>
              <w:bottom w:val="nil"/>
              <w:right w:val="single" w:sz="8" w:space="0" w:color="000000"/>
            </w:tcBorders>
          </w:tcPr>
          <w:p w:rsidR="00F1585C" w:rsidRPr="00196335" w:rsidRDefault="00F1585C" w:rsidP="006A4BBF">
            <w:pPr>
              <w:pStyle w:val="TableParagraph"/>
              <w:spacing w:before="82"/>
              <w:jc w:val="center"/>
              <w:rPr>
                <w:rFonts w:ascii="Times New Roman" w:hAnsi="Times New Roman" w:cs="Times New Roman"/>
                <w:sz w:val="24"/>
              </w:rPr>
            </w:pPr>
            <w:r w:rsidRPr="00196335">
              <w:rPr>
                <w:rFonts w:ascii="Times New Roman" w:hAnsi="Times New Roman" w:cs="Times New Roman"/>
                <w:sz w:val="24"/>
              </w:rPr>
              <w:t>16.0</w:t>
            </w:r>
          </w:p>
        </w:tc>
        <w:tc>
          <w:tcPr>
            <w:tcW w:w="1526" w:type="dxa"/>
            <w:tcBorders>
              <w:top w:val="nil"/>
              <w:left w:val="single" w:sz="8" w:space="0" w:color="000000"/>
              <w:bottom w:val="nil"/>
            </w:tcBorders>
          </w:tcPr>
          <w:p w:rsidR="00F1585C" w:rsidRPr="00196335" w:rsidRDefault="00F1585C" w:rsidP="006A4BBF">
            <w:pPr>
              <w:pStyle w:val="TableParagraph"/>
              <w:spacing w:before="82"/>
              <w:ind w:left="104"/>
              <w:jc w:val="center"/>
              <w:rPr>
                <w:rFonts w:ascii="Times New Roman" w:hAnsi="Times New Roman" w:cs="Times New Roman"/>
                <w:sz w:val="24"/>
              </w:rPr>
            </w:pPr>
            <w:r w:rsidRPr="00196335">
              <w:rPr>
                <w:rFonts w:ascii="Times New Roman" w:hAnsi="Times New Roman" w:cs="Times New Roman"/>
                <w:sz w:val="24"/>
              </w:rPr>
              <w:t>40.0</w:t>
            </w:r>
          </w:p>
        </w:tc>
      </w:tr>
      <w:tr w:rsidR="00F1585C" w:rsidRPr="00196335" w:rsidTr="000F3494">
        <w:trPr>
          <w:trHeight w:val="876"/>
          <w:jc w:val="center"/>
        </w:trPr>
        <w:tc>
          <w:tcPr>
            <w:tcW w:w="240" w:type="dxa"/>
            <w:tcBorders>
              <w:top w:val="nil"/>
              <w:bottom w:val="nil"/>
              <w:right w:val="nil"/>
            </w:tcBorders>
          </w:tcPr>
          <w:p w:rsidR="00F1585C" w:rsidRPr="00196335" w:rsidRDefault="00F1585C" w:rsidP="000F3494">
            <w:pPr>
              <w:pStyle w:val="TableParagraph"/>
              <w:spacing w:before="73"/>
              <w:jc w:val="center"/>
              <w:rPr>
                <w:rFonts w:ascii="Times New Roman" w:hAnsi="Times New Roman" w:cs="Times New Roman"/>
                <w:sz w:val="24"/>
              </w:rPr>
            </w:pPr>
          </w:p>
        </w:tc>
        <w:tc>
          <w:tcPr>
            <w:tcW w:w="2970" w:type="dxa"/>
            <w:gridSpan w:val="2"/>
            <w:tcBorders>
              <w:top w:val="nil"/>
              <w:left w:val="nil"/>
              <w:bottom w:val="nil"/>
            </w:tcBorders>
          </w:tcPr>
          <w:p w:rsidR="00F1585C" w:rsidRPr="00196335" w:rsidRDefault="000F3494" w:rsidP="000F3494">
            <w:pPr>
              <w:pStyle w:val="TableParagraph"/>
              <w:spacing w:before="92"/>
              <w:jc w:val="center"/>
              <w:rPr>
                <w:rFonts w:ascii="Times New Roman" w:hAnsi="Times New Roman" w:cs="Times New Roman"/>
                <w:sz w:val="24"/>
              </w:rPr>
            </w:pPr>
            <w:r>
              <w:rPr>
                <w:rFonts w:ascii="Times New Roman" w:hAnsi="Times New Roman" w:cs="Times New Roman"/>
                <w:sz w:val="24"/>
              </w:rPr>
              <w:t xml:space="preserve"> </w:t>
            </w:r>
            <w:r w:rsidR="00F1585C" w:rsidRPr="00196335">
              <w:rPr>
                <w:rFonts w:ascii="Times New Roman" w:hAnsi="Times New Roman" w:cs="Times New Roman"/>
                <w:sz w:val="24"/>
              </w:rPr>
              <w:t>Neither</w:t>
            </w:r>
            <w:r w:rsidR="00196335">
              <w:rPr>
                <w:rFonts w:ascii="Times New Roman" w:hAnsi="Times New Roman" w:cs="Times New Roman"/>
                <w:sz w:val="24"/>
              </w:rPr>
              <w:t xml:space="preserve"> </w:t>
            </w:r>
            <w:r w:rsidR="00F1585C" w:rsidRPr="00196335">
              <w:rPr>
                <w:rFonts w:ascii="Times New Roman" w:hAnsi="Times New Roman" w:cs="Times New Roman"/>
                <w:sz w:val="24"/>
              </w:rPr>
              <w:t>positively</w:t>
            </w:r>
            <w:r w:rsidR="00196335">
              <w:rPr>
                <w:rFonts w:ascii="Times New Roman" w:hAnsi="Times New Roman" w:cs="Times New Roman"/>
                <w:sz w:val="24"/>
              </w:rPr>
              <w:t xml:space="preserve"> </w:t>
            </w:r>
            <w:r w:rsidR="00F1585C" w:rsidRPr="00196335">
              <w:rPr>
                <w:rFonts w:ascii="Times New Roman" w:hAnsi="Times New Roman" w:cs="Times New Roman"/>
                <w:sz w:val="24"/>
              </w:rPr>
              <w:t>nor</w:t>
            </w:r>
            <w:r w:rsidR="00196335">
              <w:rPr>
                <w:rFonts w:ascii="Times New Roman" w:hAnsi="Times New Roman" w:cs="Times New Roman"/>
                <w:sz w:val="24"/>
              </w:rPr>
              <w:t xml:space="preserve"> </w:t>
            </w:r>
            <w:r>
              <w:rPr>
                <w:rFonts w:ascii="Times New Roman" w:hAnsi="Times New Roman" w:cs="Times New Roman"/>
                <w:sz w:val="24"/>
              </w:rPr>
              <w:t xml:space="preserve">  </w:t>
            </w:r>
            <w:r w:rsidR="00F1585C" w:rsidRPr="00196335">
              <w:rPr>
                <w:rFonts w:ascii="Times New Roman" w:hAnsi="Times New Roman" w:cs="Times New Roman"/>
                <w:sz w:val="24"/>
              </w:rPr>
              <w:t>negatively</w:t>
            </w:r>
          </w:p>
        </w:tc>
        <w:tc>
          <w:tcPr>
            <w:tcW w:w="1260" w:type="dxa"/>
            <w:tcBorders>
              <w:top w:val="nil"/>
              <w:bottom w:val="nil"/>
              <w:right w:val="single" w:sz="8" w:space="0" w:color="000000"/>
            </w:tcBorders>
          </w:tcPr>
          <w:p w:rsidR="00F1585C" w:rsidRPr="00196335" w:rsidRDefault="00F1585C" w:rsidP="006A4BBF">
            <w:pPr>
              <w:pStyle w:val="TableParagraph"/>
              <w:spacing w:before="92"/>
              <w:jc w:val="center"/>
              <w:rPr>
                <w:rFonts w:ascii="Times New Roman" w:hAnsi="Times New Roman" w:cs="Times New Roman"/>
                <w:sz w:val="24"/>
              </w:rPr>
            </w:pPr>
            <w:r w:rsidRPr="00196335">
              <w:rPr>
                <w:rFonts w:ascii="Times New Roman" w:hAnsi="Times New Roman" w:cs="Times New Roman"/>
                <w:sz w:val="24"/>
              </w:rPr>
              <w:t>45</w:t>
            </w:r>
          </w:p>
        </w:tc>
        <w:tc>
          <w:tcPr>
            <w:tcW w:w="1260" w:type="dxa"/>
            <w:tcBorders>
              <w:top w:val="nil"/>
              <w:left w:val="single" w:sz="8" w:space="0" w:color="000000"/>
              <w:bottom w:val="nil"/>
              <w:right w:val="single" w:sz="8" w:space="0" w:color="000000"/>
            </w:tcBorders>
          </w:tcPr>
          <w:p w:rsidR="00F1585C" w:rsidRPr="00196335" w:rsidRDefault="00F1585C" w:rsidP="006A4BBF">
            <w:pPr>
              <w:pStyle w:val="TableParagraph"/>
              <w:spacing w:before="92"/>
              <w:jc w:val="center"/>
              <w:rPr>
                <w:rFonts w:ascii="Times New Roman" w:hAnsi="Times New Roman" w:cs="Times New Roman"/>
                <w:sz w:val="24"/>
              </w:rPr>
            </w:pPr>
            <w:r w:rsidRPr="00196335">
              <w:rPr>
                <w:rFonts w:ascii="Times New Roman" w:hAnsi="Times New Roman" w:cs="Times New Roman"/>
                <w:sz w:val="24"/>
              </w:rPr>
              <w:t>60.0</w:t>
            </w:r>
          </w:p>
        </w:tc>
        <w:tc>
          <w:tcPr>
            <w:tcW w:w="1350" w:type="dxa"/>
            <w:tcBorders>
              <w:top w:val="nil"/>
              <w:left w:val="single" w:sz="8" w:space="0" w:color="000000"/>
              <w:bottom w:val="nil"/>
              <w:right w:val="single" w:sz="8" w:space="0" w:color="000000"/>
            </w:tcBorders>
          </w:tcPr>
          <w:p w:rsidR="00F1585C" w:rsidRPr="00196335" w:rsidRDefault="00F1585C" w:rsidP="006A4BBF">
            <w:pPr>
              <w:pStyle w:val="TableParagraph"/>
              <w:spacing w:before="92"/>
              <w:jc w:val="center"/>
              <w:rPr>
                <w:rFonts w:ascii="Times New Roman" w:hAnsi="Times New Roman" w:cs="Times New Roman"/>
                <w:sz w:val="24"/>
              </w:rPr>
            </w:pPr>
            <w:r w:rsidRPr="00196335">
              <w:rPr>
                <w:rFonts w:ascii="Times New Roman" w:hAnsi="Times New Roman" w:cs="Times New Roman"/>
                <w:sz w:val="24"/>
              </w:rPr>
              <w:t>60.0</w:t>
            </w:r>
          </w:p>
        </w:tc>
        <w:tc>
          <w:tcPr>
            <w:tcW w:w="1526" w:type="dxa"/>
            <w:tcBorders>
              <w:top w:val="nil"/>
              <w:left w:val="single" w:sz="8" w:space="0" w:color="000000"/>
              <w:bottom w:val="nil"/>
            </w:tcBorders>
          </w:tcPr>
          <w:p w:rsidR="00F1585C" w:rsidRPr="00196335" w:rsidRDefault="00F1585C" w:rsidP="006A4BBF">
            <w:pPr>
              <w:pStyle w:val="TableParagraph"/>
              <w:spacing w:before="92"/>
              <w:ind w:left="104"/>
              <w:jc w:val="center"/>
              <w:rPr>
                <w:rFonts w:ascii="Times New Roman" w:hAnsi="Times New Roman" w:cs="Times New Roman"/>
                <w:sz w:val="24"/>
              </w:rPr>
            </w:pPr>
            <w:r w:rsidRPr="00196335">
              <w:rPr>
                <w:rFonts w:ascii="Times New Roman" w:hAnsi="Times New Roman" w:cs="Times New Roman"/>
                <w:sz w:val="24"/>
              </w:rPr>
              <w:t>100.0</w:t>
            </w:r>
          </w:p>
        </w:tc>
      </w:tr>
      <w:tr w:rsidR="00F1585C" w:rsidRPr="00196335" w:rsidTr="000F3494">
        <w:trPr>
          <w:trHeight w:val="189"/>
          <w:jc w:val="center"/>
        </w:trPr>
        <w:tc>
          <w:tcPr>
            <w:tcW w:w="240" w:type="dxa"/>
            <w:tcBorders>
              <w:top w:val="nil"/>
              <w:right w:val="nil"/>
            </w:tcBorders>
          </w:tcPr>
          <w:p w:rsidR="00F1585C" w:rsidRPr="00196335" w:rsidRDefault="00F1585C" w:rsidP="000F3494">
            <w:pPr>
              <w:pStyle w:val="TableParagraph"/>
              <w:jc w:val="center"/>
              <w:rPr>
                <w:rFonts w:ascii="Times New Roman" w:hAnsi="Times New Roman" w:cs="Times New Roman"/>
              </w:rPr>
            </w:pPr>
          </w:p>
        </w:tc>
        <w:tc>
          <w:tcPr>
            <w:tcW w:w="2970" w:type="dxa"/>
            <w:gridSpan w:val="2"/>
            <w:tcBorders>
              <w:top w:val="nil"/>
              <w:left w:val="nil"/>
            </w:tcBorders>
          </w:tcPr>
          <w:p w:rsidR="00F1585C" w:rsidRPr="00196335" w:rsidRDefault="00F1585C" w:rsidP="000F3494">
            <w:pPr>
              <w:pStyle w:val="TableParagraph"/>
              <w:spacing w:before="85"/>
              <w:ind w:left="109"/>
              <w:jc w:val="center"/>
              <w:rPr>
                <w:rFonts w:ascii="Times New Roman" w:hAnsi="Times New Roman" w:cs="Times New Roman"/>
                <w:sz w:val="24"/>
              </w:rPr>
            </w:pPr>
            <w:r w:rsidRPr="00196335">
              <w:rPr>
                <w:rFonts w:ascii="Times New Roman" w:hAnsi="Times New Roman" w:cs="Times New Roman"/>
                <w:sz w:val="24"/>
              </w:rPr>
              <w:t>Total</w:t>
            </w:r>
          </w:p>
        </w:tc>
        <w:tc>
          <w:tcPr>
            <w:tcW w:w="1260" w:type="dxa"/>
            <w:tcBorders>
              <w:top w:val="nil"/>
              <w:right w:val="single" w:sz="8" w:space="0" w:color="000000"/>
            </w:tcBorders>
          </w:tcPr>
          <w:p w:rsidR="00F1585C" w:rsidRPr="00196335" w:rsidRDefault="00F1585C" w:rsidP="006A4BBF">
            <w:pPr>
              <w:pStyle w:val="TableParagraph"/>
              <w:spacing w:before="85"/>
              <w:jc w:val="center"/>
              <w:rPr>
                <w:rFonts w:ascii="Times New Roman" w:hAnsi="Times New Roman" w:cs="Times New Roman"/>
                <w:sz w:val="24"/>
              </w:rPr>
            </w:pPr>
            <w:r w:rsidRPr="00196335">
              <w:rPr>
                <w:rFonts w:ascii="Times New Roman" w:hAnsi="Times New Roman" w:cs="Times New Roman"/>
                <w:sz w:val="24"/>
              </w:rPr>
              <w:t>75</w:t>
            </w:r>
          </w:p>
        </w:tc>
        <w:tc>
          <w:tcPr>
            <w:tcW w:w="1260" w:type="dxa"/>
            <w:tcBorders>
              <w:top w:val="nil"/>
              <w:left w:val="single" w:sz="8" w:space="0" w:color="000000"/>
              <w:right w:val="single" w:sz="8" w:space="0" w:color="000000"/>
            </w:tcBorders>
          </w:tcPr>
          <w:p w:rsidR="00F1585C" w:rsidRPr="00196335" w:rsidRDefault="00F1585C" w:rsidP="006A4BBF">
            <w:pPr>
              <w:pStyle w:val="TableParagraph"/>
              <w:spacing w:before="85"/>
              <w:jc w:val="center"/>
              <w:rPr>
                <w:rFonts w:ascii="Times New Roman" w:hAnsi="Times New Roman" w:cs="Times New Roman"/>
                <w:sz w:val="24"/>
              </w:rPr>
            </w:pPr>
            <w:r w:rsidRPr="00196335">
              <w:rPr>
                <w:rFonts w:ascii="Times New Roman" w:hAnsi="Times New Roman" w:cs="Times New Roman"/>
                <w:sz w:val="24"/>
              </w:rPr>
              <w:t>100.0</w:t>
            </w:r>
          </w:p>
        </w:tc>
        <w:tc>
          <w:tcPr>
            <w:tcW w:w="1350" w:type="dxa"/>
            <w:tcBorders>
              <w:top w:val="nil"/>
              <w:left w:val="single" w:sz="8" w:space="0" w:color="000000"/>
              <w:right w:val="single" w:sz="8" w:space="0" w:color="000000"/>
            </w:tcBorders>
          </w:tcPr>
          <w:p w:rsidR="00F1585C" w:rsidRPr="00196335" w:rsidRDefault="00F1585C" w:rsidP="006A4BBF">
            <w:pPr>
              <w:pStyle w:val="TableParagraph"/>
              <w:spacing w:before="85"/>
              <w:jc w:val="center"/>
              <w:rPr>
                <w:rFonts w:ascii="Times New Roman" w:hAnsi="Times New Roman" w:cs="Times New Roman"/>
                <w:sz w:val="24"/>
              </w:rPr>
            </w:pPr>
            <w:r w:rsidRPr="00196335">
              <w:rPr>
                <w:rFonts w:ascii="Times New Roman" w:hAnsi="Times New Roman" w:cs="Times New Roman"/>
                <w:sz w:val="24"/>
              </w:rPr>
              <w:t>100.0</w:t>
            </w:r>
          </w:p>
        </w:tc>
        <w:tc>
          <w:tcPr>
            <w:tcW w:w="1526" w:type="dxa"/>
            <w:tcBorders>
              <w:top w:val="nil"/>
              <w:left w:val="single" w:sz="8" w:space="0" w:color="000000"/>
            </w:tcBorders>
          </w:tcPr>
          <w:p w:rsidR="00F1585C" w:rsidRPr="00196335" w:rsidRDefault="00F1585C" w:rsidP="006A4BBF">
            <w:pPr>
              <w:pStyle w:val="TableParagraph"/>
              <w:jc w:val="center"/>
              <w:rPr>
                <w:rFonts w:ascii="Times New Roman" w:hAnsi="Times New Roman" w:cs="Times New Roman"/>
              </w:rPr>
            </w:pPr>
          </w:p>
        </w:tc>
      </w:tr>
    </w:tbl>
    <w:p w:rsidR="00976885" w:rsidRPr="00733013" w:rsidRDefault="00976885" w:rsidP="00976885">
      <w:pPr>
        <w:spacing w:line="360" w:lineRule="auto"/>
        <w:ind w:right="804"/>
        <w:rPr>
          <w:sz w:val="24"/>
          <w:szCs w:val="24"/>
        </w:rPr>
      </w:pPr>
    </w:p>
    <w:p w:rsidR="00F1585C" w:rsidRDefault="000F3494" w:rsidP="000F3494">
      <w:pPr>
        <w:spacing w:line="360" w:lineRule="auto"/>
        <w:jc w:val="both"/>
        <w:rPr>
          <w:b/>
          <w:sz w:val="24"/>
        </w:rPr>
      </w:pPr>
      <w:r>
        <w:rPr>
          <w:b/>
          <w:sz w:val="24"/>
        </w:rPr>
        <w:t xml:space="preserve">  </w:t>
      </w:r>
      <w:r w:rsidR="00F1585C">
        <w:rPr>
          <w:b/>
          <w:sz w:val="24"/>
        </w:rPr>
        <w:t>Analysis:</w:t>
      </w:r>
    </w:p>
    <w:p w:rsidR="00976885" w:rsidRDefault="00F1585C" w:rsidP="000F3494">
      <w:pPr>
        <w:pStyle w:val="ListParagraph"/>
        <w:spacing w:line="360" w:lineRule="auto"/>
        <w:ind w:left="144"/>
        <w:jc w:val="both"/>
        <w:rPr>
          <w:rFonts w:ascii="Times New Roman" w:hAnsi="Times New Roman" w:cs="Times New Roman"/>
          <w:sz w:val="24"/>
          <w:szCs w:val="24"/>
        </w:rPr>
      </w:pPr>
      <w:r w:rsidRPr="00F1585C">
        <w:rPr>
          <w:rFonts w:ascii="Times New Roman" w:hAnsi="Times New Roman" w:cs="Times New Roman"/>
          <w:sz w:val="24"/>
          <w:szCs w:val="24"/>
        </w:rPr>
        <w:t>From the above table we get to know that 24% of respon</w:t>
      </w:r>
      <w:r w:rsidR="000F3494">
        <w:rPr>
          <w:rFonts w:ascii="Times New Roman" w:hAnsi="Times New Roman" w:cs="Times New Roman"/>
          <w:sz w:val="24"/>
          <w:szCs w:val="24"/>
        </w:rPr>
        <w:t xml:space="preserve">dents performance is positively </w:t>
      </w:r>
      <w:r w:rsidRPr="00F1585C">
        <w:rPr>
          <w:rFonts w:ascii="Times New Roman" w:hAnsi="Times New Roman" w:cs="Times New Roman"/>
          <w:sz w:val="24"/>
          <w:szCs w:val="24"/>
        </w:rPr>
        <w:t>affected</w:t>
      </w:r>
      <w:r w:rsidR="000F3494">
        <w:rPr>
          <w:rFonts w:ascii="Times New Roman" w:hAnsi="Times New Roman" w:cs="Times New Roman"/>
          <w:sz w:val="24"/>
          <w:szCs w:val="24"/>
        </w:rPr>
        <w:t xml:space="preserve"> </w:t>
      </w:r>
      <w:r w:rsidRPr="00F1585C">
        <w:rPr>
          <w:rFonts w:ascii="Times New Roman" w:hAnsi="Times New Roman" w:cs="Times New Roman"/>
          <w:spacing w:val="-1"/>
          <w:sz w:val="24"/>
          <w:szCs w:val="24"/>
        </w:rPr>
        <w:t>from</w:t>
      </w:r>
      <w:r w:rsidR="000F3494">
        <w:rPr>
          <w:rFonts w:ascii="Times New Roman" w:hAnsi="Times New Roman" w:cs="Times New Roman"/>
          <w:spacing w:val="-1"/>
          <w:sz w:val="24"/>
          <w:szCs w:val="24"/>
        </w:rPr>
        <w:t xml:space="preserve"> </w:t>
      </w:r>
      <w:r w:rsidRPr="00F1585C">
        <w:rPr>
          <w:rFonts w:ascii="Times New Roman" w:hAnsi="Times New Roman" w:cs="Times New Roman"/>
          <w:spacing w:val="-1"/>
          <w:sz w:val="24"/>
          <w:szCs w:val="24"/>
        </w:rPr>
        <w:t>their</w:t>
      </w:r>
      <w:r w:rsidR="000F3494">
        <w:rPr>
          <w:rFonts w:ascii="Times New Roman" w:hAnsi="Times New Roman" w:cs="Times New Roman"/>
          <w:spacing w:val="-1"/>
          <w:sz w:val="24"/>
          <w:szCs w:val="24"/>
        </w:rPr>
        <w:t xml:space="preserve"> </w:t>
      </w:r>
      <w:r w:rsidRPr="00F1585C">
        <w:rPr>
          <w:rFonts w:ascii="Times New Roman" w:hAnsi="Times New Roman" w:cs="Times New Roman"/>
          <w:spacing w:val="-1"/>
          <w:sz w:val="24"/>
          <w:szCs w:val="24"/>
        </w:rPr>
        <w:t>emotion/mentalhealth,16%of</w:t>
      </w:r>
      <w:r w:rsidR="000F3494">
        <w:rPr>
          <w:rFonts w:ascii="Times New Roman" w:hAnsi="Times New Roman" w:cs="Times New Roman"/>
          <w:spacing w:val="-1"/>
          <w:sz w:val="24"/>
          <w:szCs w:val="24"/>
        </w:rPr>
        <w:t xml:space="preserve"> </w:t>
      </w:r>
      <w:r w:rsidRPr="00F1585C">
        <w:rPr>
          <w:rFonts w:ascii="Times New Roman" w:hAnsi="Times New Roman" w:cs="Times New Roman"/>
          <w:sz w:val="24"/>
          <w:szCs w:val="24"/>
        </w:rPr>
        <w:t>the</w:t>
      </w:r>
      <w:r w:rsidR="000F3494">
        <w:rPr>
          <w:rFonts w:ascii="Times New Roman" w:hAnsi="Times New Roman" w:cs="Times New Roman"/>
          <w:sz w:val="24"/>
          <w:szCs w:val="24"/>
        </w:rPr>
        <w:t xml:space="preserve"> </w:t>
      </w:r>
      <w:r w:rsidRPr="00F1585C">
        <w:rPr>
          <w:rFonts w:ascii="Times New Roman" w:hAnsi="Times New Roman" w:cs="Times New Roman"/>
          <w:sz w:val="24"/>
          <w:szCs w:val="24"/>
        </w:rPr>
        <w:t>respondents</w:t>
      </w:r>
      <w:r w:rsidR="000F3494">
        <w:rPr>
          <w:rFonts w:ascii="Times New Roman" w:hAnsi="Times New Roman" w:cs="Times New Roman"/>
          <w:sz w:val="24"/>
          <w:szCs w:val="24"/>
        </w:rPr>
        <w:t xml:space="preserve"> </w:t>
      </w:r>
      <w:r w:rsidRPr="00F1585C">
        <w:rPr>
          <w:rFonts w:ascii="Times New Roman" w:hAnsi="Times New Roman" w:cs="Times New Roman"/>
          <w:sz w:val="24"/>
          <w:szCs w:val="24"/>
        </w:rPr>
        <w:t>performance</w:t>
      </w:r>
      <w:r w:rsidR="000F3494">
        <w:rPr>
          <w:rFonts w:ascii="Times New Roman" w:hAnsi="Times New Roman" w:cs="Times New Roman"/>
          <w:sz w:val="24"/>
          <w:szCs w:val="24"/>
        </w:rPr>
        <w:t xml:space="preserve"> </w:t>
      </w:r>
      <w:r w:rsidRPr="00F1585C">
        <w:rPr>
          <w:rFonts w:ascii="Times New Roman" w:hAnsi="Times New Roman" w:cs="Times New Roman"/>
          <w:sz w:val="24"/>
          <w:szCs w:val="24"/>
        </w:rPr>
        <w:t>is</w:t>
      </w:r>
      <w:r w:rsidR="000F3494">
        <w:rPr>
          <w:rFonts w:ascii="Times New Roman" w:hAnsi="Times New Roman" w:cs="Times New Roman"/>
          <w:sz w:val="24"/>
          <w:szCs w:val="24"/>
        </w:rPr>
        <w:t xml:space="preserve"> </w:t>
      </w:r>
      <w:r w:rsidRPr="00F1585C">
        <w:rPr>
          <w:rFonts w:ascii="Times New Roman" w:hAnsi="Times New Roman" w:cs="Times New Roman"/>
          <w:sz w:val="24"/>
          <w:szCs w:val="24"/>
        </w:rPr>
        <w:t>negatively</w:t>
      </w:r>
      <w:r w:rsidR="000F3494">
        <w:rPr>
          <w:rFonts w:ascii="Times New Roman" w:hAnsi="Times New Roman" w:cs="Times New Roman"/>
          <w:sz w:val="24"/>
          <w:szCs w:val="24"/>
        </w:rPr>
        <w:t xml:space="preserve"> </w:t>
      </w:r>
      <w:r w:rsidRPr="00F1585C">
        <w:rPr>
          <w:rFonts w:ascii="Times New Roman" w:hAnsi="Times New Roman" w:cs="Times New Roman"/>
          <w:sz w:val="24"/>
          <w:szCs w:val="24"/>
        </w:rPr>
        <w:t>affected</w:t>
      </w:r>
      <w:r w:rsidR="000F3494">
        <w:rPr>
          <w:rFonts w:ascii="Times New Roman" w:hAnsi="Times New Roman" w:cs="Times New Roman"/>
          <w:sz w:val="24"/>
          <w:szCs w:val="24"/>
        </w:rPr>
        <w:t xml:space="preserve"> </w:t>
      </w:r>
      <w:r w:rsidRPr="00F1585C">
        <w:rPr>
          <w:rFonts w:ascii="Times New Roman" w:hAnsi="Times New Roman" w:cs="Times New Roman"/>
          <w:sz w:val="24"/>
          <w:szCs w:val="24"/>
        </w:rPr>
        <w:t>from</w:t>
      </w:r>
      <w:r w:rsidR="000F3494">
        <w:rPr>
          <w:rFonts w:ascii="Times New Roman" w:hAnsi="Times New Roman" w:cs="Times New Roman"/>
          <w:sz w:val="24"/>
          <w:szCs w:val="24"/>
        </w:rPr>
        <w:t xml:space="preserve"> </w:t>
      </w:r>
      <w:r w:rsidRPr="00F1585C">
        <w:rPr>
          <w:rFonts w:ascii="Times New Roman" w:hAnsi="Times New Roman" w:cs="Times New Roman"/>
          <w:spacing w:val="-1"/>
          <w:sz w:val="24"/>
          <w:szCs w:val="24"/>
        </w:rPr>
        <w:t>their</w:t>
      </w:r>
      <w:r w:rsidR="000F3494">
        <w:rPr>
          <w:rFonts w:ascii="Times New Roman" w:hAnsi="Times New Roman" w:cs="Times New Roman"/>
          <w:spacing w:val="-1"/>
          <w:sz w:val="24"/>
          <w:szCs w:val="24"/>
        </w:rPr>
        <w:t xml:space="preserve"> </w:t>
      </w:r>
      <w:r w:rsidRPr="00F1585C">
        <w:rPr>
          <w:rFonts w:ascii="Times New Roman" w:hAnsi="Times New Roman" w:cs="Times New Roman"/>
          <w:spacing w:val="-1"/>
          <w:sz w:val="24"/>
          <w:szCs w:val="24"/>
        </w:rPr>
        <w:t>emotion/mental</w:t>
      </w:r>
      <w:r w:rsidR="000F3494">
        <w:rPr>
          <w:rFonts w:ascii="Times New Roman" w:hAnsi="Times New Roman" w:cs="Times New Roman"/>
          <w:spacing w:val="-1"/>
          <w:sz w:val="24"/>
          <w:szCs w:val="24"/>
        </w:rPr>
        <w:t xml:space="preserve"> </w:t>
      </w:r>
      <w:r w:rsidRPr="00F1585C">
        <w:rPr>
          <w:rFonts w:ascii="Times New Roman" w:hAnsi="Times New Roman" w:cs="Times New Roman"/>
          <w:spacing w:val="-1"/>
          <w:sz w:val="24"/>
          <w:szCs w:val="24"/>
        </w:rPr>
        <w:t>health</w:t>
      </w:r>
      <w:r w:rsidR="000F3494">
        <w:rPr>
          <w:rFonts w:ascii="Times New Roman" w:hAnsi="Times New Roman" w:cs="Times New Roman"/>
          <w:spacing w:val="-1"/>
          <w:sz w:val="24"/>
          <w:szCs w:val="24"/>
        </w:rPr>
        <w:t xml:space="preserve"> </w:t>
      </w:r>
      <w:r w:rsidRPr="00F1585C">
        <w:rPr>
          <w:rFonts w:ascii="Times New Roman" w:hAnsi="Times New Roman" w:cs="Times New Roman"/>
          <w:spacing w:val="-1"/>
          <w:sz w:val="24"/>
          <w:szCs w:val="24"/>
        </w:rPr>
        <w:t>and</w:t>
      </w:r>
      <w:r w:rsidR="000F3494">
        <w:rPr>
          <w:rFonts w:ascii="Times New Roman" w:hAnsi="Times New Roman" w:cs="Times New Roman"/>
          <w:spacing w:val="-1"/>
          <w:sz w:val="24"/>
          <w:szCs w:val="24"/>
        </w:rPr>
        <w:t xml:space="preserve"> </w:t>
      </w:r>
      <w:r w:rsidRPr="00F1585C">
        <w:rPr>
          <w:rFonts w:ascii="Times New Roman" w:hAnsi="Times New Roman" w:cs="Times New Roman"/>
          <w:spacing w:val="-1"/>
          <w:sz w:val="24"/>
          <w:szCs w:val="24"/>
        </w:rPr>
        <w:t>45%</w:t>
      </w:r>
      <w:r w:rsidR="000F3494">
        <w:rPr>
          <w:rFonts w:ascii="Times New Roman" w:hAnsi="Times New Roman" w:cs="Times New Roman"/>
          <w:spacing w:val="-1"/>
          <w:sz w:val="24"/>
          <w:szCs w:val="24"/>
        </w:rPr>
        <w:t xml:space="preserve"> </w:t>
      </w:r>
      <w:r w:rsidRPr="00F1585C">
        <w:rPr>
          <w:rFonts w:ascii="Times New Roman" w:hAnsi="Times New Roman" w:cs="Times New Roman"/>
          <w:spacing w:val="-1"/>
          <w:sz w:val="24"/>
          <w:szCs w:val="24"/>
        </w:rPr>
        <w:t>of</w:t>
      </w:r>
      <w:r w:rsidR="000F3494">
        <w:rPr>
          <w:rFonts w:ascii="Times New Roman" w:hAnsi="Times New Roman" w:cs="Times New Roman"/>
          <w:spacing w:val="-1"/>
          <w:sz w:val="24"/>
          <w:szCs w:val="24"/>
        </w:rPr>
        <w:t xml:space="preserve"> </w:t>
      </w:r>
      <w:r w:rsidRPr="00F1585C">
        <w:rPr>
          <w:rFonts w:ascii="Times New Roman" w:hAnsi="Times New Roman" w:cs="Times New Roman"/>
          <w:spacing w:val="-1"/>
          <w:sz w:val="24"/>
          <w:szCs w:val="24"/>
        </w:rPr>
        <w:t>the</w:t>
      </w:r>
      <w:r w:rsidR="000F3494">
        <w:rPr>
          <w:rFonts w:ascii="Times New Roman" w:hAnsi="Times New Roman" w:cs="Times New Roman"/>
          <w:spacing w:val="-1"/>
          <w:sz w:val="24"/>
          <w:szCs w:val="24"/>
        </w:rPr>
        <w:t xml:space="preserve"> </w:t>
      </w:r>
      <w:r w:rsidRPr="00F1585C">
        <w:rPr>
          <w:rFonts w:ascii="Times New Roman" w:hAnsi="Times New Roman" w:cs="Times New Roman"/>
          <w:spacing w:val="-1"/>
          <w:sz w:val="24"/>
          <w:szCs w:val="24"/>
        </w:rPr>
        <w:t>respondents</w:t>
      </w:r>
      <w:r w:rsidR="000F3494">
        <w:rPr>
          <w:rFonts w:ascii="Times New Roman" w:hAnsi="Times New Roman" w:cs="Times New Roman"/>
          <w:spacing w:val="-1"/>
          <w:sz w:val="24"/>
          <w:szCs w:val="24"/>
        </w:rPr>
        <w:t xml:space="preserve"> </w:t>
      </w:r>
      <w:r w:rsidRPr="00F1585C">
        <w:rPr>
          <w:rFonts w:ascii="Times New Roman" w:hAnsi="Times New Roman" w:cs="Times New Roman"/>
          <w:spacing w:val="-1"/>
          <w:sz w:val="24"/>
          <w:szCs w:val="24"/>
        </w:rPr>
        <w:t>performs</w:t>
      </w:r>
      <w:r w:rsidR="000F3494">
        <w:rPr>
          <w:rFonts w:ascii="Times New Roman" w:hAnsi="Times New Roman" w:cs="Times New Roman"/>
          <w:spacing w:val="-1"/>
          <w:sz w:val="24"/>
          <w:szCs w:val="24"/>
        </w:rPr>
        <w:t xml:space="preserve"> </w:t>
      </w:r>
      <w:r w:rsidRPr="00F1585C">
        <w:rPr>
          <w:rFonts w:ascii="Times New Roman" w:hAnsi="Times New Roman" w:cs="Times New Roman"/>
          <w:sz w:val="24"/>
          <w:szCs w:val="24"/>
        </w:rPr>
        <w:t>is neither positively</w:t>
      </w:r>
      <w:r w:rsidR="000F3494">
        <w:rPr>
          <w:rFonts w:ascii="Times New Roman" w:hAnsi="Times New Roman" w:cs="Times New Roman"/>
          <w:sz w:val="24"/>
          <w:szCs w:val="24"/>
        </w:rPr>
        <w:t xml:space="preserve"> </w:t>
      </w:r>
      <w:r w:rsidRPr="00F1585C">
        <w:rPr>
          <w:rFonts w:ascii="Times New Roman" w:hAnsi="Times New Roman" w:cs="Times New Roman"/>
          <w:sz w:val="24"/>
          <w:szCs w:val="24"/>
        </w:rPr>
        <w:t>affected</w:t>
      </w:r>
      <w:r w:rsidR="000F3494">
        <w:rPr>
          <w:rFonts w:ascii="Times New Roman" w:hAnsi="Times New Roman" w:cs="Times New Roman"/>
          <w:sz w:val="24"/>
          <w:szCs w:val="24"/>
        </w:rPr>
        <w:t xml:space="preserve"> </w:t>
      </w:r>
      <w:r w:rsidRPr="00F1585C">
        <w:rPr>
          <w:rFonts w:ascii="Times New Roman" w:hAnsi="Times New Roman" w:cs="Times New Roman"/>
          <w:sz w:val="24"/>
          <w:szCs w:val="24"/>
        </w:rPr>
        <w:t>nor</w:t>
      </w:r>
      <w:r w:rsidR="000F3494">
        <w:rPr>
          <w:rFonts w:ascii="Times New Roman" w:hAnsi="Times New Roman" w:cs="Times New Roman"/>
          <w:sz w:val="24"/>
          <w:szCs w:val="24"/>
        </w:rPr>
        <w:t xml:space="preserve"> </w:t>
      </w:r>
      <w:r w:rsidRPr="00F1585C">
        <w:rPr>
          <w:rFonts w:ascii="Times New Roman" w:hAnsi="Times New Roman" w:cs="Times New Roman"/>
          <w:sz w:val="24"/>
          <w:szCs w:val="24"/>
        </w:rPr>
        <w:t>negatively</w:t>
      </w:r>
      <w:r w:rsidR="000F3494">
        <w:rPr>
          <w:rFonts w:ascii="Times New Roman" w:hAnsi="Times New Roman" w:cs="Times New Roman"/>
          <w:sz w:val="24"/>
          <w:szCs w:val="24"/>
        </w:rPr>
        <w:t xml:space="preserve"> </w:t>
      </w:r>
      <w:r w:rsidRPr="00F1585C">
        <w:rPr>
          <w:rFonts w:ascii="Times New Roman" w:hAnsi="Times New Roman" w:cs="Times New Roman"/>
          <w:sz w:val="24"/>
          <w:szCs w:val="24"/>
        </w:rPr>
        <w:t>affected</w:t>
      </w:r>
      <w:r w:rsidR="000F3494">
        <w:rPr>
          <w:rFonts w:ascii="Times New Roman" w:hAnsi="Times New Roman" w:cs="Times New Roman"/>
          <w:sz w:val="24"/>
          <w:szCs w:val="24"/>
        </w:rPr>
        <w:t xml:space="preserve"> </w:t>
      </w:r>
      <w:r w:rsidRPr="00F1585C">
        <w:rPr>
          <w:rFonts w:ascii="Times New Roman" w:hAnsi="Times New Roman" w:cs="Times New Roman"/>
          <w:sz w:val="24"/>
          <w:szCs w:val="24"/>
        </w:rPr>
        <w:t>from</w:t>
      </w:r>
      <w:r w:rsidR="000F3494">
        <w:rPr>
          <w:rFonts w:ascii="Times New Roman" w:hAnsi="Times New Roman" w:cs="Times New Roman"/>
          <w:sz w:val="24"/>
          <w:szCs w:val="24"/>
        </w:rPr>
        <w:t xml:space="preserve"> </w:t>
      </w:r>
      <w:r w:rsidRPr="00F1585C">
        <w:rPr>
          <w:rFonts w:ascii="Times New Roman" w:hAnsi="Times New Roman" w:cs="Times New Roman"/>
          <w:sz w:val="24"/>
          <w:szCs w:val="24"/>
        </w:rPr>
        <w:t>their</w:t>
      </w:r>
      <w:r w:rsidR="000F3494">
        <w:rPr>
          <w:rFonts w:ascii="Times New Roman" w:hAnsi="Times New Roman" w:cs="Times New Roman"/>
          <w:sz w:val="24"/>
          <w:szCs w:val="24"/>
        </w:rPr>
        <w:t xml:space="preserve"> </w:t>
      </w:r>
      <w:r w:rsidRPr="00F1585C">
        <w:rPr>
          <w:rFonts w:ascii="Times New Roman" w:hAnsi="Times New Roman" w:cs="Times New Roman"/>
          <w:sz w:val="24"/>
          <w:szCs w:val="24"/>
        </w:rPr>
        <w:t>emotional/mental</w:t>
      </w:r>
      <w:r w:rsidR="000F3494">
        <w:rPr>
          <w:rFonts w:ascii="Times New Roman" w:hAnsi="Times New Roman" w:cs="Times New Roman"/>
          <w:sz w:val="24"/>
          <w:szCs w:val="24"/>
        </w:rPr>
        <w:t xml:space="preserve"> </w:t>
      </w:r>
      <w:r w:rsidRPr="00F1585C">
        <w:rPr>
          <w:rFonts w:ascii="Times New Roman" w:hAnsi="Times New Roman" w:cs="Times New Roman"/>
          <w:sz w:val="24"/>
          <w:szCs w:val="24"/>
        </w:rPr>
        <w:t>health</w:t>
      </w:r>
      <w:r>
        <w:rPr>
          <w:rFonts w:ascii="Times New Roman" w:hAnsi="Times New Roman" w:cs="Times New Roman"/>
          <w:sz w:val="24"/>
          <w:szCs w:val="24"/>
        </w:rPr>
        <w:t>.</w:t>
      </w:r>
    </w:p>
    <w:p w:rsidR="000F3494" w:rsidRPr="00F1585C" w:rsidRDefault="000F3494" w:rsidP="000F3494">
      <w:pPr>
        <w:pStyle w:val="ListParagraph"/>
        <w:spacing w:line="360" w:lineRule="auto"/>
        <w:ind w:left="144"/>
        <w:jc w:val="both"/>
        <w:rPr>
          <w:rFonts w:ascii="Times New Roman" w:hAnsi="Times New Roman" w:cs="Times New Roman"/>
          <w:sz w:val="24"/>
          <w:szCs w:val="24"/>
        </w:rPr>
      </w:pPr>
    </w:p>
    <w:p w:rsidR="00F1585C" w:rsidRPr="00DD372C" w:rsidRDefault="00F1585C" w:rsidP="000F3494">
      <w:pPr>
        <w:spacing w:line="360" w:lineRule="auto"/>
        <w:ind w:left="144" w:right="-144"/>
        <w:jc w:val="both"/>
        <w:rPr>
          <w:b/>
          <w:sz w:val="24"/>
          <w:szCs w:val="24"/>
        </w:rPr>
      </w:pPr>
      <w:r w:rsidRPr="00DD372C">
        <w:rPr>
          <w:b/>
          <w:sz w:val="24"/>
          <w:szCs w:val="24"/>
        </w:rPr>
        <w:t>Interpretation:</w:t>
      </w:r>
    </w:p>
    <w:p w:rsidR="00C14311" w:rsidRDefault="00F1585C" w:rsidP="009D32EA">
      <w:pPr>
        <w:pStyle w:val="BodyText"/>
        <w:spacing w:before="130" w:line="360" w:lineRule="auto"/>
        <w:ind w:left="144"/>
        <w:jc w:val="both"/>
        <w:rPr>
          <w:color w:val="1F1F1F"/>
        </w:rPr>
      </w:pPr>
      <w:r>
        <w:rPr>
          <w:color w:val="1F1F1F"/>
        </w:rPr>
        <w:t xml:space="preserve">Majority of the respondent’s performance is neither positively affected nor negatively </w:t>
      </w:r>
      <w:proofErr w:type="spellStart"/>
      <w:r>
        <w:rPr>
          <w:color w:val="1F1F1F"/>
        </w:rPr>
        <w:t>affectedfrom</w:t>
      </w:r>
      <w:proofErr w:type="spellEnd"/>
      <w:r>
        <w:rPr>
          <w:color w:val="1F1F1F"/>
        </w:rPr>
        <w:t xml:space="preserve"> their emotional/mental health suggests that there may be </w:t>
      </w:r>
      <w:proofErr w:type="gramStart"/>
      <w:r>
        <w:rPr>
          <w:color w:val="1F1F1F"/>
        </w:rPr>
        <w:t>a disconnect</w:t>
      </w:r>
      <w:proofErr w:type="gramEnd"/>
      <w:r>
        <w:rPr>
          <w:color w:val="1F1F1F"/>
        </w:rPr>
        <w:t xml:space="preserve"> between </w:t>
      </w:r>
      <w:proofErr w:type="spellStart"/>
      <w:r>
        <w:rPr>
          <w:color w:val="1F1F1F"/>
        </w:rPr>
        <w:t>employeeemotional</w:t>
      </w:r>
      <w:proofErr w:type="spellEnd"/>
      <w:r>
        <w:rPr>
          <w:color w:val="1F1F1F"/>
        </w:rPr>
        <w:t>/mental health and performance and they might n</w:t>
      </w:r>
      <w:r w:rsidR="000F3494">
        <w:rPr>
          <w:color w:val="1F1F1F"/>
        </w:rPr>
        <w:t>o</w:t>
      </w:r>
      <w:r>
        <w:rPr>
          <w:color w:val="1F1F1F"/>
        </w:rPr>
        <w:t xml:space="preserve">t be </w:t>
      </w:r>
      <w:r w:rsidR="000F3494">
        <w:rPr>
          <w:color w:val="1F1F1F"/>
        </w:rPr>
        <w:t>aware</w:t>
      </w:r>
      <w:r>
        <w:rPr>
          <w:color w:val="1F1F1F"/>
        </w:rPr>
        <w:t xml:space="preserve"> of the impact of their</w:t>
      </w:r>
      <w:r w:rsidR="000F3494">
        <w:rPr>
          <w:color w:val="1F1F1F"/>
        </w:rPr>
        <w:t xml:space="preserve"> </w:t>
      </w:r>
      <w:r>
        <w:rPr>
          <w:color w:val="1F1F1F"/>
        </w:rPr>
        <w:t>emotional/mental</w:t>
      </w:r>
      <w:r w:rsidR="000F3494">
        <w:rPr>
          <w:color w:val="1F1F1F"/>
        </w:rPr>
        <w:t xml:space="preserve"> </w:t>
      </w:r>
      <w:r>
        <w:rPr>
          <w:color w:val="1F1F1F"/>
        </w:rPr>
        <w:t>health</w:t>
      </w:r>
      <w:r w:rsidR="000F3494">
        <w:rPr>
          <w:color w:val="1F1F1F"/>
        </w:rPr>
        <w:t xml:space="preserve"> </w:t>
      </w:r>
      <w:r>
        <w:rPr>
          <w:color w:val="1F1F1F"/>
        </w:rPr>
        <w:t>on</w:t>
      </w:r>
      <w:r w:rsidR="000F3494">
        <w:rPr>
          <w:color w:val="1F1F1F"/>
        </w:rPr>
        <w:t xml:space="preserve"> </w:t>
      </w:r>
      <w:r>
        <w:rPr>
          <w:color w:val="1F1F1F"/>
        </w:rPr>
        <w:t>their</w:t>
      </w:r>
      <w:r w:rsidR="000F3494">
        <w:rPr>
          <w:color w:val="1F1F1F"/>
        </w:rPr>
        <w:t xml:space="preserve"> </w:t>
      </w:r>
      <w:r>
        <w:rPr>
          <w:color w:val="1F1F1F"/>
        </w:rPr>
        <w:t>performance.</w:t>
      </w:r>
    </w:p>
    <w:p w:rsidR="00F1585C" w:rsidRDefault="00F1585C" w:rsidP="00F1585C">
      <w:pPr>
        <w:pStyle w:val="BodyText"/>
        <w:spacing w:before="130" w:line="360" w:lineRule="auto"/>
        <w:ind w:left="144"/>
        <w:jc w:val="both"/>
        <w:rPr>
          <w:color w:val="1F1F1F"/>
        </w:rPr>
      </w:pPr>
    </w:p>
    <w:p w:rsidR="00F1585C" w:rsidRPr="00EB1E8A" w:rsidRDefault="00F1585C" w:rsidP="00EB1E8A">
      <w:pPr>
        <w:pStyle w:val="ListParagraph"/>
        <w:numPr>
          <w:ilvl w:val="0"/>
          <w:numId w:val="10"/>
        </w:numPr>
        <w:ind w:left="432"/>
        <w:jc w:val="both"/>
        <w:rPr>
          <w:rFonts w:ascii="Times New Roman" w:eastAsiaTheme="majorEastAsia" w:hAnsi="Times New Roman" w:cs="Times New Roman"/>
          <w:b/>
          <w:sz w:val="24"/>
          <w:szCs w:val="28"/>
        </w:rPr>
      </w:pPr>
      <w:r w:rsidRPr="00EB1E8A">
        <w:rPr>
          <w:rFonts w:ascii="Times New Roman" w:eastAsiaTheme="majorEastAsia" w:hAnsi="Times New Roman" w:cs="Times New Roman"/>
          <w:b/>
          <w:sz w:val="24"/>
          <w:szCs w:val="28"/>
        </w:rPr>
        <w:lastRenderedPageBreak/>
        <w:t>DO YOU FEEL THAT YOU CURRENTLY HAVE A GOOD BALANCE OF MAINTAINING YOURE EMOTIONS AND PERFORMING THE JOB?</w:t>
      </w:r>
    </w:p>
    <w:tbl>
      <w:tblPr>
        <w:tblpPr w:leftFromText="180" w:rightFromText="180" w:vertAnchor="text" w:horzAnchor="margin" w:tblpY="94"/>
        <w:tblW w:w="0" w:type="auto"/>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013"/>
        <w:gridCol w:w="1034"/>
        <w:gridCol w:w="1603"/>
        <w:gridCol w:w="1403"/>
        <w:gridCol w:w="1926"/>
        <w:gridCol w:w="2044"/>
      </w:tblGrid>
      <w:tr w:rsidR="00F1585C" w:rsidTr="006A4BBF">
        <w:trPr>
          <w:trHeight w:val="1035"/>
        </w:trPr>
        <w:tc>
          <w:tcPr>
            <w:tcW w:w="2046" w:type="dxa"/>
            <w:gridSpan w:val="2"/>
          </w:tcPr>
          <w:p w:rsidR="00F1585C" w:rsidRPr="00EB1E8A" w:rsidRDefault="00EB1E8A" w:rsidP="00EB1E8A">
            <w:pPr>
              <w:pStyle w:val="TableParagraph"/>
              <w:spacing w:line="262" w:lineRule="exact"/>
              <w:ind w:left="109"/>
              <w:jc w:val="center"/>
              <w:rPr>
                <w:rFonts w:ascii="Times New Roman" w:hAnsi="Times New Roman" w:cs="Times New Roman"/>
                <w:sz w:val="24"/>
              </w:rPr>
            </w:pPr>
            <w:r w:rsidRPr="00EB1E8A">
              <w:rPr>
                <w:rFonts w:ascii="Times New Roman" w:hAnsi="Times New Roman" w:cs="Times New Roman"/>
                <w:sz w:val="24"/>
              </w:rPr>
              <w:t>Particulars</w:t>
            </w:r>
          </w:p>
        </w:tc>
        <w:tc>
          <w:tcPr>
            <w:tcW w:w="1603" w:type="dxa"/>
            <w:tcBorders>
              <w:right w:val="single" w:sz="8" w:space="0" w:color="000000"/>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r w:rsidRPr="00EB1E8A">
              <w:rPr>
                <w:rFonts w:ascii="Times New Roman" w:hAnsi="Times New Roman" w:cs="Times New Roman"/>
                <w:sz w:val="24"/>
              </w:rPr>
              <w:t>Frequency</w:t>
            </w:r>
          </w:p>
        </w:tc>
        <w:tc>
          <w:tcPr>
            <w:tcW w:w="1403" w:type="dxa"/>
            <w:tcBorders>
              <w:left w:val="single" w:sz="8" w:space="0" w:color="000000"/>
              <w:right w:val="single" w:sz="8" w:space="0" w:color="000000"/>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r w:rsidRPr="00EB1E8A">
              <w:rPr>
                <w:rFonts w:ascii="Times New Roman" w:hAnsi="Times New Roman" w:cs="Times New Roman"/>
                <w:sz w:val="24"/>
              </w:rPr>
              <w:t>Percent</w:t>
            </w:r>
          </w:p>
        </w:tc>
        <w:tc>
          <w:tcPr>
            <w:tcW w:w="1926" w:type="dxa"/>
            <w:tcBorders>
              <w:left w:val="single" w:sz="8" w:space="0" w:color="000000"/>
              <w:right w:val="single" w:sz="8" w:space="0" w:color="000000"/>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r w:rsidRPr="00EB1E8A">
              <w:rPr>
                <w:rFonts w:ascii="Times New Roman" w:hAnsi="Times New Roman" w:cs="Times New Roman"/>
                <w:sz w:val="24"/>
              </w:rPr>
              <w:t>Valid</w:t>
            </w:r>
          </w:p>
          <w:p w:rsidR="00F1585C" w:rsidRPr="00EB1E8A" w:rsidRDefault="00F1585C" w:rsidP="00EB1E8A">
            <w:pPr>
              <w:pStyle w:val="TableParagraph"/>
              <w:spacing w:before="134" w:line="262" w:lineRule="exact"/>
              <w:ind w:left="109"/>
              <w:jc w:val="center"/>
              <w:rPr>
                <w:rFonts w:ascii="Times New Roman" w:hAnsi="Times New Roman" w:cs="Times New Roman"/>
                <w:sz w:val="24"/>
              </w:rPr>
            </w:pPr>
            <w:r w:rsidRPr="00EB1E8A">
              <w:rPr>
                <w:rFonts w:ascii="Times New Roman" w:hAnsi="Times New Roman" w:cs="Times New Roman"/>
                <w:sz w:val="24"/>
              </w:rPr>
              <w:t>Percent</w:t>
            </w:r>
          </w:p>
        </w:tc>
        <w:tc>
          <w:tcPr>
            <w:tcW w:w="2044" w:type="dxa"/>
            <w:tcBorders>
              <w:left w:val="single" w:sz="8" w:space="0" w:color="000000"/>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r w:rsidRPr="00EB1E8A">
              <w:rPr>
                <w:rFonts w:ascii="Times New Roman" w:hAnsi="Times New Roman" w:cs="Times New Roman"/>
                <w:sz w:val="24"/>
              </w:rPr>
              <w:t>Cumulative</w:t>
            </w:r>
          </w:p>
          <w:p w:rsidR="00F1585C" w:rsidRPr="00EB1E8A" w:rsidRDefault="00F1585C" w:rsidP="00EB1E8A">
            <w:pPr>
              <w:pStyle w:val="TableParagraph"/>
              <w:spacing w:before="134" w:line="262" w:lineRule="exact"/>
              <w:ind w:left="109"/>
              <w:jc w:val="center"/>
              <w:rPr>
                <w:rFonts w:ascii="Times New Roman" w:hAnsi="Times New Roman" w:cs="Times New Roman"/>
                <w:sz w:val="24"/>
              </w:rPr>
            </w:pPr>
            <w:r w:rsidRPr="00EB1E8A">
              <w:rPr>
                <w:rFonts w:ascii="Times New Roman" w:hAnsi="Times New Roman" w:cs="Times New Roman"/>
                <w:sz w:val="24"/>
              </w:rPr>
              <w:t>Percent</w:t>
            </w:r>
          </w:p>
        </w:tc>
      </w:tr>
      <w:tr w:rsidR="00F1585C" w:rsidTr="006A4BBF">
        <w:trPr>
          <w:trHeight w:val="451"/>
        </w:trPr>
        <w:tc>
          <w:tcPr>
            <w:tcW w:w="1013" w:type="dxa"/>
            <w:tcBorders>
              <w:bottom w:val="nil"/>
              <w:right w:val="nil"/>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p>
        </w:tc>
        <w:tc>
          <w:tcPr>
            <w:tcW w:w="1034" w:type="dxa"/>
            <w:tcBorders>
              <w:left w:val="nil"/>
              <w:bottom w:val="nil"/>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r w:rsidRPr="00EB1E8A">
              <w:rPr>
                <w:rFonts w:ascii="Times New Roman" w:hAnsi="Times New Roman" w:cs="Times New Roman"/>
                <w:sz w:val="24"/>
              </w:rPr>
              <w:t>Yes</w:t>
            </w:r>
          </w:p>
        </w:tc>
        <w:tc>
          <w:tcPr>
            <w:tcW w:w="1603" w:type="dxa"/>
            <w:tcBorders>
              <w:bottom w:val="nil"/>
              <w:right w:val="single" w:sz="8" w:space="0" w:color="000000"/>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r w:rsidRPr="00EB1E8A">
              <w:rPr>
                <w:rFonts w:ascii="Times New Roman" w:hAnsi="Times New Roman" w:cs="Times New Roman"/>
                <w:sz w:val="24"/>
              </w:rPr>
              <w:t>51</w:t>
            </w:r>
          </w:p>
        </w:tc>
        <w:tc>
          <w:tcPr>
            <w:tcW w:w="1403" w:type="dxa"/>
            <w:tcBorders>
              <w:left w:val="single" w:sz="8" w:space="0" w:color="000000"/>
              <w:bottom w:val="nil"/>
              <w:right w:val="single" w:sz="8" w:space="0" w:color="000000"/>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r w:rsidRPr="00EB1E8A">
              <w:rPr>
                <w:rFonts w:ascii="Times New Roman" w:hAnsi="Times New Roman" w:cs="Times New Roman"/>
                <w:sz w:val="24"/>
              </w:rPr>
              <w:t>68.0</w:t>
            </w:r>
          </w:p>
        </w:tc>
        <w:tc>
          <w:tcPr>
            <w:tcW w:w="1926" w:type="dxa"/>
            <w:tcBorders>
              <w:left w:val="single" w:sz="8" w:space="0" w:color="000000"/>
              <w:bottom w:val="nil"/>
              <w:right w:val="single" w:sz="8" w:space="0" w:color="000000"/>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r w:rsidRPr="00EB1E8A">
              <w:rPr>
                <w:rFonts w:ascii="Times New Roman" w:hAnsi="Times New Roman" w:cs="Times New Roman"/>
                <w:sz w:val="24"/>
              </w:rPr>
              <w:t>68.0</w:t>
            </w:r>
          </w:p>
        </w:tc>
        <w:tc>
          <w:tcPr>
            <w:tcW w:w="2044" w:type="dxa"/>
            <w:tcBorders>
              <w:left w:val="single" w:sz="8" w:space="0" w:color="000000"/>
              <w:bottom w:val="nil"/>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r w:rsidRPr="00EB1E8A">
              <w:rPr>
                <w:rFonts w:ascii="Times New Roman" w:hAnsi="Times New Roman" w:cs="Times New Roman"/>
                <w:sz w:val="24"/>
              </w:rPr>
              <w:t>68.0</w:t>
            </w:r>
          </w:p>
        </w:tc>
      </w:tr>
      <w:tr w:rsidR="00F1585C" w:rsidTr="006A4BBF">
        <w:trPr>
          <w:trHeight w:val="570"/>
        </w:trPr>
        <w:tc>
          <w:tcPr>
            <w:tcW w:w="1013" w:type="dxa"/>
            <w:tcBorders>
              <w:top w:val="nil"/>
              <w:bottom w:val="nil"/>
              <w:right w:val="nil"/>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r w:rsidRPr="00EB1E8A">
              <w:rPr>
                <w:rFonts w:ascii="Times New Roman" w:hAnsi="Times New Roman" w:cs="Times New Roman"/>
                <w:sz w:val="24"/>
              </w:rPr>
              <w:t>Valid</w:t>
            </w:r>
          </w:p>
        </w:tc>
        <w:tc>
          <w:tcPr>
            <w:tcW w:w="1034" w:type="dxa"/>
            <w:tcBorders>
              <w:top w:val="nil"/>
              <w:left w:val="nil"/>
              <w:bottom w:val="nil"/>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r w:rsidRPr="00EB1E8A">
              <w:rPr>
                <w:rFonts w:ascii="Times New Roman" w:hAnsi="Times New Roman" w:cs="Times New Roman"/>
                <w:sz w:val="24"/>
              </w:rPr>
              <w:t>No</w:t>
            </w:r>
          </w:p>
        </w:tc>
        <w:tc>
          <w:tcPr>
            <w:tcW w:w="1603" w:type="dxa"/>
            <w:tcBorders>
              <w:top w:val="nil"/>
              <w:bottom w:val="nil"/>
              <w:right w:val="single" w:sz="8" w:space="0" w:color="000000"/>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r w:rsidRPr="00EB1E8A">
              <w:rPr>
                <w:rFonts w:ascii="Times New Roman" w:hAnsi="Times New Roman" w:cs="Times New Roman"/>
                <w:sz w:val="24"/>
              </w:rPr>
              <w:t>24</w:t>
            </w:r>
          </w:p>
        </w:tc>
        <w:tc>
          <w:tcPr>
            <w:tcW w:w="1403" w:type="dxa"/>
            <w:tcBorders>
              <w:top w:val="nil"/>
              <w:left w:val="single" w:sz="8" w:space="0" w:color="000000"/>
              <w:bottom w:val="nil"/>
              <w:right w:val="single" w:sz="8" w:space="0" w:color="000000"/>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r w:rsidRPr="00EB1E8A">
              <w:rPr>
                <w:rFonts w:ascii="Times New Roman" w:hAnsi="Times New Roman" w:cs="Times New Roman"/>
                <w:sz w:val="24"/>
              </w:rPr>
              <w:t>32.0</w:t>
            </w:r>
          </w:p>
        </w:tc>
        <w:tc>
          <w:tcPr>
            <w:tcW w:w="1926" w:type="dxa"/>
            <w:tcBorders>
              <w:top w:val="nil"/>
              <w:left w:val="single" w:sz="8" w:space="0" w:color="000000"/>
              <w:bottom w:val="nil"/>
              <w:right w:val="single" w:sz="8" w:space="0" w:color="000000"/>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r w:rsidRPr="00EB1E8A">
              <w:rPr>
                <w:rFonts w:ascii="Times New Roman" w:hAnsi="Times New Roman" w:cs="Times New Roman"/>
                <w:sz w:val="24"/>
              </w:rPr>
              <w:t>32.0</w:t>
            </w:r>
          </w:p>
        </w:tc>
        <w:tc>
          <w:tcPr>
            <w:tcW w:w="2044" w:type="dxa"/>
            <w:tcBorders>
              <w:top w:val="nil"/>
              <w:left w:val="single" w:sz="8" w:space="0" w:color="000000"/>
              <w:bottom w:val="nil"/>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r w:rsidRPr="00EB1E8A">
              <w:rPr>
                <w:rFonts w:ascii="Times New Roman" w:hAnsi="Times New Roman" w:cs="Times New Roman"/>
                <w:sz w:val="24"/>
              </w:rPr>
              <w:t>100.0</w:t>
            </w:r>
          </w:p>
        </w:tc>
      </w:tr>
      <w:tr w:rsidR="00F1585C" w:rsidTr="006A4BBF">
        <w:trPr>
          <w:trHeight w:val="643"/>
        </w:trPr>
        <w:tc>
          <w:tcPr>
            <w:tcW w:w="1013" w:type="dxa"/>
            <w:tcBorders>
              <w:top w:val="nil"/>
              <w:right w:val="nil"/>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p>
        </w:tc>
        <w:tc>
          <w:tcPr>
            <w:tcW w:w="1034" w:type="dxa"/>
            <w:tcBorders>
              <w:top w:val="nil"/>
              <w:left w:val="nil"/>
            </w:tcBorders>
          </w:tcPr>
          <w:p w:rsidR="00F1585C" w:rsidRPr="00EB1E8A" w:rsidRDefault="00F1585C" w:rsidP="00EB1E8A">
            <w:pPr>
              <w:pStyle w:val="TableParagraph"/>
              <w:spacing w:before="85" w:line="262" w:lineRule="exact"/>
              <w:ind w:left="109"/>
              <w:jc w:val="center"/>
              <w:rPr>
                <w:rFonts w:ascii="Times New Roman" w:hAnsi="Times New Roman" w:cs="Times New Roman"/>
                <w:sz w:val="24"/>
              </w:rPr>
            </w:pPr>
            <w:r w:rsidRPr="00EB1E8A">
              <w:rPr>
                <w:rFonts w:ascii="Times New Roman" w:hAnsi="Times New Roman" w:cs="Times New Roman"/>
                <w:sz w:val="24"/>
              </w:rPr>
              <w:t>Total</w:t>
            </w:r>
          </w:p>
        </w:tc>
        <w:tc>
          <w:tcPr>
            <w:tcW w:w="1603" w:type="dxa"/>
            <w:tcBorders>
              <w:top w:val="nil"/>
              <w:right w:val="single" w:sz="8" w:space="0" w:color="000000"/>
            </w:tcBorders>
          </w:tcPr>
          <w:p w:rsidR="00F1585C" w:rsidRPr="00EB1E8A" w:rsidRDefault="00F1585C" w:rsidP="00EB1E8A">
            <w:pPr>
              <w:pStyle w:val="TableParagraph"/>
              <w:spacing w:before="85" w:line="262" w:lineRule="exact"/>
              <w:ind w:left="109"/>
              <w:jc w:val="center"/>
              <w:rPr>
                <w:rFonts w:ascii="Times New Roman" w:hAnsi="Times New Roman" w:cs="Times New Roman"/>
                <w:sz w:val="24"/>
              </w:rPr>
            </w:pPr>
            <w:r w:rsidRPr="00EB1E8A">
              <w:rPr>
                <w:rFonts w:ascii="Times New Roman" w:hAnsi="Times New Roman" w:cs="Times New Roman"/>
                <w:sz w:val="24"/>
              </w:rPr>
              <w:t>75</w:t>
            </w:r>
          </w:p>
        </w:tc>
        <w:tc>
          <w:tcPr>
            <w:tcW w:w="1403" w:type="dxa"/>
            <w:tcBorders>
              <w:top w:val="nil"/>
              <w:left w:val="single" w:sz="8" w:space="0" w:color="000000"/>
              <w:right w:val="single" w:sz="8" w:space="0" w:color="000000"/>
            </w:tcBorders>
          </w:tcPr>
          <w:p w:rsidR="00F1585C" w:rsidRPr="00EB1E8A" w:rsidRDefault="00F1585C" w:rsidP="00EB1E8A">
            <w:pPr>
              <w:pStyle w:val="TableParagraph"/>
              <w:spacing w:before="85" w:line="262" w:lineRule="exact"/>
              <w:ind w:left="109"/>
              <w:jc w:val="center"/>
              <w:rPr>
                <w:rFonts w:ascii="Times New Roman" w:hAnsi="Times New Roman" w:cs="Times New Roman"/>
                <w:sz w:val="24"/>
              </w:rPr>
            </w:pPr>
            <w:r w:rsidRPr="00EB1E8A">
              <w:rPr>
                <w:rFonts w:ascii="Times New Roman" w:hAnsi="Times New Roman" w:cs="Times New Roman"/>
                <w:sz w:val="24"/>
              </w:rPr>
              <w:t>100.0</w:t>
            </w:r>
          </w:p>
        </w:tc>
        <w:tc>
          <w:tcPr>
            <w:tcW w:w="1926" w:type="dxa"/>
            <w:tcBorders>
              <w:top w:val="nil"/>
              <w:left w:val="single" w:sz="8" w:space="0" w:color="000000"/>
              <w:right w:val="single" w:sz="8" w:space="0" w:color="000000"/>
            </w:tcBorders>
          </w:tcPr>
          <w:p w:rsidR="00F1585C" w:rsidRPr="00EB1E8A" w:rsidRDefault="00F1585C" w:rsidP="00EB1E8A">
            <w:pPr>
              <w:pStyle w:val="TableParagraph"/>
              <w:spacing w:before="85" w:line="262" w:lineRule="exact"/>
              <w:ind w:left="109"/>
              <w:jc w:val="center"/>
              <w:rPr>
                <w:rFonts w:ascii="Times New Roman" w:hAnsi="Times New Roman" w:cs="Times New Roman"/>
                <w:sz w:val="24"/>
              </w:rPr>
            </w:pPr>
            <w:r w:rsidRPr="00EB1E8A">
              <w:rPr>
                <w:rFonts w:ascii="Times New Roman" w:hAnsi="Times New Roman" w:cs="Times New Roman"/>
                <w:sz w:val="24"/>
              </w:rPr>
              <w:t>100.0</w:t>
            </w:r>
          </w:p>
        </w:tc>
        <w:tc>
          <w:tcPr>
            <w:tcW w:w="2044" w:type="dxa"/>
            <w:tcBorders>
              <w:top w:val="nil"/>
              <w:left w:val="single" w:sz="8" w:space="0" w:color="000000"/>
            </w:tcBorders>
          </w:tcPr>
          <w:p w:rsidR="00F1585C" w:rsidRPr="00EB1E8A" w:rsidRDefault="00F1585C" w:rsidP="00EB1E8A">
            <w:pPr>
              <w:pStyle w:val="TableParagraph"/>
              <w:spacing w:line="262" w:lineRule="exact"/>
              <w:ind w:left="109"/>
              <w:jc w:val="center"/>
              <w:rPr>
                <w:rFonts w:ascii="Times New Roman" w:hAnsi="Times New Roman" w:cs="Times New Roman"/>
                <w:sz w:val="24"/>
              </w:rPr>
            </w:pPr>
          </w:p>
        </w:tc>
      </w:tr>
    </w:tbl>
    <w:p w:rsidR="00F1585C" w:rsidRDefault="00F1585C" w:rsidP="00F1585C">
      <w:pPr>
        <w:pStyle w:val="BodyText"/>
        <w:spacing w:before="130" w:line="360" w:lineRule="auto"/>
        <w:ind w:left="1440"/>
        <w:jc w:val="both"/>
        <w:rPr>
          <w:color w:val="1F1F1F"/>
        </w:rPr>
      </w:pPr>
    </w:p>
    <w:p w:rsidR="00F1585C" w:rsidRDefault="00F1585C" w:rsidP="009D32EA">
      <w:pPr>
        <w:spacing w:line="360" w:lineRule="auto"/>
        <w:jc w:val="both"/>
        <w:rPr>
          <w:b/>
          <w:sz w:val="24"/>
        </w:rPr>
      </w:pPr>
      <w:r>
        <w:rPr>
          <w:b/>
          <w:sz w:val="24"/>
        </w:rPr>
        <w:t>Analysis:</w:t>
      </w:r>
    </w:p>
    <w:p w:rsidR="00976885" w:rsidRDefault="00F1585C" w:rsidP="009D32EA">
      <w:pPr>
        <w:pStyle w:val="BodyText"/>
        <w:spacing w:before="128" w:line="360" w:lineRule="auto"/>
        <w:ind w:left="0"/>
        <w:jc w:val="both"/>
      </w:pPr>
      <w:r>
        <w:t>From the above table we get to know that 68.0% of the respondents have a good balance of</w:t>
      </w:r>
      <w:r w:rsidR="009D32EA">
        <w:t xml:space="preserve"> </w:t>
      </w:r>
      <w:r>
        <w:rPr>
          <w:spacing w:val="-1"/>
        </w:rPr>
        <w:t>maintaining</w:t>
      </w:r>
      <w:r w:rsidR="009D32EA">
        <w:rPr>
          <w:spacing w:val="-1"/>
        </w:rPr>
        <w:t xml:space="preserve"> </w:t>
      </w:r>
      <w:r>
        <w:t>their</w:t>
      </w:r>
      <w:r w:rsidR="009D32EA">
        <w:t xml:space="preserve"> </w:t>
      </w:r>
      <w:r>
        <w:t>emotions and performing</w:t>
      </w:r>
      <w:r w:rsidR="009D32EA">
        <w:t xml:space="preserve"> </w:t>
      </w:r>
      <w:r>
        <w:t>their</w:t>
      </w:r>
      <w:r w:rsidR="009D32EA">
        <w:t xml:space="preserve"> </w:t>
      </w:r>
      <w:r>
        <w:t>job</w:t>
      </w:r>
      <w:r w:rsidR="009D32EA">
        <w:t xml:space="preserve"> </w:t>
      </w:r>
      <w:r>
        <w:t>and only24% of</w:t>
      </w:r>
      <w:r w:rsidR="009D32EA">
        <w:t xml:space="preserve"> </w:t>
      </w:r>
      <w:r>
        <w:t>the</w:t>
      </w:r>
      <w:r w:rsidR="009D32EA">
        <w:t xml:space="preserve"> </w:t>
      </w:r>
      <w:r>
        <w:t>respondents do</w:t>
      </w:r>
      <w:r w:rsidR="009D32EA">
        <w:t xml:space="preserve"> </w:t>
      </w:r>
      <w:r>
        <w:t>not have</w:t>
      </w:r>
      <w:r w:rsidR="009D32EA">
        <w:t xml:space="preserve"> </w:t>
      </w:r>
      <w:r>
        <w:t>a</w:t>
      </w:r>
      <w:r w:rsidR="009D32EA">
        <w:t xml:space="preserve"> </w:t>
      </w:r>
      <w:r>
        <w:t>good</w:t>
      </w:r>
      <w:r w:rsidR="009D32EA">
        <w:t xml:space="preserve"> </w:t>
      </w:r>
      <w:r>
        <w:t>balance</w:t>
      </w:r>
      <w:r w:rsidR="009D32EA">
        <w:t xml:space="preserve"> </w:t>
      </w:r>
      <w:r>
        <w:t>in managing</w:t>
      </w:r>
      <w:r w:rsidR="009D32EA">
        <w:t xml:space="preserve"> </w:t>
      </w:r>
      <w:r>
        <w:t>their</w:t>
      </w:r>
      <w:r w:rsidR="009D32EA">
        <w:t xml:space="preserve"> </w:t>
      </w:r>
      <w:r>
        <w:t>emotions and performing their</w:t>
      </w:r>
      <w:r w:rsidR="009D32EA">
        <w:t xml:space="preserve"> </w:t>
      </w:r>
      <w:r>
        <w:t>job.</w:t>
      </w:r>
    </w:p>
    <w:p w:rsidR="009D32EA" w:rsidRDefault="009D32EA" w:rsidP="009D32EA">
      <w:pPr>
        <w:pStyle w:val="BodyText"/>
        <w:spacing w:before="128" w:line="360" w:lineRule="auto"/>
        <w:ind w:left="0"/>
        <w:jc w:val="both"/>
      </w:pPr>
    </w:p>
    <w:p w:rsidR="009D32EA" w:rsidRPr="00DD372C" w:rsidRDefault="00F1585C" w:rsidP="009D32EA">
      <w:pPr>
        <w:spacing w:line="360" w:lineRule="auto"/>
        <w:jc w:val="both"/>
        <w:rPr>
          <w:b/>
          <w:sz w:val="24"/>
          <w:szCs w:val="24"/>
        </w:rPr>
      </w:pPr>
      <w:r w:rsidRPr="00DD372C">
        <w:rPr>
          <w:b/>
          <w:sz w:val="24"/>
          <w:szCs w:val="24"/>
        </w:rPr>
        <w:t>Interpretation:</w:t>
      </w:r>
    </w:p>
    <w:p w:rsidR="009D32EA" w:rsidRDefault="00F1585C" w:rsidP="009D32EA">
      <w:pPr>
        <w:pStyle w:val="BodyText"/>
        <w:spacing w:before="130" w:line="360" w:lineRule="auto"/>
        <w:ind w:left="0"/>
        <w:jc w:val="both"/>
        <w:rPr>
          <w:color w:val="1F1F1F"/>
        </w:rPr>
      </w:pPr>
      <w:r w:rsidRPr="00A66312">
        <w:rPr>
          <w:color w:val="1F1F1F"/>
        </w:rPr>
        <w:t>Majority of the respondents have a good balance in maintaining their emotions and performing</w:t>
      </w:r>
      <w:r w:rsidR="009D32EA">
        <w:rPr>
          <w:color w:val="1F1F1F"/>
        </w:rPr>
        <w:t xml:space="preserve"> </w:t>
      </w:r>
      <w:r w:rsidRPr="00A66312">
        <w:rPr>
          <w:color w:val="1F1F1F"/>
        </w:rPr>
        <w:t>their jobs suggests that the company is doing a good job of supporting employee emotional</w:t>
      </w:r>
      <w:r w:rsidR="009D32EA">
        <w:rPr>
          <w:color w:val="1F1F1F"/>
        </w:rPr>
        <w:t xml:space="preserve"> </w:t>
      </w:r>
      <w:r w:rsidRPr="00A66312">
        <w:rPr>
          <w:color w:val="1F1F1F"/>
        </w:rPr>
        <w:t>wellbeing</w:t>
      </w:r>
      <w:r w:rsidR="009D32EA">
        <w:rPr>
          <w:color w:val="1F1F1F"/>
        </w:rPr>
        <w:t xml:space="preserve"> </w:t>
      </w:r>
      <w:r w:rsidRPr="00A66312">
        <w:rPr>
          <w:color w:val="1F1F1F"/>
        </w:rPr>
        <w:t>and the</w:t>
      </w:r>
      <w:r w:rsidR="009D32EA">
        <w:rPr>
          <w:color w:val="1F1F1F"/>
        </w:rPr>
        <w:t xml:space="preserve"> </w:t>
      </w:r>
      <w:r w:rsidRPr="00A66312">
        <w:rPr>
          <w:color w:val="1F1F1F"/>
        </w:rPr>
        <w:t>respondents</w:t>
      </w:r>
      <w:r w:rsidR="009D32EA">
        <w:rPr>
          <w:color w:val="1F1F1F"/>
        </w:rPr>
        <w:t xml:space="preserve"> </w:t>
      </w:r>
      <w:r w:rsidRPr="00A66312">
        <w:rPr>
          <w:color w:val="1F1F1F"/>
        </w:rPr>
        <w:t>have</w:t>
      </w:r>
      <w:r w:rsidR="009D32EA">
        <w:rPr>
          <w:color w:val="1F1F1F"/>
        </w:rPr>
        <w:t xml:space="preserve"> </w:t>
      </w:r>
      <w:r w:rsidRPr="00A66312">
        <w:rPr>
          <w:color w:val="1F1F1F"/>
        </w:rPr>
        <w:t>the</w:t>
      </w:r>
      <w:r w:rsidR="009D32EA">
        <w:rPr>
          <w:color w:val="1F1F1F"/>
        </w:rPr>
        <w:t xml:space="preserve"> </w:t>
      </w:r>
      <w:r w:rsidRPr="00A66312">
        <w:rPr>
          <w:color w:val="1F1F1F"/>
        </w:rPr>
        <w:t>ability</w:t>
      </w:r>
      <w:r w:rsidR="009D32EA">
        <w:rPr>
          <w:color w:val="1F1F1F"/>
        </w:rPr>
        <w:t xml:space="preserve"> </w:t>
      </w:r>
      <w:r w:rsidRPr="00A66312">
        <w:rPr>
          <w:color w:val="1F1F1F"/>
        </w:rPr>
        <w:t>to</w:t>
      </w:r>
      <w:r w:rsidR="009D32EA">
        <w:rPr>
          <w:color w:val="1F1F1F"/>
        </w:rPr>
        <w:t xml:space="preserve"> </w:t>
      </w:r>
      <w:r w:rsidRPr="00A66312">
        <w:rPr>
          <w:color w:val="1F1F1F"/>
        </w:rPr>
        <w:t>manage</w:t>
      </w:r>
      <w:r w:rsidR="009D32EA">
        <w:rPr>
          <w:color w:val="1F1F1F"/>
        </w:rPr>
        <w:t xml:space="preserve"> </w:t>
      </w:r>
      <w:r w:rsidRPr="00A66312">
        <w:rPr>
          <w:color w:val="1F1F1F"/>
        </w:rPr>
        <w:t>their</w:t>
      </w:r>
      <w:r w:rsidR="009D32EA">
        <w:rPr>
          <w:color w:val="1F1F1F"/>
        </w:rPr>
        <w:t xml:space="preserve"> </w:t>
      </w:r>
      <w:r w:rsidRPr="00A66312">
        <w:rPr>
          <w:color w:val="1F1F1F"/>
        </w:rPr>
        <w:t>emotions</w:t>
      </w:r>
      <w:r w:rsidR="009D32EA">
        <w:rPr>
          <w:color w:val="1F1F1F"/>
        </w:rPr>
        <w:t xml:space="preserve"> </w:t>
      </w:r>
      <w:r w:rsidRPr="00A66312">
        <w:rPr>
          <w:color w:val="1F1F1F"/>
        </w:rPr>
        <w:t>in</w:t>
      </w:r>
      <w:r w:rsidR="009D32EA">
        <w:rPr>
          <w:color w:val="1F1F1F"/>
        </w:rPr>
        <w:t xml:space="preserve"> </w:t>
      </w:r>
      <w:r w:rsidRPr="00A66312">
        <w:rPr>
          <w:color w:val="1F1F1F"/>
        </w:rPr>
        <w:t>a</w:t>
      </w:r>
      <w:r w:rsidR="00EB1E8A">
        <w:rPr>
          <w:color w:val="1F1F1F"/>
        </w:rPr>
        <w:t xml:space="preserve"> </w:t>
      </w:r>
      <w:r w:rsidRPr="00A66312">
        <w:rPr>
          <w:color w:val="1F1F1F"/>
        </w:rPr>
        <w:t>healthy</w:t>
      </w:r>
      <w:r w:rsidR="00EB1E8A">
        <w:rPr>
          <w:color w:val="1F1F1F"/>
        </w:rPr>
        <w:t xml:space="preserve"> </w:t>
      </w:r>
      <w:r w:rsidRPr="00A66312">
        <w:rPr>
          <w:color w:val="1F1F1F"/>
        </w:rPr>
        <w:t>way.</w:t>
      </w:r>
    </w:p>
    <w:p w:rsidR="00D627DC" w:rsidRPr="009D32EA" w:rsidRDefault="00D627DC" w:rsidP="009D32EA">
      <w:pPr>
        <w:pStyle w:val="BodyText"/>
        <w:spacing w:before="130" w:line="360" w:lineRule="auto"/>
        <w:ind w:left="0"/>
        <w:jc w:val="both"/>
        <w:rPr>
          <w:color w:val="1F1F1F"/>
        </w:rPr>
      </w:pPr>
    </w:p>
    <w:p w:rsidR="009D32EA" w:rsidRPr="009D32EA" w:rsidRDefault="00F1585C" w:rsidP="009D32EA">
      <w:pPr>
        <w:pStyle w:val="Heading3"/>
        <w:spacing w:line="360" w:lineRule="auto"/>
        <w:jc w:val="both"/>
        <w:rPr>
          <w:rFonts w:ascii="Times New Roman" w:hAnsi="Times New Roman" w:cs="Times New Roman"/>
          <w:b/>
          <w:color w:val="000000" w:themeColor="text1"/>
        </w:rPr>
      </w:pPr>
      <w:bookmarkStart w:id="4" w:name="_Toc141590068"/>
      <w:r w:rsidRPr="00F1585C">
        <w:rPr>
          <w:rFonts w:ascii="Times New Roman" w:hAnsi="Times New Roman" w:cs="Times New Roman"/>
          <w:b/>
          <w:color w:val="000000" w:themeColor="text1"/>
        </w:rPr>
        <w:t>FINDINGS</w:t>
      </w:r>
      <w:bookmarkEnd w:id="4"/>
    </w:p>
    <w:p w:rsidR="009D32EA" w:rsidRDefault="009D32EA" w:rsidP="009D32EA">
      <w:pPr>
        <w:pStyle w:val="BodyText"/>
        <w:spacing w:line="360" w:lineRule="auto"/>
        <w:ind w:left="0"/>
        <w:jc w:val="both"/>
      </w:pPr>
      <w:r>
        <w:t xml:space="preserve">From the data collection and analysis, it can be conclude that organization is doing well for the </w:t>
      </w:r>
      <w:proofErr w:type="gramStart"/>
      <w:r>
        <w:t>employees</w:t>
      </w:r>
      <w:proofErr w:type="gramEnd"/>
      <w:r>
        <w:t xml:space="preserve"> wellbeing and providing most of wellbeing support which helps in their betterment which also impact the organization in the overall performance of the company and overall betterment of the organization. From the study it can be said that employees were well in overall wellbeing suggests that company is doing a good job of promoting employee wellbeing and employees feel that the company is taking their wellbeing </w:t>
      </w:r>
      <w:proofErr w:type="spellStart"/>
      <w:r>
        <w:t>seriously.From</w:t>
      </w:r>
      <w:proofErr w:type="spellEnd"/>
      <w:r>
        <w:t xml:space="preserve"> the study it can be concluded that company provides all the wellbeing measures and employees are generally satisfied with all the existing wellbeing measures provided by the company.</w:t>
      </w:r>
    </w:p>
    <w:p w:rsidR="009D32EA" w:rsidRPr="00D627DC" w:rsidRDefault="00F1585C" w:rsidP="00D627DC">
      <w:pPr>
        <w:pStyle w:val="Heading3"/>
        <w:spacing w:line="360" w:lineRule="auto"/>
        <w:rPr>
          <w:rFonts w:ascii="Times New Roman" w:hAnsi="Times New Roman" w:cs="Times New Roman"/>
          <w:b/>
          <w:color w:val="000000" w:themeColor="text1"/>
        </w:rPr>
      </w:pPr>
      <w:bookmarkStart w:id="5" w:name="_Toc141590069"/>
      <w:r w:rsidRPr="00D627DC">
        <w:rPr>
          <w:rFonts w:ascii="Times New Roman" w:hAnsi="Times New Roman" w:cs="Times New Roman"/>
          <w:b/>
          <w:color w:val="000000" w:themeColor="text1"/>
        </w:rPr>
        <w:lastRenderedPageBreak/>
        <w:t>SUGGESTIONS</w:t>
      </w:r>
      <w:bookmarkEnd w:id="5"/>
    </w:p>
    <w:p w:rsidR="004B15EC" w:rsidRPr="004B15EC" w:rsidRDefault="004B15EC" w:rsidP="00D627DC">
      <w:pPr>
        <w:pStyle w:val="Heading3"/>
        <w:spacing w:line="360" w:lineRule="auto"/>
        <w:jc w:val="both"/>
        <w:rPr>
          <w:rFonts w:ascii="Times New Roman" w:eastAsia="Times New Roman" w:hAnsi="Times New Roman" w:cs="Times New Roman"/>
          <w:color w:val="auto"/>
        </w:rPr>
      </w:pPr>
      <w:bookmarkStart w:id="6" w:name="_Toc141590070"/>
      <w:r w:rsidRPr="004B15EC">
        <w:rPr>
          <w:rFonts w:ascii="Times New Roman" w:eastAsia="Times New Roman" w:hAnsi="Times New Roman" w:cs="Times New Roman"/>
          <w:color w:val="auto"/>
        </w:rPr>
        <w:t>From the data analysis and study here are some suggestions where company can improve it</w:t>
      </w:r>
      <w:r>
        <w:rPr>
          <w:rFonts w:ascii="Times New Roman" w:eastAsia="Times New Roman" w:hAnsi="Times New Roman" w:cs="Times New Roman"/>
          <w:color w:val="auto"/>
        </w:rPr>
        <w:t xml:space="preserve"> </w:t>
      </w:r>
      <w:r w:rsidRPr="004B15EC">
        <w:rPr>
          <w:rFonts w:ascii="Times New Roman" w:eastAsia="Times New Roman" w:hAnsi="Times New Roman" w:cs="Times New Roman"/>
          <w:color w:val="auto"/>
        </w:rPr>
        <w:t>employee wellbeing:</w:t>
      </w:r>
    </w:p>
    <w:p w:rsidR="004B15EC" w:rsidRPr="004B15EC" w:rsidRDefault="004B15EC" w:rsidP="00D627DC">
      <w:pPr>
        <w:pStyle w:val="Heading3"/>
        <w:numPr>
          <w:ilvl w:val="0"/>
          <w:numId w:val="20"/>
        </w:numPr>
        <w:spacing w:line="360" w:lineRule="auto"/>
        <w:ind w:left="288" w:right="-144"/>
        <w:jc w:val="both"/>
        <w:rPr>
          <w:rFonts w:ascii="Times New Roman" w:eastAsia="Times New Roman" w:hAnsi="Times New Roman" w:cs="Times New Roman"/>
          <w:color w:val="auto"/>
        </w:rPr>
      </w:pPr>
      <w:r w:rsidRPr="004B15EC">
        <w:rPr>
          <w:rFonts w:ascii="Times New Roman" w:eastAsia="Times New Roman" w:hAnsi="Times New Roman" w:cs="Times New Roman"/>
          <w:color w:val="auto"/>
        </w:rPr>
        <w:t>Encourage employees to connect with each other.</w:t>
      </w:r>
    </w:p>
    <w:p w:rsidR="004B15EC" w:rsidRPr="004B15EC" w:rsidRDefault="004B15EC" w:rsidP="00D627DC">
      <w:pPr>
        <w:pStyle w:val="Heading3"/>
        <w:numPr>
          <w:ilvl w:val="0"/>
          <w:numId w:val="20"/>
        </w:numPr>
        <w:spacing w:line="360" w:lineRule="auto"/>
        <w:ind w:left="288" w:right="-144"/>
        <w:jc w:val="both"/>
        <w:rPr>
          <w:rFonts w:ascii="Times New Roman" w:eastAsia="Times New Roman" w:hAnsi="Times New Roman" w:cs="Times New Roman"/>
          <w:color w:val="auto"/>
        </w:rPr>
      </w:pPr>
      <w:r w:rsidRPr="004B15EC">
        <w:rPr>
          <w:rFonts w:ascii="Times New Roman" w:eastAsia="Times New Roman" w:hAnsi="Times New Roman" w:cs="Times New Roman"/>
          <w:color w:val="auto"/>
        </w:rPr>
        <w:t>Create a culture of respect and inclusion. This means ensuring that all</w:t>
      </w:r>
      <w:r>
        <w:rPr>
          <w:rFonts w:ascii="Times New Roman" w:eastAsia="Times New Roman" w:hAnsi="Times New Roman" w:cs="Times New Roman"/>
          <w:color w:val="auto"/>
        </w:rPr>
        <w:t xml:space="preserve"> </w:t>
      </w:r>
      <w:r w:rsidRPr="004B15EC">
        <w:rPr>
          <w:rFonts w:ascii="Times New Roman" w:eastAsia="Times New Roman" w:hAnsi="Times New Roman" w:cs="Times New Roman"/>
          <w:color w:val="auto"/>
        </w:rPr>
        <w:t>employees feel valued and respected, regardless of their background or identity.</w:t>
      </w:r>
    </w:p>
    <w:p w:rsidR="004B15EC" w:rsidRPr="004B15EC" w:rsidRDefault="004B15EC" w:rsidP="00D627DC">
      <w:pPr>
        <w:pStyle w:val="ListParagraph"/>
        <w:numPr>
          <w:ilvl w:val="0"/>
          <w:numId w:val="24"/>
        </w:numPr>
        <w:spacing w:line="360" w:lineRule="auto"/>
        <w:ind w:left="288" w:right="-144"/>
        <w:jc w:val="both"/>
        <w:rPr>
          <w:rFonts w:ascii="Times New Roman" w:hAnsi="Times New Roman" w:cs="Times New Roman"/>
          <w:sz w:val="24"/>
          <w:szCs w:val="24"/>
        </w:rPr>
      </w:pPr>
      <w:r w:rsidRPr="004B15EC">
        <w:rPr>
          <w:rFonts w:ascii="Times New Roman" w:hAnsi="Times New Roman" w:cs="Times New Roman"/>
          <w:sz w:val="24"/>
          <w:szCs w:val="24"/>
        </w:rPr>
        <w:t>Promote a healthy work-life balance. This means ensuring that employees have</w:t>
      </w:r>
      <w:r>
        <w:rPr>
          <w:rFonts w:ascii="Times New Roman" w:hAnsi="Times New Roman" w:cs="Times New Roman"/>
          <w:sz w:val="24"/>
          <w:szCs w:val="24"/>
        </w:rPr>
        <w:t xml:space="preserve"> </w:t>
      </w:r>
      <w:r w:rsidRPr="004B15EC">
        <w:rPr>
          <w:rFonts w:ascii="Times New Roman" w:hAnsi="Times New Roman" w:cs="Times New Roman"/>
          <w:sz w:val="24"/>
          <w:szCs w:val="24"/>
        </w:rPr>
        <w:t xml:space="preserve">enough time for their personal lives and </w:t>
      </w:r>
      <w:proofErr w:type="gramStart"/>
      <w:r w:rsidRPr="004B15EC">
        <w:rPr>
          <w:rFonts w:ascii="Times New Roman" w:hAnsi="Times New Roman" w:cs="Times New Roman"/>
          <w:sz w:val="24"/>
          <w:szCs w:val="24"/>
        </w:rPr>
        <w:t>that</w:t>
      </w:r>
      <w:proofErr w:type="gramEnd"/>
      <w:r w:rsidRPr="004B15EC">
        <w:rPr>
          <w:rFonts w:ascii="Times New Roman" w:hAnsi="Times New Roman" w:cs="Times New Roman"/>
          <w:sz w:val="24"/>
          <w:szCs w:val="24"/>
        </w:rPr>
        <w:t xml:space="preserve"> they are not feeling overwhelmed</w:t>
      </w:r>
      <w:r>
        <w:rPr>
          <w:rFonts w:ascii="Times New Roman" w:hAnsi="Times New Roman" w:cs="Times New Roman"/>
          <w:sz w:val="24"/>
          <w:szCs w:val="24"/>
        </w:rPr>
        <w:t xml:space="preserve"> </w:t>
      </w:r>
      <w:r w:rsidRPr="004B15EC">
        <w:rPr>
          <w:rFonts w:ascii="Times New Roman" w:hAnsi="Times New Roman" w:cs="Times New Roman"/>
          <w:sz w:val="24"/>
          <w:szCs w:val="24"/>
        </w:rPr>
        <w:t>by work.</w:t>
      </w:r>
    </w:p>
    <w:p w:rsidR="004B15EC" w:rsidRPr="004B15EC" w:rsidRDefault="004B15EC" w:rsidP="00D627DC">
      <w:pPr>
        <w:pStyle w:val="ListParagraph"/>
        <w:numPr>
          <w:ilvl w:val="0"/>
          <w:numId w:val="22"/>
        </w:numPr>
        <w:spacing w:line="360" w:lineRule="auto"/>
        <w:ind w:left="288" w:right="-144"/>
        <w:jc w:val="both"/>
        <w:rPr>
          <w:rFonts w:ascii="Times New Roman" w:hAnsi="Times New Roman" w:cs="Times New Roman"/>
          <w:sz w:val="24"/>
          <w:szCs w:val="24"/>
        </w:rPr>
      </w:pPr>
      <w:r w:rsidRPr="004B15EC">
        <w:rPr>
          <w:rFonts w:ascii="Times New Roman" w:hAnsi="Times New Roman" w:cs="Times New Roman"/>
          <w:sz w:val="24"/>
          <w:szCs w:val="24"/>
        </w:rPr>
        <w:t>Offer financial assistance programs. This could include providing financial</w:t>
      </w:r>
      <w:r>
        <w:rPr>
          <w:rFonts w:ascii="Times New Roman" w:hAnsi="Times New Roman" w:cs="Times New Roman"/>
          <w:sz w:val="24"/>
          <w:szCs w:val="24"/>
        </w:rPr>
        <w:t xml:space="preserve"> </w:t>
      </w:r>
      <w:r w:rsidRPr="004B15EC">
        <w:rPr>
          <w:rFonts w:ascii="Times New Roman" w:hAnsi="Times New Roman" w:cs="Times New Roman"/>
          <w:sz w:val="24"/>
          <w:szCs w:val="24"/>
        </w:rPr>
        <w:t>counseling, helping employees to budget, or simply providing financial</w:t>
      </w:r>
      <w:r>
        <w:rPr>
          <w:rFonts w:ascii="Times New Roman" w:hAnsi="Times New Roman" w:cs="Times New Roman"/>
          <w:sz w:val="24"/>
          <w:szCs w:val="24"/>
        </w:rPr>
        <w:t xml:space="preserve"> </w:t>
      </w:r>
      <w:r w:rsidRPr="004B15EC">
        <w:rPr>
          <w:rFonts w:ascii="Times New Roman" w:hAnsi="Times New Roman" w:cs="Times New Roman"/>
          <w:sz w:val="24"/>
          <w:szCs w:val="24"/>
        </w:rPr>
        <w:t xml:space="preserve">Assistance to employees in need. </w:t>
      </w:r>
      <w:proofErr w:type="gramStart"/>
      <w:r w:rsidRPr="004B15EC">
        <w:rPr>
          <w:rFonts w:ascii="Times New Roman" w:hAnsi="Times New Roman" w:cs="Times New Roman"/>
          <w:sz w:val="24"/>
          <w:szCs w:val="24"/>
        </w:rPr>
        <w:t>promote</w:t>
      </w:r>
      <w:proofErr w:type="gramEnd"/>
      <w:r w:rsidRPr="004B15EC">
        <w:rPr>
          <w:rFonts w:ascii="Times New Roman" w:hAnsi="Times New Roman" w:cs="Times New Roman"/>
          <w:sz w:val="24"/>
          <w:szCs w:val="24"/>
        </w:rPr>
        <w:t xml:space="preserve"> a culture of financial wellness. This means encouraging employees to make smart financial decisions and to be aware of their financial health.</w:t>
      </w:r>
    </w:p>
    <w:p w:rsidR="004B15EC" w:rsidRDefault="004B15EC" w:rsidP="004B15EC">
      <w:pPr>
        <w:pStyle w:val="Heading3"/>
        <w:ind w:left="567"/>
        <w:rPr>
          <w:rFonts w:ascii="Times New Roman" w:eastAsia="Times New Roman" w:hAnsi="Times New Roman" w:cs="Times New Roman"/>
          <w:color w:val="auto"/>
          <w:sz w:val="22"/>
          <w:szCs w:val="22"/>
        </w:rPr>
      </w:pPr>
    </w:p>
    <w:p w:rsidR="00663E79" w:rsidRPr="00D627DC" w:rsidRDefault="00663E79" w:rsidP="004B15EC">
      <w:pPr>
        <w:pStyle w:val="Heading3"/>
        <w:rPr>
          <w:rFonts w:ascii="Times New Roman" w:hAnsi="Times New Roman" w:cs="Times New Roman"/>
          <w:b/>
          <w:color w:val="000000" w:themeColor="text1"/>
        </w:rPr>
      </w:pPr>
      <w:r w:rsidRPr="00D627DC">
        <w:rPr>
          <w:rFonts w:ascii="Times New Roman" w:hAnsi="Times New Roman" w:cs="Times New Roman"/>
          <w:b/>
          <w:color w:val="000000" w:themeColor="text1"/>
        </w:rPr>
        <w:t>CONCLUSION</w:t>
      </w:r>
      <w:bookmarkEnd w:id="6"/>
    </w:p>
    <w:p w:rsidR="004B15EC" w:rsidRPr="004B15EC" w:rsidRDefault="004B15EC" w:rsidP="004B15EC"/>
    <w:p w:rsidR="004B15EC" w:rsidRPr="004B15EC" w:rsidRDefault="004B15EC" w:rsidP="004B15EC">
      <w:pPr>
        <w:pStyle w:val="BodyText"/>
        <w:spacing w:line="360" w:lineRule="auto"/>
        <w:ind w:left="0"/>
        <w:jc w:val="both"/>
        <w:rPr>
          <w:color w:val="1F1F1F"/>
        </w:rPr>
      </w:pPr>
      <w:r w:rsidRPr="004B15EC">
        <w:rPr>
          <w:color w:val="1F1F1F"/>
        </w:rPr>
        <w:t xml:space="preserve">The survey </w:t>
      </w:r>
      <w:proofErr w:type="gramStart"/>
      <w:r w:rsidRPr="004B15EC">
        <w:rPr>
          <w:color w:val="1F1F1F"/>
        </w:rPr>
        <w:t>results,</w:t>
      </w:r>
      <w:proofErr w:type="gramEnd"/>
      <w:r w:rsidRPr="004B15EC">
        <w:rPr>
          <w:color w:val="1F1F1F"/>
        </w:rPr>
        <w:t xml:space="preserve"> and literature review have all confirmed that employee wellbeing is a</w:t>
      </w:r>
      <w:r>
        <w:rPr>
          <w:color w:val="1F1F1F"/>
        </w:rPr>
        <w:t xml:space="preserve"> </w:t>
      </w:r>
      <w:r w:rsidRPr="004B15EC">
        <w:rPr>
          <w:color w:val="1F1F1F"/>
        </w:rPr>
        <w:t>significant concern for many employees. The recommendations made in the report will help to</w:t>
      </w:r>
      <w:r>
        <w:rPr>
          <w:color w:val="1F1F1F"/>
        </w:rPr>
        <w:t xml:space="preserve"> </w:t>
      </w:r>
      <w:r w:rsidRPr="004B15EC">
        <w:rPr>
          <w:color w:val="1F1F1F"/>
        </w:rPr>
        <w:t>improve employee wellbeing and productivity.</w:t>
      </w:r>
    </w:p>
    <w:p w:rsidR="00C14311" w:rsidRDefault="004B15EC" w:rsidP="004B15EC">
      <w:pPr>
        <w:pStyle w:val="BodyText"/>
        <w:spacing w:line="360" w:lineRule="auto"/>
        <w:ind w:left="0"/>
        <w:jc w:val="both"/>
        <w:rPr>
          <w:color w:val="1F1F1F"/>
        </w:rPr>
      </w:pPr>
      <w:r w:rsidRPr="004B15EC">
        <w:rPr>
          <w:color w:val="1F1F1F"/>
        </w:rPr>
        <w:t>The study has also helped to raise awarenes</w:t>
      </w:r>
      <w:r>
        <w:rPr>
          <w:color w:val="1F1F1F"/>
        </w:rPr>
        <w:t xml:space="preserve">s of the importance of employee </w:t>
      </w:r>
      <w:r w:rsidRPr="004B15EC">
        <w:rPr>
          <w:color w:val="1F1F1F"/>
        </w:rPr>
        <w:t>wellbeing within the</w:t>
      </w:r>
      <w:r>
        <w:rPr>
          <w:color w:val="1F1F1F"/>
        </w:rPr>
        <w:t xml:space="preserve"> </w:t>
      </w:r>
      <w:r w:rsidRPr="004B15EC">
        <w:rPr>
          <w:color w:val="1F1F1F"/>
        </w:rPr>
        <w:t>organization.</w:t>
      </w:r>
      <w:r>
        <w:rPr>
          <w:color w:val="1F1F1F"/>
        </w:rPr>
        <w:t xml:space="preserve"> </w:t>
      </w:r>
      <w:r w:rsidRPr="004B15EC">
        <w:rPr>
          <w:color w:val="1F1F1F"/>
        </w:rPr>
        <w:t>Organizations need to concentrate on overall wellbeing that includes social, emotional,</w:t>
      </w:r>
      <w:r>
        <w:rPr>
          <w:color w:val="1F1F1F"/>
        </w:rPr>
        <w:t xml:space="preserve"> </w:t>
      </w:r>
      <w:r w:rsidRPr="004B15EC">
        <w:rPr>
          <w:color w:val="1F1F1F"/>
        </w:rPr>
        <w:t xml:space="preserve">environmental, physical, financial wellbeing of its employees that have </w:t>
      </w:r>
      <w:proofErr w:type="gramStart"/>
      <w:r w:rsidRPr="004B15EC">
        <w:rPr>
          <w:color w:val="1F1F1F"/>
        </w:rPr>
        <w:t>a</w:t>
      </w:r>
      <w:proofErr w:type="gramEnd"/>
      <w:r w:rsidRPr="004B15EC">
        <w:rPr>
          <w:color w:val="1F1F1F"/>
        </w:rPr>
        <w:t xml:space="preserve"> impact on organizations. Hence wellbeing of employees in an organization must be taken care as a huge responsibility.</w:t>
      </w:r>
    </w:p>
    <w:p w:rsidR="00C14311" w:rsidRDefault="00C14311" w:rsidP="00C14311">
      <w:pPr>
        <w:pStyle w:val="BodyText"/>
        <w:spacing w:line="360" w:lineRule="auto"/>
        <w:ind w:left="567" w:right="804"/>
        <w:jc w:val="both"/>
        <w:rPr>
          <w:color w:val="1F1F1F"/>
        </w:rPr>
      </w:pPr>
    </w:p>
    <w:p w:rsidR="004B15EC" w:rsidRPr="00D627DC" w:rsidRDefault="00C14311" w:rsidP="00D627DC">
      <w:pPr>
        <w:pStyle w:val="Heading3"/>
        <w:spacing w:line="360" w:lineRule="auto"/>
        <w:rPr>
          <w:rFonts w:ascii="Times New Roman" w:hAnsi="Times New Roman" w:cs="Times New Roman"/>
          <w:b/>
          <w:color w:val="000000" w:themeColor="text1"/>
        </w:rPr>
      </w:pPr>
      <w:r w:rsidRPr="00D627DC">
        <w:rPr>
          <w:rFonts w:ascii="Times New Roman" w:hAnsi="Times New Roman" w:cs="Times New Roman"/>
          <w:b/>
          <w:color w:val="000000" w:themeColor="text1"/>
        </w:rPr>
        <w:t>BIBILOGRAPHY</w:t>
      </w:r>
    </w:p>
    <w:p w:rsidR="004B15EC" w:rsidRPr="00A55461" w:rsidRDefault="009654B3" w:rsidP="00D627DC">
      <w:pPr>
        <w:pStyle w:val="BodyText"/>
        <w:numPr>
          <w:ilvl w:val="0"/>
          <w:numId w:val="25"/>
        </w:numPr>
        <w:spacing w:line="360" w:lineRule="auto"/>
        <w:ind w:right="804"/>
        <w:jc w:val="both"/>
        <w:rPr>
          <w:color w:val="1F1F1F"/>
        </w:rPr>
      </w:pPr>
      <w:r w:rsidRPr="00A55461">
        <w:rPr>
          <w:color w:val="1F1F1F"/>
        </w:rPr>
        <w:t xml:space="preserve">Human Resources Management by V S P </w:t>
      </w:r>
      <w:proofErr w:type="spellStart"/>
      <w:r w:rsidRPr="00A55461">
        <w:rPr>
          <w:color w:val="1F1F1F"/>
        </w:rPr>
        <w:t>Rao</w:t>
      </w:r>
      <w:proofErr w:type="spellEnd"/>
      <w:r w:rsidRPr="00A55461">
        <w:rPr>
          <w:color w:val="1F1F1F"/>
        </w:rPr>
        <w:t>, 2014 edition.</w:t>
      </w:r>
    </w:p>
    <w:p w:rsidR="009654B3" w:rsidRPr="00A55461" w:rsidRDefault="009654B3" w:rsidP="00D627DC">
      <w:pPr>
        <w:pStyle w:val="BodyText"/>
        <w:numPr>
          <w:ilvl w:val="0"/>
          <w:numId w:val="25"/>
        </w:numPr>
        <w:spacing w:line="360" w:lineRule="auto"/>
        <w:ind w:right="804"/>
        <w:jc w:val="both"/>
        <w:rPr>
          <w:color w:val="1F1F1F"/>
        </w:rPr>
      </w:pPr>
      <w:r w:rsidRPr="00A55461">
        <w:rPr>
          <w:color w:val="1F1F1F"/>
        </w:rPr>
        <w:t xml:space="preserve">Human Resources Management by </w:t>
      </w:r>
      <w:proofErr w:type="spellStart"/>
      <w:r w:rsidRPr="00A55461">
        <w:rPr>
          <w:color w:val="1F1F1F"/>
        </w:rPr>
        <w:t>Appasaba</w:t>
      </w:r>
      <w:proofErr w:type="spellEnd"/>
      <w:r w:rsidRPr="00A55461">
        <w:rPr>
          <w:color w:val="1F1F1F"/>
        </w:rPr>
        <w:t xml:space="preserve"> L V and </w:t>
      </w:r>
      <w:proofErr w:type="spellStart"/>
      <w:r w:rsidRPr="00A55461">
        <w:rPr>
          <w:color w:val="1F1F1F"/>
        </w:rPr>
        <w:t>Kadakol</w:t>
      </w:r>
      <w:proofErr w:type="spellEnd"/>
      <w:r w:rsidRPr="00A55461">
        <w:rPr>
          <w:color w:val="1F1F1F"/>
        </w:rPr>
        <w:t xml:space="preserve"> A M by college Book House, 2016 edition.</w:t>
      </w:r>
    </w:p>
    <w:p w:rsidR="00A55461" w:rsidRDefault="00A55461" w:rsidP="00D627DC">
      <w:pPr>
        <w:pStyle w:val="ListParagraph"/>
        <w:numPr>
          <w:ilvl w:val="0"/>
          <w:numId w:val="25"/>
        </w:numPr>
        <w:spacing w:before="100" w:beforeAutospacing="1" w:line="360" w:lineRule="auto"/>
        <w:rPr>
          <w:rFonts w:ascii="Times New Roman" w:eastAsia="Calibri" w:hAnsi="Times New Roman"/>
          <w:sz w:val="24"/>
          <w:szCs w:val="24"/>
          <w:lang w:eastAsia="en-IN"/>
        </w:rPr>
      </w:pPr>
      <w:r>
        <w:rPr>
          <w:rFonts w:ascii="Times New Roman" w:eastAsia="Calibri" w:hAnsi="Times New Roman"/>
          <w:sz w:val="24"/>
          <w:szCs w:val="24"/>
        </w:rPr>
        <w:t xml:space="preserve">Philip </w:t>
      </w:r>
      <w:proofErr w:type="spellStart"/>
      <w:r>
        <w:rPr>
          <w:rFonts w:ascii="Times New Roman" w:eastAsia="Calibri" w:hAnsi="Times New Roman"/>
          <w:sz w:val="24"/>
          <w:szCs w:val="24"/>
        </w:rPr>
        <w:t>Kotlar</w:t>
      </w:r>
      <w:proofErr w:type="spellEnd"/>
      <w:r>
        <w:rPr>
          <w:rFonts w:ascii="Times New Roman" w:eastAsia="Calibri" w:hAnsi="Times New Roman"/>
          <w:sz w:val="24"/>
          <w:szCs w:val="24"/>
        </w:rPr>
        <w:t xml:space="preserve"> marketing management “Himalayan Publishers”</w:t>
      </w:r>
    </w:p>
    <w:p w:rsidR="00A55461" w:rsidRDefault="00A55461" w:rsidP="00D627DC">
      <w:pPr>
        <w:pStyle w:val="ListParagraph"/>
        <w:numPr>
          <w:ilvl w:val="0"/>
          <w:numId w:val="25"/>
        </w:numPr>
        <w:spacing w:before="100" w:beforeAutospacing="1" w:line="360" w:lineRule="auto"/>
        <w:rPr>
          <w:rFonts w:ascii="Times New Roman" w:eastAsia="Calibri" w:hAnsi="Times New Roman" w:cs="Times New Roman"/>
          <w:sz w:val="24"/>
          <w:szCs w:val="24"/>
          <w:lang w:eastAsia="en-IN"/>
        </w:rPr>
      </w:pPr>
      <w:r>
        <w:rPr>
          <w:rFonts w:ascii="Times New Roman" w:hAnsi="Times New Roman" w:cs="Times New Roman"/>
          <w:color w:val="000000"/>
          <w:sz w:val="24"/>
          <w:szCs w:val="24"/>
        </w:rPr>
        <w:t xml:space="preserve">A. K.P.C Swami [2008], Research Methodology, </w:t>
      </w:r>
      <w:proofErr w:type="spellStart"/>
      <w:r>
        <w:rPr>
          <w:rFonts w:ascii="Times New Roman" w:hAnsi="Times New Roman" w:cs="Times New Roman"/>
          <w:color w:val="000000"/>
          <w:sz w:val="24"/>
          <w:szCs w:val="24"/>
        </w:rPr>
        <w:t>Kalyani</w:t>
      </w:r>
      <w:proofErr w:type="spellEnd"/>
      <w:r>
        <w:rPr>
          <w:rFonts w:ascii="Times New Roman" w:hAnsi="Times New Roman" w:cs="Times New Roman"/>
          <w:color w:val="000000"/>
          <w:sz w:val="24"/>
          <w:szCs w:val="24"/>
        </w:rPr>
        <w:t xml:space="preserve"> Publications.</w:t>
      </w:r>
    </w:p>
    <w:p w:rsidR="00A55461" w:rsidRDefault="00A55461" w:rsidP="00A55461">
      <w:pPr>
        <w:pStyle w:val="BodyText"/>
        <w:spacing w:line="360" w:lineRule="auto"/>
        <w:ind w:left="1287" w:right="804"/>
        <w:jc w:val="both"/>
        <w:rPr>
          <w:color w:val="1F1F1F"/>
          <w:sz w:val="28"/>
          <w:szCs w:val="28"/>
        </w:rPr>
      </w:pPr>
    </w:p>
    <w:p w:rsidR="00D627DC" w:rsidRDefault="00D627DC" w:rsidP="00A55461">
      <w:pPr>
        <w:pStyle w:val="BodyText"/>
        <w:spacing w:line="360" w:lineRule="auto"/>
        <w:ind w:left="1287" w:right="804"/>
        <w:jc w:val="both"/>
        <w:rPr>
          <w:color w:val="1F1F1F"/>
          <w:sz w:val="28"/>
          <w:szCs w:val="28"/>
        </w:rPr>
      </w:pPr>
    </w:p>
    <w:p w:rsidR="00D627DC" w:rsidRDefault="00D627DC" w:rsidP="00A55461">
      <w:pPr>
        <w:pStyle w:val="BodyText"/>
        <w:spacing w:line="360" w:lineRule="auto"/>
        <w:ind w:left="1287" w:right="804"/>
        <w:jc w:val="both"/>
        <w:rPr>
          <w:color w:val="1F1F1F"/>
          <w:sz w:val="28"/>
          <w:szCs w:val="28"/>
        </w:rPr>
      </w:pPr>
    </w:p>
    <w:p w:rsidR="004B15EC" w:rsidRPr="00D627DC" w:rsidRDefault="004B15EC" w:rsidP="00D627DC">
      <w:pPr>
        <w:pStyle w:val="Heading1"/>
        <w:ind w:left="0" w:right="2337"/>
      </w:pPr>
      <w:r w:rsidRPr="00D627DC">
        <w:lastRenderedPageBreak/>
        <w:t>REFERENCES</w:t>
      </w:r>
    </w:p>
    <w:p w:rsidR="004B15EC" w:rsidRPr="009654B3" w:rsidRDefault="004B15EC" w:rsidP="009654B3">
      <w:pPr>
        <w:pStyle w:val="ListParagraph"/>
        <w:numPr>
          <w:ilvl w:val="0"/>
          <w:numId w:val="22"/>
        </w:numPr>
        <w:spacing w:line="360" w:lineRule="auto"/>
        <w:ind w:left="576"/>
        <w:jc w:val="both"/>
        <w:rPr>
          <w:rFonts w:ascii="Times New Roman" w:hAnsi="Times New Roman" w:cs="Times New Roman"/>
          <w:sz w:val="24"/>
          <w:szCs w:val="24"/>
        </w:rPr>
      </w:pPr>
      <w:r w:rsidRPr="009654B3">
        <w:rPr>
          <w:rFonts w:ascii="Times New Roman" w:hAnsi="Times New Roman" w:cs="Times New Roman"/>
          <w:sz w:val="24"/>
          <w:szCs w:val="24"/>
        </w:rPr>
        <w:t>Abbas, M., &amp; Raja, U. (2015). Impact of psychological capital on innovative performance and job stress. Canadian</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Journal</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of</w:t>
      </w:r>
      <w:r w:rsidRPr="009654B3">
        <w:rPr>
          <w:rFonts w:ascii="Times New Roman" w:hAnsi="Times New Roman" w:cs="Times New Roman"/>
          <w:spacing w:val="-2"/>
          <w:sz w:val="24"/>
          <w:szCs w:val="24"/>
        </w:rPr>
        <w:t xml:space="preserve"> </w:t>
      </w:r>
      <w:r w:rsidRPr="009654B3">
        <w:rPr>
          <w:rFonts w:ascii="Times New Roman" w:hAnsi="Times New Roman" w:cs="Times New Roman"/>
          <w:sz w:val="24"/>
          <w:szCs w:val="24"/>
        </w:rPr>
        <w:t>Administrative Sciences/Revue</w:t>
      </w:r>
      <w:r w:rsidRPr="009654B3">
        <w:rPr>
          <w:rFonts w:ascii="Times New Roman" w:hAnsi="Times New Roman" w:cs="Times New Roman"/>
          <w:spacing w:val="-1"/>
          <w:sz w:val="24"/>
          <w:szCs w:val="24"/>
        </w:rPr>
        <w:t xml:space="preserve"> </w:t>
      </w:r>
      <w:proofErr w:type="spellStart"/>
      <w:r w:rsidRPr="009654B3">
        <w:rPr>
          <w:rFonts w:ascii="Times New Roman" w:hAnsi="Times New Roman" w:cs="Times New Roman"/>
          <w:sz w:val="24"/>
          <w:szCs w:val="24"/>
        </w:rPr>
        <w:t>Canadienne</w:t>
      </w:r>
      <w:proofErr w:type="spellEnd"/>
      <w:r w:rsidRPr="009654B3">
        <w:rPr>
          <w:rFonts w:ascii="Times New Roman" w:hAnsi="Times New Roman" w:cs="Times New Roman"/>
          <w:sz w:val="24"/>
          <w:szCs w:val="24"/>
        </w:rPr>
        <w:t xml:space="preserve"> des</w:t>
      </w:r>
      <w:r w:rsidRPr="009654B3">
        <w:rPr>
          <w:rFonts w:ascii="Times New Roman" w:hAnsi="Times New Roman" w:cs="Times New Roman"/>
          <w:spacing w:val="-2"/>
          <w:sz w:val="24"/>
          <w:szCs w:val="24"/>
        </w:rPr>
        <w:t xml:space="preserve"> </w:t>
      </w:r>
      <w:r w:rsidRPr="009654B3">
        <w:rPr>
          <w:rFonts w:ascii="Times New Roman" w:hAnsi="Times New Roman" w:cs="Times New Roman"/>
          <w:sz w:val="24"/>
          <w:szCs w:val="24"/>
        </w:rPr>
        <w:t>Sciences</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de</w:t>
      </w:r>
      <w:r w:rsidRPr="009654B3">
        <w:rPr>
          <w:rFonts w:ascii="Times New Roman" w:hAnsi="Times New Roman" w:cs="Times New Roman"/>
          <w:spacing w:val="-1"/>
          <w:sz w:val="24"/>
          <w:szCs w:val="24"/>
        </w:rPr>
        <w:t xml:space="preserve"> </w:t>
      </w:r>
      <w:proofErr w:type="spellStart"/>
      <w:r w:rsidRPr="009654B3">
        <w:rPr>
          <w:rFonts w:ascii="Times New Roman" w:hAnsi="Times New Roman" w:cs="Times New Roman"/>
          <w:sz w:val="24"/>
          <w:szCs w:val="24"/>
        </w:rPr>
        <w:t>l'Administration</w:t>
      </w:r>
      <w:proofErr w:type="spellEnd"/>
      <w:r w:rsidRPr="009654B3">
        <w:rPr>
          <w:rFonts w:ascii="Times New Roman" w:hAnsi="Times New Roman" w:cs="Times New Roman"/>
          <w:sz w:val="24"/>
          <w:szCs w:val="24"/>
        </w:rPr>
        <w:t>,</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32(2),</w:t>
      </w:r>
      <w:r w:rsidRPr="009654B3">
        <w:rPr>
          <w:rFonts w:ascii="Times New Roman" w:hAnsi="Times New Roman" w:cs="Times New Roman"/>
          <w:spacing w:val="-2"/>
          <w:sz w:val="24"/>
          <w:szCs w:val="24"/>
        </w:rPr>
        <w:t xml:space="preserve"> </w:t>
      </w:r>
      <w:r w:rsidRPr="009654B3">
        <w:rPr>
          <w:rFonts w:ascii="Times New Roman" w:hAnsi="Times New Roman" w:cs="Times New Roman"/>
          <w:sz w:val="24"/>
          <w:szCs w:val="24"/>
        </w:rPr>
        <w:t>128-138.</w:t>
      </w:r>
    </w:p>
    <w:p w:rsidR="004B15EC" w:rsidRPr="009654B3" w:rsidRDefault="004B15EC" w:rsidP="009654B3">
      <w:pPr>
        <w:pStyle w:val="ListParagraph"/>
        <w:numPr>
          <w:ilvl w:val="0"/>
          <w:numId w:val="22"/>
        </w:numPr>
        <w:spacing w:before="1" w:line="360" w:lineRule="auto"/>
        <w:ind w:left="576"/>
        <w:jc w:val="both"/>
        <w:rPr>
          <w:rFonts w:ascii="Times New Roman" w:hAnsi="Times New Roman" w:cs="Times New Roman"/>
          <w:sz w:val="24"/>
          <w:szCs w:val="24"/>
        </w:rPr>
      </w:pPr>
      <w:r w:rsidRPr="009654B3">
        <w:rPr>
          <w:rFonts w:ascii="Times New Roman" w:hAnsi="Times New Roman" w:cs="Times New Roman"/>
          <w:sz w:val="24"/>
          <w:szCs w:val="24"/>
        </w:rPr>
        <w:t xml:space="preserve">Al </w:t>
      </w:r>
      <w:proofErr w:type="spellStart"/>
      <w:r w:rsidRPr="009654B3">
        <w:rPr>
          <w:rFonts w:ascii="Times New Roman" w:hAnsi="Times New Roman" w:cs="Times New Roman"/>
          <w:sz w:val="24"/>
          <w:szCs w:val="24"/>
        </w:rPr>
        <w:t>Suwaidi</w:t>
      </w:r>
      <w:proofErr w:type="spellEnd"/>
      <w:r w:rsidRPr="009654B3">
        <w:rPr>
          <w:rFonts w:ascii="Times New Roman" w:hAnsi="Times New Roman" w:cs="Times New Roman"/>
          <w:sz w:val="24"/>
          <w:szCs w:val="24"/>
        </w:rPr>
        <w:t>, E.Y. (2019). An evaluation on the factors influencing happiness at working environment in UAE</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government</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entities:</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A</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literature</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review.</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Open</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Journal</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of</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Business</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and</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Management,</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7,</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1460-1470.</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https://doi.org/10.4236/ojbm.2019.73100</w:t>
      </w:r>
    </w:p>
    <w:p w:rsidR="004B15EC" w:rsidRPr="009654B3" w:rsidRDefault="004B15EC" w:rsidP="009654B3">
      <w:pPr>
        <w:pStyle w:val="ListParagraph"/>
        <w:numPr>
          <w:ilvl w:val="0"/>
          <w:numId w:val="22"/>
        </w:numPr>
        <w:spacing w:before="1" w:line="360" w:lineRule="auto"/>
        <w:ind w:left="576"/>
        <w:jc w:val="both"/>
        <w:rPr>
          <w:rFonts w:ascii="Times New Roman" w:hAnsi="Times New Roman" w:cs="Times New Roman"/>
          <w:sz w:val="24"/>
          <w:szCs w:val="24"/>
        </w:rPr>
      </w:pPr>
      <w:r w:rsidRPr="009654B3">
        <w:rPr>
          <w:rFonts w:ascii="Times New Roman" w:hAnsi="Times New Roman" w:cs="Times New Roman"/>
          <w:sz w:val="24"/>
          <w:szCs w:val="24"/>
        </w:rPr>
        <w:t>Anchor,</w:t>
      </w:r>
      <w:r w:rsidRPr="009654B3">
        <w:rPr>
          <w:rFonts w:ascii="Times New Roman" w:hAnsi="Times New Roman" w:cs="Times New Roman"/>
          <w:spacing w:val="-2"/>
          <w:sz w:val="24"/>
          <w:szCs w:val="24"/>
        </w:rPr>
        <w:t xml:space="preserve"> </w:t>
      </w:r>
      <w:r w:rsidRPr="009654B3">
        <w:rPr>
          <w:rFonts w:ascii="Times New Roman" w:hAnsi="Times New Roman" w:cs="Times New Roman"/>
          <w:sz w:val="24"/>
          <w:szCs w:val="24"/>
        </w:rPr>
        <w:t>S.</w:t>
      </w:r>
      <w:r w:rsidRPr="009654B3">
        <w:rPr>
          <w:rFonts w:ascii="Times New Roman" w:hAnsi="Times New Roman" w:cs="Times New Roman"/>
          <w:spacing w:val="-2"/>
          <w:sz w:val="24"/>
          <w:szCs w:val="24"/>
        </w:rPr>
        <w:t xml:space="preserve"> </w:t>
      </w:r>
      <w:r w:rsidRPr="009654B3">
        <w:rPr>
          <w:rFonts w:ascii="Times New Roman" w:hAnsi="Times New Roman" w:cs="Times New Roman"/>
          <w:sz w:val="24"/>
          <w:szCs w:val="24"/>
        </w:rPr>
        <w:t>(2010).</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The</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happiness</w:t>
      </w:r>
      <w:r w:rsidRPr="009654B3">
        <w:rPr>
          <w:rFonts w:ascii="Times New Roman" w:hAnsi="Times New Roman" w:cs="Times New Roman"/>
          <w:spacing w:val="-2"/>
          <w:sz w:val="24"/>
          <w:szCs w:val="24"/>
        </w:rPr>
        <w:t xml:space="preserve"> </w:t>
      </w:r>
      <w:r w:rsidRPr="009654B3">
        <w:rPr>
          <w:rFonts w:ascii="Times New Roman" w:hAnsi="Times New Roman" w:cs="Times New Roman"/>
          <w:sz w:val="24"/>
          <w:szCs w:val="24"/>
        </w:rPr>
        <w:t>advantage.</w:t>
      </w:r>
      <w:r w:rsidRPr="009654B3">
        <w:rPr>
          <w:rFonts w:ascii="Times New Roman" w:hAnsi="Times New Roman" w:cs="Times New Roman"/>
          <w:spacing w:val="-2"/>
          <w:sz w:val="24"/>
          <w:szCs w:val="24"/>
        </w:rPr>
        <w:t xml:space="preserve"> </w:t>
      </w:r>
      <w:r w:rsidRPr="009654B3">
        <w:rPr>
          <w:rFonts w:ascii="Times New Roman" w:hAnsi="Times New Roman" w:cs="Times New Roman"/>
          <w:sz w:val="24"/>
          <w:szCs w:val="24"/>
        </w:rPr>
        <w:t>New</w:t>
      </w:r>
      <w:r w:rsidRPr="009654B3">
        <w:rPr>
          <w:rFonts w:ascii="Times New Roman" w:hAnsi="Times New Roman" w:cs="Times New Roman"/>
          <w:spacing w:val="-6"/>
          <w:sz w:val="24"/>
          <w:szCs w:val="24"/>
        </w:rPr>
        <w:t xml:space="preserve"> </w:t>
      </w:r>
      <w:r w:rsidRPr="009654B3">
        <w:rPr>
          <w:rFonts w:ascii="Times New Roman" w:hAnsi="Times New Roman" w:cs="Times New Roman"/>
          <w:sz w:val="24"/>
          <w:szCs w:val="24"/>
        </w:rPr>
        <w:t>York,</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NY:</w:t>
      </w:r>
      <w:r w:rsidRPr="009654B3">
        <w:rPr>
          <w:rFonts w:ascii="Times New Roman" w:hAnsi="Times New Roman" w:cs="Times New Roman"/>
          <w:spacing w:val="-3"/>
          <w:sz w:val="24"/>
          <w:szCs w:val="24"/>
        </w:rPr>
        <w:t xml:space="preserve"> </w:t>
      </w:r>
      <w:r w:rsidRPr="009654B3">
        <w:rPr>
          <w:rFonts w:ascii="Times New Roman" w:hAnsi="Times New Roman" w:cs="Times New Roman"/>
          <w:sz w:val="24"/>
          <w:szCs w:val="24"/>
        </w:rPr>
        <w:t>Crown</w:t>
      </w:r>
      <w:r w:rsidRPr="009654B3">
        <w:rPr>
          <w:rFonts w:ascii="Times New Roman" w:hAnsi="Times New Roman" w:cs="Times New Roman"/>
          <w:spacing w:val="-2"/>
          <w:sz w:val="24"/>
          <w:szCs w:val="24"/>
        </w:rPr>
        <w:t xml:space="preserve"> </w:t>
      </w:r>
      <w:r w:rsidRPr="009654B3">
        <w:rPr>
          <w:rFonts w:ascii="Times New Roman" w:hAnsi="Times New Roman" w:cs="Times New Roman"/>
          <w:sz w:val="24"/>
          <w:szCs w:val="24"/>
        </w:rPr>
        <w:t>Business.</w:t>
      </w:r>
    </w:p>
    <w:p w:rsidR="004B15EC" w:rsidRPr="009654B3" w:rsidRDefault="004B15EC" w:rsidP="009654B3">
      <w:pPr>
        <w:pStyle w:val="ListParagraph"/>
        <w:numPr>
          <w:ilvl w:val="0"/>
          <w:numId w:val="22"/>
        </w:numPr>
        <w:spacing w:line="360" w:lineRule="auto"/>
        <w:ind w:left="576"/>
        <w:jc w:val="both"/>
        <w:rPr>
          <w:rFonts w:ascii="Times New Roman" w:hAnsi="Times New Roman" w:cs="Times New Roman"/>
          <w:sz w:val="24"/>
          <w:szCs w:val="24"/>
        </w:rPr>
      </w:pPr>
      <w:r w:rsidRPr="009654B3">
        <w:rPr>
          <w:rFonts w:ascii="Times New Roman" w:hAnsi="Times New Roman" w:cs="Times New Roman"/>
          <w:sz w:val="24"/>
          <w:szCs w:val="24"/>
        </w:rPr>
        <w:t>Aronson, J., Cohen, G.L., &amp; Nail, P.R. (1999). Self-affirmation theory: An update and appraisal. In E., Harmon-</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Jones/ J., Mills (Ed): Cognitive dissonance: Progress on a pivotal theory in social psychology, 127–48.</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Washington,</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DC:</w:t>
      </w:r>
      <w:r w:rsidRPr="009654B3">
        <w:rPr>
          <w:rFonts w:ascii="Times New Roman" w:hAnsi="Times New Roman" w:cs="Times New Roman"/>
          <w:spacing w:val="2"/>
          <w:sz w:val="24"/>
          <w:szCs w:val="24"/>
        </w:rPr>
        <w:t xml:space="preserve"> </w:t>
      </w:r>
      <w:r w:rsidRPr="009654B3">
        <w:rPr>
          <w:rFonts w:ascii="Times New Roman" w:hAnsi="Times New Roman" w:cs="Times New Roman"/>
          <w:sz w:val="24"/>
          <w:szCs w:val="24"/>
        </w:rPr>
        <w:t>American</w:t>
      </w:r>
      <w:r w:rsidRPr="009654B3">
        <w:rPr>
          <w:rFonts w:ascii="Times New Roman" w:hAnsi="Times New Roman" w:cs="Times New Roman"/>
          <w:spacing w:val="-1"/>
          <w:sz w:val="24"/>
          <w:szCs w:val="24"/>
        </w:rPr>
        <w:t xml:space="preserve"> </w:t>
      </w:r>
      <w:r w:rsidRPr="009654B3">
        <w:rPr>
          <w:rFonts w:ascii="Times New Roman" w:hAnsi="Times New Roman" w:cs="Times New Roman"/>
          <w:sz w:val="24"/>
          <w:szCs w:val="24"/>
        </w:rPr>
        <w:t>Psychological</w:t>
      </w:r>
      <w:r w:rsidRPr="009654B3">
        <w:rPr>
          <w:rFonts w:ascii="Times New Roman" w:hAnsi="Times New Roman" w:cs="Times New Roman"/>
          <w:spacing w:val="3"/>
          <w:sz w:val="24"/>
          <w:szCs w:val="24"/>
        </w:rPr>
        <w:t xml:space="preserve"> </w:t>
      </w:r>
      <w:r w:rsidRPr="009654B3">
        <w:rPr>
          <w:rFonts w:ascii="Times New Roman" w:hAnsi="Times New Roman" w:cs="Times New Roman"/>
          <w:sz w:val="24"/>
          <w:szCs w:val="24"/>
        </w:rPr>
        <w:t>Association.</w:t>
      </w:r>
    </w:p>
    <w:p w:rsidR="00734DA0" w:rsidRPr="00734DA0" w:rsidRDefault="00734DA0" w:rsidP="00734DA0">
      <w:pPr>
        <w:pStyle w:val="ListParagraph"/>
        <w:rPr>
          <w:rFonts w:ascii="Times New Roman" w:hAnsi="Times New Roman" w:cs="Times New Roman"/>
          <w:b/>
          <w:sz w:val="28"/>
          <w:szCs w:val="28"/>
        </w:rPr>
      </w:pPr>
    </w:p>
    <w:sectPr w:rsidR="00734DA0" w:rsidRPr="00734DA0" w:rsidSect="00350D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D0AED"/>
    <w:multiLevelType w:val="hybridMultilevel"/>
    <w:tmpl w:val="C1BA6F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nsid w:val="0D6B7992"/>
    <w:multiLevelType w:val="hybridMultilevel"/>
    <w:tmpl w:val="4AE81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2F8673F"/>
    <w:multiLevelType w:val="hybridMultilevel"/>
    <w:tmpl w:val="4CB8887A"/>
    <w:lvl w:ilvl="0" w:tplc="3A6E0E42">
      <w:numFmt w:val="bullet"/>
      <w:lvlText w:val=""/>
      <w:lvlJc w:val="left"/>
      <w:pPr>
        <w:ind w:left="72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B6505"/>
    <w:multiLevelType w:val="hybridMultilevel"/>
    <w:tmpl w:val="7C86C750"/>
    <w:lvl w:ilvl="0" w:tplc="3A6E0E42">
      <w:numFmt w:val="bullet"/>
      <w:lvlText w:val=""/>
      <w:lvlJc w:val="left"/>
      <w:pPr>
        <w:ind w:left="72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EC39BD"/>
    <w:multiLevelType w:val="multilevel"/>
    <w:tmpl w:val="15EC39BD"/>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5">
    <w:nsid w:val="18C45F0D"/>
    <w:multiLevelType w:val="hybridMultilevel"/>
    <w:tmpl w:val="958CB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DC0BE6"/>
    <w:multiLevelType w:val="hybridMultilevel"/>
    <w:tmpl w:val="352C461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271D4DB2"/>
    <w:multiLevelType w:val="hybridMultilevel"/>
    <w:tmpl w:val="F5729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4836D1"/>
    <w:multiLevelType w:val="hybridMultilevel"/>
    <w:tmpl w:val="5AE8DB20"/>
    <w:lvl w:ilvl="0" w:tplc="115A036C">
      <w:start w:val="1"/>
      <w:numFmt w:val="lowerRoman"/>
      <w:lvlText w:val="%1."/>
      <w:lvlJc w:val="left"/>
      <w:pPr>
        <w:ind w:left="820" w:hanging="488"/>
        <w:jc w:val="right"/>
      </w:pPr>
      <w:rPr>
        <w:rFonts w:ascii="Times New Roman" w:eastAsia="Times New Roman" w:hAnsi="Times New Roman" w:cs="Times New Roman" w:hint="default"/>
        <w:w w:val="100"/>
        <w:sz w:val="24"/>
        <w:szCs w:val="24"/>
        <w:lang w:val="en-US" w:eastAsia="en-US" w:bidi="ar-SA"/>
      </w:rPr>
    </w:lvl>
    <w:lvl w:ilvl="1" w:tplc="A498EAF6">
      <w:numFmt w:val="bullet"/>
      <w:lvlText w:val="•"/>
      <w:lvlJc w:val="left"/>
      <w:pPr>
        <w:ind w:left="1792" w:hanging="488"/>
      </w:pPr>
      <w:rPr>
        <w:rFonts w:hint="default"/>
        <w:lang w:val="en-US" w:eastAsia="en-US" w:bidi="ar-SA"/>
      </w:rPr>
    </w:lvl>
    <w:lvl w:ilvl="2" w:tplc="6F06D836">
      <w:numFmt w:val="bullet"/>
      <w:lvlText w:val="•"/>
      <w:lvlJc w:val="left"/>
      <w:pPr>
        <w:ind w:left="2765" w:hanging="488"/>
      </w:pPr>
      <w:rPr>
        <w:rFonts w:hint="default"/>
        <w:lang w:val="en-US" w:eastAsia="en-US" w:bidi="ar-SA"/>
      </w:rPr>
    </w:lvl>
    <w:lvl w:ilvl="3" w:tplc="1F5A093C">
      <w:numFmt w:val="bullet"/>
      <w:lvlText w:val="•"/>
      <w:lvlJc w:val="left"/>
      <w:pPr>
        <w:ind w:left="3737" w:hanging="488"/>
      </w:pPr>
      <w:rPr>
        <w:rFonts w:hint="default"/>
        <w:lang w:val="en-US" w:eastAsia="en-US" w:bidi="ar-SA"/>
      </w:rPr>
    </w:lvl>
    <w:lvl w:ilvl="4" w:tplc="C24C9500">
      <w:numFmt w:val="bullet"/>
      <w:lvlText w:val="•"/>
      <w:lvlJc w:val="left"/>
      <w:pPr>
        <w:ind w:left="4710" w:hanging="488"/>
      </w:pPr>
      <w:rPr>
        <w:rFonts w:hint="default"/>
        <w:lang w:val="en-US" w:eastAsia="en-US" w:bidi="ar-SA"/>
      </w:rPr>
    </w:lvl>
    <w:lvl w:ilvl="5" w:tplc="8564C2B8">
      <w:numFmt w:val="bullet"/>
      <w:lvlText w:val="•"/>
      <w:lvlJc w:val="left"/>
      <w:pPr>
        <w:ind w:left="5683" w:hanging="488"/>
      </w:pPr>
      <w:rPr>
        <w:rFonts w:hint="default"/>
        <w:lang w:val="en-US" w:eastAsia="en-US" w:bidi="ar-SA"/>
      </w:rPr>
    </w:lvl>
    <w:lvl w:ilvl="6" w:tplc="92DED386">
      <w:numFmt w:val="bullet"/>
      <w:lvlText w:val="•"/>
      <w:lvlJc w:val="left"/>
      <w:pPr>
        <w:ind w:left="6655" w:hanging="488"/>
      </w:pPr>
      <w:rPr>
        <w:rFonts w:hint="default"/>
        <w:lang w:val="en-US" w:eastAsia="en-US" w:bidi="ar-SA"/>
      </w:rPr>
    </w:lvl>
    <w:lvl w:ilvl="7" w:tplc="411414FA">
      <w:numFmt w:val="bullet"/>
      <w:lvlText w:val="•"/>
      <w:lvlJc w:val="left"/>
      <w:pPr>
        <w:ind w:left="7628" w:hanging="488"/>
      </w:pPr>
      <w:rPr>
        <w:rFonts w:hint="default"/>
        <w:lang w:val="en-US" w:eastAsia="en-US" w:bidi="ar-SA"/>
      </w:rPr>
    </w:lvl>
    <w:lvl w:ilvl="8" w:tplc="FB6C0A84">
      <w:numFmt w:val="bullet"/>
      <w:lvlText w:val="•"/>
      <w:lvlJc w:val="left"/>
      <w:pPr>
        <w:ind w:left="8601" w:hanging="488"/>
      </w:pPr>
      <w:rPr>
        <w:rFonts w:hint="default"/>
        <w:lang w:val="en-US" w:eastAsia="en-US" w:bidi="ar-SA"/>
      </w:rPr>
    </w:lvl>
  </w:abstractNum>
  <w:abstractNum w:abstractNumId="9">
    <w:nsid w:val="3E7B33AF"/>
    <w:multiLevelType w:val="hybridMultilevel"/>
    <w:tmpl w:val="E7F0A2F6"/>
    <w:lvl w:ilvl="0" w:tplc="F314E71A">
      <w:numFmt w:val="bullet"/>
      <w:lvlText w:val="•"/>
      <w:lvlJc w:val="left"/>
      <w:pPr>
        <w:ind w:left="820" w:hanging="360"/>
      </w:pPr>
      <w:rPr>
        <w:rFonts w:hint="default"/>
        <w:lang w:val="en-US" w:eastAsia="en-US" w:bidi="ar-SA"/>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0">
    <w:nsid w:val="41F23170"/>
    <w:multiLevelType w:val="hybridMultilevel"/>
    <w:tmpl w:val="016E2F22"/>
    <w:lvl w:ilvl="0" w:tplc="3A6E0E42">
      <w:numFmt w:val="bullet"/>
      <w:lvlText w:val=""/>
      <w:lvlJc w:val="left"/>
      <w:pPr>
        <w:ind w:left="72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7FF5141"/>
    <w:multiLevelType w:val="hybridMultilevel"/>
    <w:tmpl w:val="9E84945A"/>
    <w:lvl w:ilvl="0" w:tplc="3A6E0E42">
      <w:numFmt w:val="bullet"/>
      <w:lvlText w:val=""/>
      <w:lvlJc w:val="left"/>
      <w:pPr>
        <w:ind w:left="72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DA23B2"/>
    <w:multiLevelType w:val="hybridMultilevel"/>
    <w:tmpl w:val="FD00B38C"/>
    <w:lvl w:ilvl="0" w:tplc="3A6E0E42">
      <w:numFmt w:val="bullet"/>
      <w:lvlText w:val=""/>
      <w:lvlJc w:val="left"/>
      <w:pPr>
        <w:ind w:left="1321"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2041" w:hanging="360"/>
      </w:pPr>
      <w:rPr>
        <w:rFonts w:ascii="Courier New" w:hAnsi="Courier New" w:cs="Courier New" w:hint="default"/>
      </w:rPr>
    </w:lvl>
    <w:lvl w:ilvl="2" w:tplc="04090005" w:tentative="1">
      <w:start w:val="1"/>
      <w:numFmt w:val="bullet"/>
      <w:lvlText w:val=""/>
      <w:lvlJc w:val="left"/>
      <w:pPr>
        <w:ind w:left="2761" w:hanging="360"/>
      </w:pPr>
      <w:rPr>
        <w:rFonts w:ascii="Wingdings" w:hAnsi="Wingdings" w:hint="default"/>
      </w:rPr>
    </w:lvl>
    <w:lvl w:ilvl="3" w:tplc="04090001" w:tentative="1">
      <w:start w:val="1"/>
      <w:numFmt w:val="bullet"/>
      <w:lvlText w:val=""/>
      <w:lvlJc w:val="left"/>
      <w:pPr>
        <w:ind w:left="3481" w:hanging="360"/>
      </w:pPr>
      <w:rPr>
        <w:rFonts w:ascii="Symbol" w:hAnsi="Symbol" w:hint="default"/>
      </w:rPr>
    </w:lvl>
    <w:lvl w:ilvl="4" w:tplc="04090003" w:tentative="1">
      <w:start w:val="1"/>
      <w:numFmt w:val="bullet"/>
      <w:lvlText w:val="o"/>
      <w:lvlJc w:val="left"/>
      <w:pPr>
        <w:ind w:left="4201" w:hanging="360"/>
      </w:pPr>
      <w:rPr>
        <w:rFonts w:ascii="Courier New" w:hAnsi="Courier New" w:cs="Courier New" w:hint="default"/>
      </w:rPr>
    </w:lvl>
    <w:lvl w:ilvl="5" w:tplc="04090005" w:tentative="1">
      <w:start w:val="1"/>
      <w:numFmt w:val="bullet"/>
      <w:lvlText w:val=""/>
      <w:lvlJc w:val="left"/>
      <w:pPr>
        <w:ind w:left="4921" w:hanging="360"/>
      </w:pPr>
      <w:rPr>
        <w:rFonts w:ascii="Wingdings" w:hAnsi="Wingdings" w:hint="default"/>
      </w:rPr>
    </w:lvl>
    <w:lvl w:ilvl="6" w:tplc="04090001" w:tentative="1">
      <w:start w:val="1"/>
      <w:numFmt w:val="bullet"/>
      <w:lvlText w:val=""/>
      <w:lvlJc w:val="left"/>
      <w:pPr>
        <w:ind w:left="5641" w:hanging="360"/>
      </w:pPr>
      <w:rPr>
        <w:rFonts w:ascii="Symbol" w:hAnsi="Symbol" w:hint="default"/>
      </w:rPr>
    </w:lvl>
    <w:lvl w:ilvl="7" w:tplc="04090003" w:tentative="1">
      <w:start w:val="1"/>
      <w:numFmt w:val="bullet"/>
      <w:lvlText w:val="o"/>
      <w:lvlJc w:val="left"/>
      <w:pPr>
        <w:ind w:left="6361" w:hanging="360"/>
      </w:pPr>
      <w:rPr>
        <w:rFonts w:ascii="Courier New" w:hAnsi="Courier New" w:cs="Courier New" w:hint="default"/>
      </w:rPr>
    </w:lvl>
    <w:lvl w:ilvl="8" w:tplc="04090005" w:tentative="1">
      <w:start w:val="1"/>
      <w:numFmt w:val="bullet"/>
      <w:lvlText w:val=""/>
      <w:lvlJc w:val="left"/>
      <w:pPr>
        <w:ind w:left="7081" w:hanging="360"/>
      </w:pPr>
      <w:rPr>
        <w:rFonts w:ascii="Wingdings" w:hAnsi="Wingdings" w:hint="default"/>
      </w:rPr>
    </w:lvl>
  </w:abstractNum>
  <w:abstractNum w:abstractNumId="13">
    <w:nsid w:val="495B708D"/>
    <w:multiLevelType w:val="hybridMultilevel"/>
    <w:tmpl w:val="5820338E"/>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4">
    <w:nsid w:val="52025055"/>
    <w:multiLevelType w:val="hybridMultilevel"/>
    <w:tmpl w:val="8EB66AB2"/>
    <w:lvl w:ilvl="0" w:tplc="B4BE61CE">
      <w:numFmt w:val="bullet"/>
      <w:lvlText w:val=""/>
      <w:lvlJc w:val="left"/>
      <w:pPr>
        <w:ind w:left="720" w:hanging="360"/>
      </w:pPr>
      <w:rPr>
        <w:rFonts w:ascii="Symbol" w:eastAsia="Symbol" w:hAnsi="Symbol" w:cs="Symbol" w:hint="default"/>
        <w:color w:val="1F1F1F"/>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760CCF"/>
    <w:multiLevelType w:val="hybridMultilevel"/>
    <w:tmpl w:val="8C32F27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56AD6163"/>
    <w:multiLevelType w:val="hybridMultilevel"/>
    <w:tmpl w:val="50E00A66"/>
    <w:lvl w:ilvl="0" w:tplc="B4BE61CE">
      <w:numFmt w:val="bullet"/>
      <w:lvlText w:val=""/>
      <w:lvlJc w:val="left"/>
      <w:pPr>
        <w:ind w:left="720" w:hanging="360"/>
      </w:pPr>
      <w:rPr>
        <w:rFonts w:ascii="Symbol" w:eastAsia="Symbol" w:hAnsi="Symbol" w:cs="Symbol" w:hint="default"/>
        <w:color w:val="1F1F1F"/>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9D1C24"/>
    <w:multiLevelType w:val="hybridMultilevel"/>
    <w:tmpl w:val="8E5008A8"/>
    <w:lvl w:ilvl="0" w:tplc="4009000B">
      <w:start w:val="1"/>
      <w:numFmt w:val="bullet"/>
      <w:lvlText w:val=""/>
      <w:lvlJc w:val="left"/>
      <w:pPr>
        <w:ind w:left="720" w:hanging="360"/>
      </w:pPr>
      <w:rPr>
        <w:rFonts w:ascii="Wingdings" w:hAnsi="Wingding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A7F124C"/>
    <w:multiLevelType w:val="hybridMultilevel"/>
    <w:tmpl w:val="582E61C6"/>
    <w:lvl w:ilvl="0" w:tplc="3A6E0E42">
      <w:numFmt w:val="bullet"/>
      <w:lvlText w:val=""/>
      <w:lvlJc w:val="left"/>
      <w:pPr>
        <w:ind w:left="4500" w:hanging="360"/>
      </w:pPr>
      <w:rPr>
        <w:rFonts w:ascii="Symbol" w:eastAsia="Symbol" w:hAnsi="Symbol" w:cs="Symbol" w:hint="default"/>
        <w:w w:val="100"/>
        <w:sz w:val="24"/>
        <w:szCs w:val="24"/>
        <w:lang w:val="en-US" w:eastAsia="en-US" w:bidi="ar-SA"/>
      </w:rPr>
    </w:lvl>
    <w:lvl w:ilvl="1" w:tplc="7B4EE388">
      <w:numFmt w:val="bullet"/>
      <w:lvlText w:val="•"/>
      <w:lvlJc w:val="left"/>
      <w:pPr>
        <w:ind w:left="3196" w:hanging="360"/>
      </w:pPr>
      <w:rPr>
        <w:rFonts w:hint="default"/>
        <w:lang w:val="en-US" w:eastAsia="en-US" w:bidi="ar-SA"/>
      </w:rPr>
    </w:lvl>
    <w:lvl w:ilvl="2" w:tplc="6E2E6052">
      <w:numFmt w:val="bullet"/>
      <w:lvlText w:val="•"/>
      <w:lvlJc w:val="left"/>
      <w:pPr>
        <w:ind w:left="4192" w:hanging="360"/>
      </w:pPr>
      <w:rPr>
        <w:rFonts w:hint="default"/>
        <w:lang w:val="en-US" w:eastAsia="en-US" w:bidi="ar-SA"/>
      </w:rPr>
    </w:lvl>
    <w:lvl w:ilvl="3" w:tplc="AF5AC224">
      <w:numFmt w:val="bullet"/>
      <w:lvlText w:val="•"/>
      <w:lvlJc w:val="left"/>
      <w:pPr>
        <w:ind w:left="5188" w:hanging="360"/>
      </w:pPr>
      <w:rPr>
        <w:rFonts w:hint="default"/>
        <w:lang w:val="en-US" w:eastAsia="en-US" w:bidi="ar-SA"/>
      </w:rPr>
    </w:lvl>
    <w:lvl w:ilvl="4" w:tplc="8F540678">
      <w:numFmt w:val="bullet"/>
      <w:lvlText w:val="•"/>
      <w:lvlJc w:val="left"/>
      <w:pPr>
        <w:ind w:left="6184" w:hanging="360"/>
      </w:pPr>
      <w:rPr>
        <w:rFonts w:hint="default"/>
        <w:lang w:val="en-US" w:eastAsia="en-US" w:bidi="ar-SA"/>
      </w:rPr>
    </w:lvl>
    <w:lvl w:ilvl="5" w:tplc="95F2EEB2">
      <w:numFmt w:val="bullet"/>
      <w:lvlText w:val="•"/>
      <w:lvlJc w:val="left"/>
      <w:pPr>
        <w:ind w:left="7180" w:hanging="360"/>
      </w:pPr>
      <w:rPr>
        <w:rFonts w:hint="default"/>
        <w:lang w:val="en-US" w:eastAsia="en-US" w:bidi="ar-SA"/>
      </w:rPr>
    </w:lvl>
    <w:lvl w:ilvl="6" w:tplc="E2624A32">
      <w:numFmt w:val="bullet"/>
      <w:lvlText w:val="•"/>
      <w:lvlJc w:val="left"/>
      <w:pPr>
        <w:ind w:left="8176" w:hanging="360"/>
      </w:pPr>
      <w:rPr>
        <w:rFonts w:hint="default"/>
        <w:lang w:val="en-US" w:eastAsia="en-US" w:bidi="ar-SA"/>
      </w:rPr>
    </w:lvl>
    <w:lvl w:ilvl="7" w:tplc="F872C668">
      <w:numFmt w:val="bullet"/>
      <w:lvlText w:val="•"/>
      <w:lvlJc w:val="left"/>
      <w:pPr>
        <w:ind w:left="9172" w:hanging="360"/>
      </w:pPr>
      <w:rPr>
        <w:rFonts w:hint="default"/>
        <w:lang w:val="en-US" w:eastAsia="en-US" w:bidi="ar-SA"/>
      </w:rPr>
    </w:lvl>
    <w:lvl w:ilvl="8" w:tplc="312E1A18">
      <w:numFmt w:val="bullet"/>
      <w:lvlText w:val="•"/>
      <w:lvlJc w:val="left"/>
      <w:pPr>
        <w:ind w:left="10168" w:hanging="360"/>
      </w:pPr>
      <w:rPr>
        <w:rFonts w:hint="default"/>
        <w:lang w:val="en-US" w:eastAsia="en-US" w:bidi="ar-SA"/>
      </w:rPr>
    </w:lvl>
  </w:abstractNum>
  <w:abstractNum w:abstractNumId="19">
    <w:nsid w:val="5ACF0BF6"/>
    <w:multiLevelType w:val="hybridMultilevel"/>
    <w:tmpl w:val="BE1E170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nsid w:val="670D1CCE"/>
    <w:multiLevelType w:val="hybridMultilevel"/>
    <w:tmpl w:val="9A24E4F2"/>
    <w:lvl w:ilvl="0" w:tplc="F314E71A">
      <w:numFmt w:val="bullet"/>
      <w:lvlText w:val="•"/>
      <w:lvlJc w:val="left"/>
      <w:pPr>
        <w:ind w:left="1080" w:hanging="360"/>
      </w:pPr>
      <w:rPr>
        <w:rFonts w:hint="default"/>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nsid w:val="7158041E"/>
    <w:multiLevelType w:val="hybridMultilevel"/>
    <w:tmpl w:val="22DCDA1C"/>
    <w:lvl w:ilvl="0" w:tplc="06041324">
      <w:numFmt w:val="bullet"/>
      <w:lvlText w:val=""/>
      <w:lvlJc w:val="left"/>
      <w:pPr>
        <w:ind w:left="2352" w:hanging="360"/>
      </w:pPr>
      <w:rPr>
        <w:rFonts w:ascii="Wingdings" w:eastAsia="Wingdings" w:hAnsi="Wingdings" w:cs="Wingdings" w:hint="default"/>
        <w:w w:val="100"/>
        <w:sz w:val="24"/>
        <w:szCs w:val="24"/>
        <w:lang w:val="en-US" w:eastAsia="en-US" w:bidi="ar-SA"/>
      </w:rPr>
    </w:lvl>
    <w:lvl w:ilvl="1" w:tplc="8FB0E004">
      <w:numFmt w:val="bullet"/>
      <w:lvlText w:val="•"/>
      <w:lvlJc w:val="left"/>
      <w:pPr>
        <w:ind w:left="3340" w:hanging="360"/>
      </w:pPr>
      <w:rPr>
        <w:rFonts w:hint="default"/>
        <w:lang w:val="en-US" w:eastAsia="en-US" w:bidi="ar-SA"/>
      </w:rPr>
    </w:lvl>
    <w:lvl w:ilvl="2" w:tplc="BF665FB6">
      <w:numFmt w:val="bullet"/>
      <w:lvlText w:val="•"/>
      <w:lvlJc w:val="left"/>
      <w:pPr>
        <w:ind w:left="4320" w:hanging="360"/>
      </w:pPr>
      <w:rPr>
        <w:rFonts w:hint="default"/>
        <w:lang w:val="en-US" w:eastAsia="en-US" w:bidi="ar-SA"/>
      </w:rPr>
    </w:lvl>
    <w:lvl w:ilvl="3" w:tplc="26920C06">
      <w:numFmt w:val="bullet"/>
      <w:lvlText w:val="•"/>
      <w:lvlJc w:val="left"/>
      <w:pPr>
        <w:ind w:left="5300" w:hanging="360"/>
      </w:pPr>
      <w:rPr>
        <w:rFonts w:hint="default"/>
        <w:lang w:val="en-US" w:eastAsia="en-US" w:bidi="ar-SA"/>
      </w:rPr>
    </w:lvl>
    <w:lvl w:ilvl="4" w:tplc="B3B6CFB8">
      <w:numFmt w:val="bullet"/>
      <w:lvlText w:val="•"/>
      <w:lvlJc w:val="left"/>
      <w:pPr>
        <w:ind w:left="6280" w:hanging="360"/>
      </w:pPr>
      <w:rPr>
        <w:rFonts w:hint="default"/>
        <w:lang w:val="en-US" w:eastAsia="en-US" w:bidi="ar-SA"/>
      </w:rPr>
    </w:lvl>
    <w:lvl w:ilvl="5" w:tplc="3EBAE1D0">
      <w:numFmt w:val="bullet"/>
      <w:lvlText w:val="•"/>
      <w:lvlJc w:val="left"/>
      <w:pPr>
        <w:ind w:left="7260" w:hanging="360"/>
      </w:pPr>
      <w:rPr>
        <w:rFonts w:hint="default"/>
        <w:lang w:val="en-US" w:eastAsia="en-US" w:bidi="ar-SA"/>
      </w:rPr>
    </w:lvl>
    <w:lvl w:ilvl="6" w:tplc="998E7B32">
      <w:numFmt w:val="bullet"/>
      <w:lvlText w:val="•"/>
      <w:lvlJc w:val="left"/>
      <w:pPr>
        <w:ind w:left="8240" w:hanging="360"/>
      </w:pPr>
      <w:rPr>
        <w:rFonts w:hint="default"/>
        <w:lang w:val="en-US" w:eastAsia="en-US" w:bidi="ar-SA"/>
      </w:rPr>
    </w:lvl>
    <w:lvl w:ilvl="7" w:tplc="D4E284F4">
      <w:numFmt w:val="bullet"/>
      <w:lvlText w:val="•"/>
      <w:lvlJc w:val="left"/>
      <w:pPr>
        <w:ind w:left="9220" w:hanging="360"/>
      </w:pPr>
      <w:rPr>
        <w:rFonts w:hint="default"/>
        <w:lang w:val="en-US" w:eastAsia="en-US" w:bidi="ar-SA"/>
      </w:rPr>
    </w:lvl>
    <w:lvl w:ilvl="8" w:tplc="EBF49136">
      <w:numFmt w:val="bullet"/>
      <w:lvlText w:val="•"/>
      <w:lvlJc w:val="left"/>
      <w:pPr>
        <w:ind w:left="10200" w:hanging="360"/>
      </w:pPr>
      <w:rPr>
        <w:rFonts w:hint="default"/>
        <w:lang w:val="en-US" w:eastAsia="en-US" w:bidi="ar-SA"/>
      </w:rPr>
    </w:lvl>
  </w:abstractNum>
  <w:abstractNum w:abstractNumId="22">
    <w:nsid w:val="75271CDD"/>
    <w:multiLevelType w:val="hybridMultilevel"/>
    <w:tmpl w:val="66AAF7F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917C1C"/>
    <w:multiLevelType w:val="hybridMultilevel"/>
    <w:tmpl w:val="D2B63124"/>
    <w:lvl w:ilvl="0" w:tplc="B4BE61CE">
      <w:numFmt w:val="bullet"/>
      <w:lvlText w:val=""/>
      <w:lvlJc w:val="left"/>
      <w:pPr>
        <w:ind w:left="2160" w:hanging="360"/>
      </w:pPr>
      <w:rPr>
        <w:rFonts w:ascii="Symbol" w:eastAsia="Symbol" w:hAnsi="Symbol" w:cs="Symbol" w:hint="default"/>
        <w:color w:val="1F1F1F"/>
        <w:w w:val="99"/>
        <w:sz w:val="20"/>
        <w:szCs w:val="20"/>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8064C1B"/>
    <w:multiLevelType w:val="hybridMultilevel"/>
    <w:tmpl w:val="BE52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EC92635"/>
    <w:multiLevelType w:val="hybridMultilevel"/>
    <w:tmpl w:val="6964854C"/>
    <w:lvl w:ilvl="0" w:tplc="F314E71A">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20"/>
  </w:num>
  <w:num w:numId="3">
    <w:abstractNumId w:val="22"/>
  </w:num>
  <w:num w:numId="4">
    <w:abstractNumId w:val="8"/>
  </w:num>
  <w:num w:numId="5">
    <w:abstractNumId w:val="6"/>
  </w:num>
  <w:num w:numId="6">
    <w:abstractNumId w:val="23"/>
  </w:num>
  <w:num w:numId="7">
    <w:abstractNumId w:val="18"/>
  </w:num>
  <w:num w:numId="8">
    <w:abstractNumId w:val="15"/>
  </w:num>
  <w:num w:numId="9">
    <w:abstractNumId w:val="16"/>
  </w:num>
  <w:num w:numId="10">
    <w:abstractNumId w:val="19"/>
  </w:num>
  <w:num w:numId="11">
    <w:abstractNumId w:val="1"/>
  </w:num>
  <w:num w:numId="12">
    <w:abstractNumId w:val="21"/>
  </w:num>
  <w:num w:numId="13">
    <w:abstractNumId w:val="14"/>
  </w:num>
  <w:num w:numId="14">
    <w:abstractNumId w:val="17"/>
  </w:num>
  <w:num w:numId="15">
    <w:abstractNumId w:val="25"/>
  </w:num>
  <w:num w:numId="16">
    <w:abstractNumId w:val="9"/>
  </w:num>
  <w:num w:numId="17">
    <w:abstractNumId w:val="13"/>
  </w:num>
  <w:num w:numId="18">
    <w:abstractNumId w:val="7"/>
  </w:num>
  <w:num w:numId="19">
    <w:abstractNumId w:val="10"/>
  </w:num>
  <w:num w:numId="20">
    <w:abstractNumId w:val="12"/>
  </w:num>
  <w:num w:numId="21">
    <w:abstractNumId w:val="24"/>
  </w:num>
  <w:num w:numId="22">
    <w:abstractNumId w:val="11"/>
  </w:num>
  <w:num w:numId="23">
    <w:abstractNumId w:val="2"/>
  </w:num>
  <w:num w:numId="24">
    <w:abstractNumId w:val="3"/>
  </w:num>
  <w:num w:numId="25">
    <w:abstractNumId w:val="0"/>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8FC"/>
    <w:rsid w:val="0003423C"/>
    <w:rsid w:val="000523C5"/>
    <w:rsid w:val="000F3494"/>
    <w:rsid w:val="001128F9"/>
    <w:rsid w:val="00152ABC"/>
    <w:rsid w:val="001848F2"/>
    <w:rsid w:val="00196335"/>
    <w:rsid w:val="001A3145"/>
    <w:rsid w:val="001D58FC"/>
    <w:rsid w:val="00212F6A"/>
    <w:rsid w:val="00235864"/>
    <w:rsid w:val="002A1ED7"/>
    <w:rsid w:val="00350D50"/>
    <w:rsid w:val="004B15EC"/>
    <w:rsid w:val="004F590D"/>
    <w:rsid w:val="00567CFF"/>
    <w:rsid w:val="005D6302"/>
    <w:rsid w:val="00655FF4"/>
    <w:rsid w:val="00663E79"/>
    <w:rsid w:val="0067122D"/>
    <w:rsid w:val="00734DA0"/>
    <w:rsid w:val="007E1AB3"/>
    <w:rsid w:val="00825E4E"/>
    <w:rsid w:val="00860B71"/>
    <w:rsid w:val="008C7434"/>
    <w:rsid w:val="009054B6"/>
    <w:rsid w:val="009654B3"/>
    <w:rsid w:val="00970C28"/>
    <w:rsid w:val="00976885"/>
    <w:rsid w:val="009A37FB"/>
    <w:rsid w:val="009D32EA"/>
    <w:rsid w:val="009F1DBA"/>
    <w:rsid w:val="00A55461"/>
    <w:rsid w:val="00AE1D4E"/>
    <w:rsid w:val="00AF7530"/>
    <w:rsid w:val="00C079DA"/>
    <w:rsid w:val="00C14311"/>
    <w:rsid w:val="00D627DC"/>
    <w:rsid w:val="00EB1E8A"/>
    <w:rsid w:val="00F1585C"/>
    <w:rsid w:val="00F3429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58F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1D58FC"/>
    <w:pPr>
      <w:spacing w:before="165"/>
      <w:ind w:left="100"/>
      <w:jc w:val="both"/>
      <w:outlineLvl w:val="0"/>
    </w:pPr>
    <w:rPr>
      <w:b/>
      <w:bCs/>
      <w:sz w:val="24"/>
      <w:szCs w:val="24"/>
    </w:rPr>
  </w:style>
  <w:style w:type="paragraph" w:styleId="Heading2">
    <w:name w:val="heading 2"/>
    <w:basedOn w:val="Normal"/>
    <w:next w:val="Normal"/>
    <w:link w:val="Heading2Char"/>
    <w:uiPriority w:val="9"/>
    <w:semiHidden/>
    <w:unhideWhenUsed/>
    <w:qFormat/>
    <w:rsid w:val="001D58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585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1585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58FC"/>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1D58FC"/>
    <w:pPr>
      <w:ind w:left="100"/>
    </w:pPr>
    <w:rPr>
      <w:sz w:val="24"/>
      <w:szCs w:val="24"/>
    </w:rPr>
  </w:style>
  <w:style w:type="character" w:customStyle="1" w:styleId="BodyTextChar">
    <w:name w:val="Body Text Char"/>
    <w:basedOn w:val="DefaultParagraphFont"/>
    <w:link w:val="BodyText"/>
    <w:uiPriority w:val="1"/>
    <w:rsid w:val="001D58FC"/>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1D58FC"/>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99"/>
    <w:qFormat/>
    <w:rsid w:val="001D58FC"/>
    <w:pPr>
      <w:widowControl/>
      <w:autoSpaceDE/>
      <w:autoSpaceDN/>
      <w:spacing w:after="160" w:line="259" w:lineRule="auto"/>
      <w:ind w:left="720"/>
      <w:contextualSpacing/>
    </w:pPr>
    <w:rPr>
      <w:rFonts w:asciiTheme="minorHAnsi" w:eastAsiaTheme="minorHAnsi" w:hAnsiTheme="minorHAnsi" w:cstheme="minorBidi"/>
    </w:rPr>
  </w:style>
  <w:style w:type="paragraph" w:customStyle="1" w:styleId="TableParagraph">
    <w:name w:val="Table Paragraph"/>
    <w:basedOn w:val="Normal"/>
    <w:uiPriority w:val="1"/>
    <w:qFormat/>
    <w:rsid w:val="00F1585C"/>
    <w:pPr>
      <w:jc w:val="right"/>
    </w:pPr>
    <w:rPr>
      <w:rFonts w:ascii="Tahoma" w:eastAsia="Tahoma" w:hAnsi="Tahoma" w:cs="Tahoma"/>
    </w:rPr>
  </w:style>
  <w:style w:type="character" w:customStyle="1" w:styleId="Heading5Char">
    <w:name w:val="Heading 5 Char"/>
    <w:basedOn w:val="DefaultParagraphFont"/>
    <w:link w:val="Heading5"/>
    <w:uiPriority w:val="9"/>
    <w:semiHidden/>
    <w:rsid w:val="00F1585C"/>
    <w:rPr>
      <w:rFonts w:asciiTheme="majorHAnsi" w:eastAsiaTheme="majorEastAsia" w:hAnsiTheme="majorHAnsi" w:cstheme="majorBidi"/>
      <w:color w:val="2E74B5" w:themeColor="accent1" w:themeShade="BF"/>
      <w:lang w:val="en-US"/>
    </w:rPr>
  </w:style>
  <w:style w:type="character" w:customStyle="1" w:styleId="Heading3Char">
    <w:name w:val="Heading 3 Char"/>
    <w:basedOn w:val="DefaultParagraphFont"/>
    <w:link w:val="Heading3"/>
    <w:uiPriority w:val="9"/>
    <w:rsid w:val="00F1585C"/>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unhideWhenUsed/>
    <w:rsid w:val="008C7434"/>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D58F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1D58FC"/>
    <w:pPr>
      <w:spacing w:before="165"/>
      <w:ind w:left="100"/>
      <w:jc w:val="both"/>
      <w:outlineLvl w:val="0"/>
    </w:pPr>
    <w:rPr>
      <w:b/>
      <w:bCs/>
      <w:sz w:val="24"/>
      <w:szCs w:val="24"/>
    </w:rPr>
  </w:style>
  <w:style w:type="paragraph" w:styleId="Heading2">
    <w:name w:val="heading 2"/>
    <w:basedOn w:val="Normal"/>
    <w:next w:val="Normal"/>
    <w:link w:val="Heading2Char"/>
    <w:uiPriority w:val="9"/>
    <w:semiHidden/>
    <w:unhideWhenUsed/>
    <w:qFormat/>
    <w:rsid w:val="001D58F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1585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1585C"/>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D58FC"/>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1D58FC"/>
    <w:pPr>
      <w:ind w:left="100"/>
    </w:pPr>
    <w:rPr>
      <w:sz w:val="24"/>
      <w:szCs w:val="24"/>
    </w:rPr>
  </w:style>
  <w:style w:type="character" w:customStyle="1" w:styleId="BodyTextChar">
    <w:name w:val="Body Text Char"/>
    <w:basedOn w:val="DefaultParagraphFont"/>
    <w:link w:val="BodyText"/>
    <w:uiPriority w:val="1"/>
    <w:rsid w:val="001D58FC"/>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1D58FC"/>
    <w:rPr>
      <w:rFonts w:asciiTheme="majorHAnsi" w:eastAsiaTheme="majorEastAsia" w:hAnsiTheme="majorHAnsi" w:cstheme="majorBidi"/>
      <w:color w:val="2E74B5" w:themeColor="accent1" w:themeShade="BF"/>
      <w:sz w:val="26"/>
      <w:szCs w:val="26"/>
      <w:lang w:val="en-US"/>
    </w:rPr>
  </w:style>
  <w:style w:type="paragraph" w:styleId="ListParagraph">
    <w:name w:val="List Paragraph"/>
    <w:basedOn w:val="Normal"/>
    <w:uiPriority w:val="99"/>
    <w:qFormat/>
    <w:rsid w:val="001D58FC"/>
    <w:pPr>
      <w:widowControl/>
      <w:autoSpaceDE/>
      <w:autoSpaceDN/>
      <w:spacing w:after="160" w:line="259" w:lineRule="auto"/>
      <w:ind w:left="720"/>
      <w:contextualSpacing/>
    </w:pPr>
    <w:rPr>
      <w:rFonts w:asciiTheme="minorHAnsi" w:eastAsiaTheme="minorHAnsi" w:hAnsiTheme="minorHAnsi" w:cstheme="minorBidi"/>
    </w:rPr>
  </w:style>
  <w:style w:type="paragraph" w:customStyle="1" w:styleId="TableParagraph">
    <w:name w:val="Table Paragraph"/>
    <w:basedOn w:val="Normal"/>
    <w:uiPriority w:val="1"/>
    <w:qFormat/>
    <w:rsid w:val="00F1585C"/>
    <w:pPr>
      <w:jc w:val="right"/>
    </w:pPr>
    <w:rPr>
      <w:rFonts w:ascii="Tahoma" w:eastAsia="Tahoma" w:hAnsi="Tahoma" w:cs="Tahoma"/>
    </w:rPr>
  </w:style>
  <w:style w:type="character" w:customStyle="1" w:styleId="Heading5Char">
    <w:name w:val="Heading 5 Char"/>
    <w:basedOn w:val="DefaultParagraphFont"/>
    <w:link w:val="Heading5"/>
    <w:uiPriority w:val="9"/>
    <w:semiHidden/>
    <w:rsid w:val="00F1585C"/>
    <w:rPr>
      <w:rFonts w:asciiTheme="majorHAnsi" w:eastAsiaTheme="majorEastAsia" w:hAnsiTheme="majorHAnsi" w:cstheme="majorBidi"/>
      <w:color w:val="2E74B5" w:themeColor="accent1" w:themeShade="BF"/>
      <w:lang w:val="en-US"/>
    </w:rPr>
  </w:style>
  <w:style w:type="character" w:customStyle="1" w:styleId="Heading3Char">
    <w:name w:val="Heading 3 Char"/>
    <w:basedOn w:val="DefaultParagraphFont"/>
    <w:link w:val="Heading3"/>
    <w:uiPriority w:val="9"/>
    <w:rsid w:val="00F1585C"/>
    <w:rPr>
      <w:rFonts w:asciiTheme="majorHAnsi" w:eastAsiaTheme="majorEastAsia" w:hAnsiTheme="majorHAnsi" w:cstheme="majorBidi"/>
      <w:color w:val="1F4D78" w:themeColor="accent1" w:themeShade="7F"/>
      <w:sz w:val="24"/>
      <w:szCs w:val="24"/>
      <w:lang w:val="en-US"/>
    </w:rPr>
  </w:style>
  <w:style w:type="character" w:styleId="Hyperlink">
    <w:name w:val="Hyperlink"/>
    <w:basedOn w:val="DefaultParagraphFont"/>
    <w:uiPriority w:val="99"/>
    <w:unhideWhenUsed/>
    <w:rsid w:val="008C74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shithaakshi831@gmail.com" TargetMode="External"/><Relationship Id="rId3" Type="http://schemas.openxmlformats.org/officeDocument/2006/relationships/styles" Target="styles.xml"/><Relationship Id="rId7" Type="http://schemas.openxmlformats.org/officeDocument/2006/relationships/hyperlink" Target="mailto:anushayadavk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charithaks2005200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DEC53-B2E8-4585-AA24-D893B573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2209</Words>
  <Characters>12593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Personal</dc:creator>
  <cp:lastModifiedBy>User</cp:lastModifiedBy>
  <cp:revision>2</cp:revision>
  <dcterms:created xsi:type="dcterms:W3CDTF">2023-09-16T06:32:00Z</dcterms:created>
  <dcterms:modified xsi:type="dcterms:W3CDTF">2023-09-16T06:32:00Z</dcterms:modified>
</cp:coreProperties>
</file>